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B00" w:rsidRDefault="00CC5B00" w:rsidP="00CC5B00">
      <w:pPr>
        <w:pStyle w:val="Tytu"/>
        <w:jc w:val="left"/>
        <w:rPr>
          <w:rFonts w:ascii="Segoe UI" w:hAnsi="Segoe UI" w:cs="Segoe UI"/>
          <w:iCs/>
          <w:sz w:val="28"/>
        </w:rPr>
      </w:pPr>
    </w:p>
    <w:p w:rsidR="00CC5B00" w:rsidRDefault="00CC5B00" w:rsidP="00CC5B00">
      <w:pPr>
        <w:pStyle w:val="Tytu"/>
        <w:jc w:val="left"/>
        <w:rPr>
          <w:rFonts w:ascii="Segoe UI" w:hAnsi="Segoe UI" w:cs="Segoe UI"/>
          <w:iCs/>
          <w:sz w:val="28"/>
        </w:rPr>
      </w:pPr>
    </w:p>
    <w:p w:rsidR="00CC5B00" w:rsidRDefault="00CC5B00" w:rsidP="00CC5B00">
      <w:pPr>
        <w:pStyle w:val="Tytu"/>
        <w:jc w:val="left"/>
        <w:rPr>
          <w:rFonts w:ascii="Segoe UI" w:hAnsi="Segoe UI" w:cs="Segoe UI"/>
          <w:iCs/>
          <w:sz w:val="28"/>
        </w:rPr>
      </w:pPr>
    </w:p>
    <w:p w:rsidR="00CC5B00" w:rsidRDefault="00CC5B00" w:rsidP="00CC5B00">
      <w:pPr>
        <w:pStyle w:val="Tytu"/>
        <w:rPr>
          <w:rFonts w:ascii="Segoe UI" w:hAnsi="Segoe UI" w:cs="Segoe UI"/>
          <w:sz w:val="28"/>
          <w:szCs w:val="28"/>
        </w:rPr>
      </w:pPr>
    </w:p>
    <w:p w:rsidR="00CC5B00" w:rsidRDefault="00CC5B00" w:rsidP="00CC5B00">
      <w:pPr>
        <w:pStyle w:val="Tytu"/>
        <w:rPr>
          <w:rFonts w:ascii="Segoe UI" w:hAnsi="Segoe UI" w:cs="Segoe UI"/>
          <w:iCs/>
          <w:sz w:val="24"/>
          <w:szCs w:val="24"/>
        </w:rPr>
      </w:pPr>
      <w:r>
        <w:rPr>
          <w:rFonts w:ascii="Segoe UI" w:hAnsi="Segoe UI" w:cs="Segoe UI"/>
          <w:sz w:val="24"/>
          <w:szCs w:val="24"/>
        </w:rPr>
        <w:t>SPECYFIKACJA ISTOTNYCH WARUNKÓW ZAMÓWIENIA</w:t>
      </w:r>
    </w:p>
    <w:p w:rsidR="00CC5B00" w:rsidRDefault="00CC5B00" w:rsidP="00CC5B00">
      <w:pPr>
        <w:jc w:val="center"/>
        <w:rPr>
          <w:rFonts w:ascii="Segoe UI" w:hAnsi="Segoe UI" w:cs="Segoe UI"/>
          <w:b/>
          <w:iCs/>
          <w:sz w:val="28"/>
          <w:szCs w:val="28"/>
        </w:rPr>
      </w:pPr>
    </w:p>
    <w:p w:rsidR="00CC5B00" w:rsidRDefault="00CC5B00" w:rsidP="00CC5B00">
      <w:pPr>
        <w:rPr>
          <w:rFonts w:ascii="Segoe UI" w:hAnsi="Segoe UI" w:cs="Segoe UI"/>
          <w:b/>
          <w:iCs/>
          <w:sz w:val="24"/>
          <w:szCs w:val="24"/>
        </w:rPr>
      </w:pPr>
    </w:p>
    <w:p w:rsidR="00CC5B00" w:rsidRDefault="00CC5B00" w:rsidP="00CC5B00">
      <w:pPr>
        <w:rPr>
          <w:rFonts w:ascii="Segoe UI" w:hAnsi="Segoe UI" w:cs="Segoe UI"/>
          <w:b/>
          <w:iCs/>
          <w:sz w:val="24"/>
          <w:szCs w:val="24"/>
        </w:rPr>
      </w:pPr>
    </w:p>
    <w:p w:rsidR="00CC5B00" w:rsidRDefault="00CC5B00" w:rsidP="00CC5B00">
      <w:pPr>
        <w:rPr>
          <w:rFonts w:ascii="Segoe UI" w:hAnsi="Segoe UI" w:cs="Segoe UI"/>
          <w:b/>
          <w:iCs/>
          <w:sz w:val="24"/>
          <w:szCs w:val="24"/>
        </w:rPr>
      </w:pPr>
    </w:p>
    <w:p w:rsidR="00CC5B00" w:rsidRDefault="00CC5B00" w:rsidP="00CC5B00">
      <w:pPr>
        <w:pStyle w:val="Tekstpodstawowy"/>
        <w:rPr>
          <w:rFonts w:ascii="Segoe UI" w:hAnsi="Segoe UI" w:cs="Segoe UI"/>
          <w:bCs/>
          <w:iCs/>
          <w:sz w:val="22"/>
          <w:szCs w:val="24"/>
        </w:rPr>
      </w:pPr>
    </w:p>
    <w:p w:rsidR="00CC5B00" w:rsidRDefault="00CC5B00" w:rsidP="00CC5B00">
      <w:pPr>
        <w:pStyle w:val="Tekstpodstawowy"/>
        <w:rPr>
          <w:rFonts w:ascii="Segoe UI" w:hAnsi="Segoe UI" w:cs="Segoe UI"/>
          <w:b w:val="0"/>
          <w:bCs/>
          <w:iCs/>
          <w:sz w:val="18"/>
          <w:szCs w:val="18"/>
        </w:rPr>
      </w:pPr>
      <w:r>
        <w:rPr>
          <w:rFonts w:ascii="Segoe UI" w:hAnsi="Segoe UI" w:cs="Segoe UI"/>
          <w:b w:val="0"/>
          <w:bCs/>
          <w:iCs/>
          <w:sz w:val="18"/>
          <w:szCs w:val="18"/>
        </w:rPr>
        <w:t xml:space="preserve">do postępowania o udzielenie zamówienia publicznego </w:t>
      </w:r>
    </w:p>
    <w:p w:rsidR="00CC5B00" w:rsidRDefault="00CC5B00" w:rsidP="00CC5B00">
      <w:pPr>
        <w:pStyle w:val="Tekstpodstawowy"/>
        <w:rPr>
          <w:rFonts w:ascii="Segoe UI" w:hAnsi="Segoe UI" w:cs="Segoe UI"/>
          <w:b w:val="0"/>
          <w:sz w:val="18"/>
          <w:szCs w:val="18"/>
        </w:rPr>
      </w:pPr>
      <w:r>
        <w:rPr>
          <w:rFonts w:ascii="Segoe UI" w:hAnsi="Segoe UI" w:cs="Segoe UI"/>
          <w:b w:val="0"/>
          <w:bCs/>
          <w:iCs/>
          <w:sz w:val="18"/>
          <w:szCs w:val="18"/>
        </w:rPr>
        <w:t xml:space="preserve">prowadzonego w trybie przetargu nieograniczonego </w:t>
      </w:r>
      <w:r>
        <w:rPr>
          <w:rFonts w:ascii="Segoe UI" w:hAnsi="Segoe UI" w:cs="Segoe UI"/>
          <w:b w:val="0"/>
          <w:bCs/>
          <w:iCs/>
          <w:sz w:val="18"/>
          <w:szCs w:val="18"/>
        </w:rPr>
        <w:br/>
        <w:t xml:space="preserve">o szacunkowej wartości </w:t>
      </w:r>
      <w:r>
        <w:rPr>
          <w:rFonts w:ascii="Segoe UI" w:hAnsi="Segoe UI" w:cs="Segoe UI"/>
          <w:b w:val="0"/>
          <w:sz w:val="18"/>
          <w:szCs w:val="18"/>
        </w:rPr>
        <w:t xml:space="preserve">poniżej 214.000 euro </w:t>
      </w:r>
    </w:p>
    <w:p w:rsidR="00CC5B00" w:rsidRDefault="00CC5B00" w:rsidP="00CC5B00">
      <w:pPr>
        <w:pStyle w:val="Tekstpodstawowy"/>
        <w:rPr>
          <w:rFonts w:ascii="Segoe UI" w:hAnsi="Segoe UI" w:cs="Segoe UI"/>
          <w:b w:val="0"/>
          <w:bCs/>
          <w:iCs/>
          <w:sz w:val="18"/>
          <w:szCs w:val="18"/>
        </w:rPr>
      </w:pPr>
      <w:r>
        <w:rPr>
          <w:rFonts w:ascii="Segoe UI" w:hAnsi="Segoe UI" w:cs="Segoe UI"/>
          <w:b w:val="0"/>
          <w:bCs/>
          <w:iCs/>
          <w:sz w:val="18"/>
          <w:szCs w:val="18"/>
        </w:rPr>
        <w:t xml:space="preserve">na zasadach określonych w ustawie </w:t>
      </w:r>
    </w:p>
    <w:p w:rsidR="00CC5B00" w:rsidRDefault="00CC5B00" w:rsidP="00CC5B00">
      <w:pPr>
        <w:pStyle w:val="Tekstpodstawowy"/>
        <w:rPr>
          <w:rFonts w:ascii="Segoe UI" w:hAnsi="Segoe UI" w:cs="Segoe UI"/>
          <w:b w:val="0"/>
          <w:bCs/>
          <w:iCs/>
          <w:sz w:val="18"/>
          <w:szCs w:val="18"/>
        </w:rPr>
      </w:pPr>
      <w:r>
        <w:rPr>
          <w:rFonts w:ascii="Segoe UI" w:hAnsi="Segoe UI" w:cs="Segoe UI"/>
          <w:b w:val="0"/>
          <w:bCs/>
          <w:iCs/>
          <w:sz w:val="18"/>
          <w:szCs w:val="18"/>
        </w:rPr>
        <w:t>Prawo zamówień publicznych z dnia 29 stycznia 2004 r.</w:t>
      </w:r>
    </w:p>
    <w:p w:rsidR="00CC5B00" w:rsidRDefault="00CC5B00" w:rsidP="00CC5B00">
      <w:pPr>
        <w:pStyle w:val="Tekstpodstawowy"/>
        <w:rPr>
          <w:rFonts w:ascii="Segoe UI" w:hAnsi="Segoe UI" w:cs="Segoe UI"/>
          <w:b w:val="0"/>
          <w:bCs/>
          <w:iCs/>
          <w:sz w:val="18"/>
          <w:szCs w:val="18"/>
        </w:rPr>
      </w:pPr>
      <w:r>
        <w:rPr>
          <w:rFonts w:ascii="Segoe UI" w:hAnsi="Segoe UI" w:cs="Segoe UI"/>
          <w:b w:val="0"/>
          <w:iCs/>
          <w:sz w:val="18"/>
          <w:szCs w:val="18"/>
        </w:rPr>
        <w:t>(t.j. Dz. U. z 2019 r. poz. 1843 z późn.</w:t>
      </w:r>
      <w:r w:rsidR="007731F4">
        <w:rPr>
          <w:rFonts w:ascii="Segoe UI" w:hAnsi="Segoe UI" w:cs="Segoe UI"/>
          <w:b w:val="0"/>
          <w:iCs/>
          <w:sz w:val="18"/>
          <w:szCs w:val="18"/>
        </w:rPr>
        <w:t xml:space="preserve"> </w:t>
      </w:r>
      <w:r>
        <w:rPr>
          <w:rFonts w:ascii="Segoe UI" w:hAnsi="Segoe UI" w:cs="Segoe UI"/>
          <w:b w:val="0"/>
          <w:iCs/>
          <w:sz w:val="18"/>
          <w:szCs w:val="18"/>
        </w:rPr>
        <w:t xml:space="preserve">zm.) </w:t>
      </w:r>
      <w:r>
        <w:rPr>
          <w:rFonts w:ascii="Segoe UI" w:hAnsi="Segoe UI" w:cs="Segoe UI"/>
          <w:b w:val="0"/>
          <w:sz w:val="18"/>
          <w:szCs w:val="18"/>
        </w:rPr>
        <w:t>na:</w:t>
      </w:r>
    </w:p>
    <w:p w:rsidR="00CC5B00" w:rsidRDefault="00CC5B00" w:rsidP="00CC5B00">
      <w:pPr>
        <w:widowControl w:val="0"/>
        <w:rPr>
          <w:rFonts w:ascii="Segoe UI" w:hAnsi="Segoe UI" w:cs="Segoe UI"/>
          <w:b/>
          <w:sz w:val="22"/>
          <w:szCs w:val="22"/>
        </w:rPr>
      </w:pPr>
      <w:bookmarkStart w:id="0" w:name="OLE_LINK1"/>
    </w:p>
    <w:p w:rsidR="00CC5B00" w:rsidRDefault="00CC5B00" w:rsidP="00CC5B00">
      <w:pPr>
        <w:widowControl w:val="0"/>
        <w:rPr>
          <w:rFonts w:ascii="Segoe UI" w:hAnsi="Segoe UI" w:cs="Segoe UI"/>
          <w:b/>
          <w:sz w:val="22"/>
          <w:szCs w:val="22"/>
        </w:rPr>
      </w:pPr>
    </w:p>
    <w:p w:rsidR="00CC5B00" w:rsidRDefault="00CC5B00" w:rsidP="00CC5B00">
      <w:pPr>
        <w:widowControl w:val="0"/>
        <w:rPr>
          <w:rFonts w:ascii="Segoe UI" w:hAnsi="Segoe UI" w:cs="Segoe UI"/>
          <w:b/>
          <w:sz w:val="22"/>
          <w:szCs w:val="22"/>
        </w:rPr>
      </w:pPr>
    </w:p>
    <w:p w:rsidR="00CC5B00" w:rsidRDefault="00CC5B00" w:rsidP="00CC5B00">
      <w:pPr>
        <w:widowControl w:val="0"/>
        <w:rPr>
          <w:rFonts w:ascii="Segoe UI" w:hAnsi="Segoe UI" w:cs="Segoe UI"/>
          <w:b/>
          <w:sz w:val="22"/>
          <w:szCs w:val="22"/>
        </w:rPr>
      </w:pPr>
    </w:p>
    <w:p w:rsidR="00CC5B00" w:rsidRDefault="00CC5B00" w:rsidP="00CC5B00">
      <w:pPr>
        <w:widowControl w:val="0"/>
        <w:rPr>
          <w:rFonts w:ascii="Segoe UI" w:hAnsi="Segoe UI" w:cs="Segoe UI"/>
          <w:b/>
          <w:sz w:val="22"/>
          <w:szCs w:val="22"/>
        </w:rPr>
      </w:pPr>
    </w:p>
    <w:p w:rsidR="00CC5B00" w:rsidRDefault="00CC5B00" w:rsidP="00CC5B00">
      <w:pPr>
        <w:suppressAutoHyphens/>
        <w:jc w:val="center"/>
        <w:rPr>
          <w:rFonts w:ascii="Segoe UI" w:hAnsi="Segoe UI" w:cs="Segoe UI"/>
          <w:b/>
          <w:sz w:val="28"/>
          <w:szCs w:val="28"/>
        </w:rPr>
      </w:pPr>
      <w:r>
        <w:rPr>
          <w:rFonts w:ascii="Segoe UI" w:hAnsi="Segoe UI" w:cs="Segoe UI"/>
          <w:b/>
          <w:sz w:val="28"/>
          <w:szCs w:val="28"/>
        </w:rPr>
        <w:t>Dostawę tablic rejestracyjnych do siedziby</w:t>
      </w:r>
    </w:p>
    <w:p w:rsidR="00CC5B00" w:rsidRDefault="00CC5B00" w:rsidP="00CC5B00">
      <w:pPr>
        <w:suppressAutoHyphens/>
        <w:jc w:val="center"/>
        <w:rPr>
          <w:rFonts w:ascii="Segoe UI" w:hAnsi="Segoe UI" w:cs="Segoe UI"/>
          <w:bCs/>
        </w:rPr>
      </w:pPr>
      <w:r>
        <w:rPr>
          <w:rFonts w:ascii="Segoe UI" w:hAnsi="Segoe UI" w:cs="Segoe UI"/>
          <w:b/>
          <w:sz w:val="28"/>
          <w:szCs w:val="28"/>
        </w:rPr>
        <w:t xml:space="preserve">Urzędu Miejskiego w Koszalinie </w:t>
      </w:r>
      <w:r>
        <w:rPr>
          <w:rFonts w:ascii="Segoe UI" w:hAnsi="Segoe UI" w:cs="Segoe UI"/>
          <w:b/>
          <w:sz w:val="28"/>
          <w:szCs w:val="28"/>
        </w:rPr>
        <w:br/>
        <w:t>oraz odbiór i utylizację wycofanych tablic rejestracyjnych</w:t>
      </w:r>
    </w:p>
    <w:p w:rsidR="00CC5B00" w:rsidRDefault="00CC5B00" w:rsidP="00CC5B00">
      <w:pPr>
        <w:suppressAutoHyphens/>
        <w:jc w:val="center"/>
        <w:rPr>
          <w:rFonts w:ascii="Segoe UI" w:hAnsi="Segoe UI" w:cs="Segoe UI"/>
          <w:bCs/>
        </w:rPr>
      </w:pPr>
    </w:p>
    <w:p w:rsidR="00CC5B00" w:rsidRDefault="00CC5B00" w:rsidP="00CC5B00">
      <w:pPr>
        <w:suppressAutoHyphens/>
        <w:jc w:val="center"/>
        <w:rPr>
          <w:rFonts w:ascii="Segoe UI" w:hAnsi="Segoe UI" w:cs="Segoe UI"/>
          <w:bCs/>
        </w:rPr>
      </w:pPr>
    </w:p>
    <w:p w:rsidR="00CC5B00" w:rsidRDefault="007731F4" w:rsidP="00CC5B00">
      <w:pPr>
        <w:suppressAutoHyphens/>
        <w:jc w:val="center"/>
        <w:rPr>
          <w:rFonts w:ascii="Segoe UI" w:hAnsi="Segoe UI" w:cs="Segoe UI"/>
          <w:bCs/>
        </w:rPr>
      </w:pPr>
      <w:r>
        <w:rPr>
          <w:rFonts w:ascii="Segoe UI" w:hAnsi="Segoe UI" w:cs="Segoe UI"/>
          <w:bCs/>
        </w:rPr>
        <w:t>CPV: 30.19.50.00-2,</w:t>
      </w:r>
      <w:r w:rsidR="00CC5B00">
        <w:rPr>
          <w:rFonts w:ascii="Segoe UI" w:hAnsi="Segoe UI" w:cs="Segoe UI"/>
          <w:bCs/>
        </w:rPr>
        <w:t xml:space="preserve"> 90.53.30.00-2</w:t>
      </w:r>
    </w:p>
    <w:p w:rsidR="00CC5B00" w:rsidRDefault="00CC5B00" w:rsidP="00CC5B00">
      <w:pPr>
        <w:widowControl w:val="0"/>
        <w:rPr>
          <w:rFonts w:ascii="Segoe UI" w:hAnsi="Segoe UI" w:cs="Segoe UI"/>
          <w:b/>
          <w:sz w:val="22"/>
          <w:szCs w:val="22"/>
        </w:rPr>
      </w:pPr>
    </w:p>
    <w:bookmarkEnd w:id="0"/>
    <w:p w:rsidR="00CC5B00" w:rsidRDefault="00CC5B00" w:rsidP="00CC5B00">
      <w:pPr>
        <w:suppressAutoHyphens/>
        <w:jc w:val="center"/>
        <w:rPr>
          <w:rFonts w:ascii="Segoe UI" w:hAnsi="Segoe UI" w:cs="Segoe UI"/>
          <w:bCs/>
          <w:szCs w:val="24"/>
        </w:rPr>
      </w:pPr>
    </w:p>
    <w:p w:rsidR="00CC5B00" w:rsidRDefault="00CC5B00" w:rsidP="00CC5B00">
      <w:pPr>
        <w:pStyle w:val="Tekstpodstawowy"/>
        <w:rPr>
          <w:rFonts w:ascii="Segoe UI" w:hAnsi="Segoe UI" w:cs="Segoe UI"/>
          <w:b w:val="0"/>
          <w:bCs/>
          <w:i w:val="0"/>
          <w:iCs/>
          <w:sz w:val="24"/>
          <w:szCs w:val="24"/>
        </w:rPr>
      </w:pPr>
      <w:r>
        <w:rPr>
          <w:rFonts w:ascii="Segoe UI" w:hAnsi="Segoe UI" w:cs="Segoe UI"/>
          <w:b w:val="0"/>
          <w:bCs/>
          <w:i w:val="0"/>
          <w:iCs/>
          <w:sz w:val="24"/>
          <w:szCs w:val="24"/>
        </w:rPr>
        <w:t xml:space="preserve">      </w:t>
      </w:r>
    </w:p>
    <w:p w:rsidR="00CC5B00" w:rsidRDefault="00CC5B00" w:rsidP="00CC5B00">
      <w:pPr>
        <w:pStyle w:val="Tekstpodstawowy"/>
        <w:jc w:val="left"/>
        <w:rPr>
          <w:rFonts w:ascii="Segoe UI" w:hAnsi="Segoe UI" w:cs="Segoe UI"/>
          <w:i w:val="0"/>
          <w:iCs/>
          <w:sz w:val="24"/>
          <w:szCs w:val="24"/>
        </w:rPr>
      </w:pPr>
      <w:r>
        <w:rPr>
          <w:rFonts w:ascii="Segoe UI" w:hAnsi="Segoe UI" w:cs="Segoe UI"/>
          <w:i w:val="0"/>
          <w:iCs/>
          <w:sz w:val="24"/>
          <w:szCs w:val="24"/>
        </w:rPr>
        <w:t xml:space="preserve">                                             </w:t>
      </w:r>
    </w:p>
    <w:p w:rsidR="00CC5B00" w:rsidRDefault="00CC5B00" w:rsidP="00CC5B00">
      <w:pPr>
        <w:pStyle w:val="Tekstpodstawowy"/>
        <w:jc w:val="left"/>
        <w:rPr>
          <w:rFonts w:ascii="Segoe UI" w:hAnsi="Segoe UI" w:cs="Segoe UI"/>
          <w:b w:val="0"/>
          <w:bCs/>
          <w:i w:val="0"/>
          <w:iCs/>
          <w:sz w:val="22"/>
          <w:szCs w:val="24"/>
        </w:rPr>
      </w:pPr>
    </w:p>
    <w:p w:rsidR="00CC5B00" w:rsidRDefault="00CC5B00" w:rsidP="00CC5B00">
      <w:pPr>
        <w:pStyle w:val="Tekstpodstawowy"/>
        <w:jc w:val="left"/>
        <w:rPr>
          <w:rFonts w:ascii="Segoe UI" w:hAnsi="Segoe UI" w:cs="Segoe UI"/>
          <w:b w:val="0"/>
          <w:bCs/>
          <w:i w:val="0"/>
          <w:iCs/>
          <w:sz w:val="22"/>
          <w:szCs w:val="24"/>
        </w:rPr>
      </w:pPr>
    </w:p>
    <w:p w:rsidR="00CC5B00" w:rsidRDefault="00CC5B00" w:rsidP="00CC5B00">
      <w:pPr>
        <w:ind w:left="5664"/>
        <w:rPr>
          <w:rFonts w:ascii="Segoe UI" w:hAnsi="Segoe UI" w:cs="Segoe UI"/>
          <w:b/>
          <w:iCs/>
        </w:rPr>
      </w:pPr>
      <w:r>
        <w:rPr>
          <w:rFonts w:ascii="Segoe UI" w:hAnsi="Segoe UI" w:cs="Segoe UI"/>
        </w:rPr>
        <w:t xml:space="preserve">     </w:t>
      </w:r>
      <w:r>
        <w:rPr>
          <w:rFonts w:ascii="Segoe UI" w:hAnsi="Segoe UI" w:cs="Segoe UI"/>
          <w:b/>
          <w:iCs/>
        </w:rPr>
        <w:t xml:space="preserve">ZATWIERDZIŁ: </w:t>
      </w:r>
    </w:p>
    <w:p w:rsidR="00CC5B00" w:rsidRDefault="00CC5B00" w:rsidP="00CC5B00">
      <w:pPr>
        <w:ind w:left="5664"/>
        <w:rPr>
          <w:rFonts w:ascii="Segoe UI" w:hAnsi="Segoe UI" w:cs="Segoe UI"/>
          <w:b/>
          <w:iCs/>
        </w:rPr>
      </w:pPr>
    </w:p>
    <w:p w:rsidR="00CC5B00" w:rsidRDefault="00CC5B00" w:rsidP="00CC5B00">
      <w:pPr>
        <w:rPr>
          <w:rFonts w:ascii="Segoe UI" w:hAnsi="Segoe UI" w:cs="Segoe UI"/>
          <w:b/>
          <w:i/>
          <w:iCs/>
        </w:rPr>
      </w:pP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t xml:space="preserve">          Z up. PREZYDENTA MIASTA</w:t>
      </w:r>
    </w:p>
    <w:p w:rsidR="00CC5B00" w:rsidRDefault="00CC5B00" w:rsidP="00CC5B00">
      <w:pPr>
        <w:ind w:left="5664"/>
        <w:rPr>
          <w:rFonts w:ascii="Segoe UI" w:hAnsi="Segoe UI" w:cs="Segoe UI"/>
          <w:b/>
          <w:i/>
        </w:rPr>
      </w:pPr>
      <w:r>
        <w:rPr>
          <w:rFonts w:ascii="Segoe UI" w:hAnsi="Segoe UI" w:cs="Segoe UI"/>
          <w:b/>
          <w:i/>
        </w:rPr>
        <w:t xml:space="preserve">    SEKRETARZ MIASTA</w:t>
      </w:r>
    </w:p>
    <w:p w:rsidR="000A607E" w:rsidRDefault="000A607E" w:rsidP="00CC5B00">
      <w:pPr>
        <w:ind w:left="5664"/>
        <w:rPr>
          <w:rFonts w:ascii="Segoe UI" w:hAnsi="Segoe UI" w:cs="Segoe UI"/>
          <w:b/>
          <w:i/>
        </w:rPr>
      </w:pPr>
    </w:p>
    <w:p w:rsidR="000A607E" w:rsidRDefault="000A607E" w:rsidP="00CC5B00">
      <w:pPr>
        <w:ind w:left="5664"/>
        <w:rPr>
          <w:rFonts w:ascii="Segoe UI" w:hAnsi="Segoe UI" w:cs="Segoe UI"/>
          <w:b/>
          <w:i/>
        </w:rPr>
      </w:pPr>
      <w:r>
        <w:rPr>
          <w:rFonts w:ascii="Segoe UI" w:hAnsi="Segoe UI" w:cs="Segoe UI"/>
          <w:b/>
          <w:i/>
        </w:rPr>
        <w:t xml:space="preserve">    Tomasz Czuczak</w:t>
      </w:r>
    </w:p>
    <w:p w:rsidR="00CC5B00" w:rsidRDefault="00CC5B00" w:rsidP="00CC5B00">
      <w:pPr>
        <w:ind w:left="-142"/>
        <w:jc w:val="both"/>
        <w:rPr>
          <w:rFonts w:ascii="Calibri" w:hAnsi="Calibri"/>
          <w:b/>
          <w:i/>
          <w:iCs/>
          <w:sz w:val="24"/>
        </w:rPr>
      </w:pP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t xml:space="preserve">   </w:t>
      </w:r>
      <w:r w:rsidR="003B537D">
        <w:rPr>
          <w:rFonts w:ascii="Segoe UI" w:hAnsi="Segoe UI" w:cs="Segoe UI"/>
          <w:b/>
          <w:i/>
        </w:rPr>
        <w:t xml:space="preserve">                </w:t>
      </w:r>
    </w:p>
    <w:p w:rsidR="00CC5B00" w:rsidRDefault="00CC5B00" w:rsidP="00CC5B00">
      <w:pPr>
        <w:pStyle w:val="Tekstpodstawowy"/>
        <w:ind w:left="-142"/>
        <w:jc w:val="both"/>
        <w:rPr>
          <w:rFonts w:ascii="Segoe UI" w:hAnsi="Segoe UI" w:cs="Segoe UI"/>
          <w:iCs/>
          <w:sz w:val="22"/>
        </w:rPr>
      </w:pPr>
    </w:p>
    <w:p w:rsidR="00CC5B00" w:rsidRDefault="00CC5B00" w:rsidP="00CC5B00">
      <w:pPr>
        <w:pStyle w:val="Tekstpodstawowy"/>
        <w:jc w:val="both"/>
        <w:rPr>
          <w:rFonts w:ascii="Segoe UI" w:hAnsi="Segoe UI" w:cs="Segoe UI"/>
          <w:b w:val="0"/>
          <w:iCs/>
          <w:sz w:val="24"/>
          <w:szCs w:val="20"/>
        </w:rPr>
      </w:pPr>
    </w:p>
    <w:p w:rsidR="00CC5B00" w:rsidRDefault="00CC5B00" w:rsidP="00CC5B00">
      <w:pPr>
        <w:pStyle w:val="Tekstpodstawowy"/>
        <w:jc w:val="left"/>
        <w:rPr>
          <w:rFonts w:ascii="Segoe UI" w:hAnsi="Segoe UI" w:cs="Segoe UI"/>
          <w:iCs/>
          <w:sz w:val="22"/>
        </w:rPr>
      </w:pPr>
    </w:p>
    <w:p w:rsidR="00CC5B00" w:rsidRDefault="00CC5B00" w:rsidP="00CC5B00">
      <w:pPr>
        <w:pStyle w:val="Tekstpodstawowy"/>
        <w:jc w:val="left"/>
        <w:rPr>
          <w:rFonts w:ascii="Segoe UI" w:hAnsi="Segoe UI" w:cs="Segoe UI"/>
          <w:iCs/>
          <w:sz w:val="22"/>
        </w:rPr>
      </w:pPr>
      <w:bookmarkStart w:id="1" w:name="_GoBack"/>
      <w:bookmarkEnd w:id="1"/>
    </w:p>
    <w:p w:rsidR="00CC5B00" w:rsidRDefault="00CC5B00" w:rsidP="00CC5B00">
      <w:pPr>
        <w:pStyle w:val="Tekstpodstawowy"/>
        <w:jc w:val="left"/>
        <w:rPr>
          <w:rFonts w:ascii="Segoe UI" w:hAnsi="Segoe UI" w:cs="Segoe UI"/>
          <w:i w:val="0"/>
          <w:iCs/>
          <w:sz w:val="24"/>
          <w:szCs w:val="24"/>
        </w:rPr>
      </w:pPr>
    </w:p>
    <w:p w:rsidR="00CC5B00" w:rsidRDefault="00CC5B00" w:rsidP="00CC5B00">
      <w:pPr>
        <w:pStyle w:val="Tekstpodstawowy"/>
        <w:jc w:val="left"/>
        <w:rPr>
          <w:rFonts w:ascii="Segoe UI" w:hAnsi="Segoe UI" w:cs="Segoe UI"/>
          <w:i w:val="0"/>
          <w:iCs/>
          <w:sz w:val="24"/>
          <w:szCs w:val="24"/>
        </w:rPr>
      </w:pPr>
    </w:p>
    <w:p w:rsidR="00CC5B00" w:rsidRDefault="00CC5B00" w:rsidP="00CC5B00">
      <w:pPr>
        <w:pStyle w:val="Tekstpodstawowy"/>
        <w:jc w:val="left"/>
        <w:rPr>
          <w:rFonts w:ascii="Segoe UI" w:hAnsi="Segoe UI" w:cs="Segoe UI"/>
          <w:i w:val="0"/>
          <w:iCs/>
          <w:sz w:val="24"/>
          <w:szCs w:val="24"/>
        </w:rPr>
      </w:pPr>
    </w:p>
    <w:p w:rsidR="00CC5B00" w:rsidRDefault="00CC5B00" w:rsidP="00CC5B00">
      <w:pPr>
        <w:pStyle w:val="Tekstpodstawowy"/>
        <w:rPr>
          <w:rFonts w:ascii="Segoe UI" w:hAnsi="Segoe UI" w:cs="Segoe UI"/>
          <w:i w:val="0"/>
          <w:iCs/>
          <w:sz w:val="16"/>
          <w:szCs w:val="16"/>
        </w:rPr>
      </w:pPr>
    </w:p>
    <w:p w:rsidR="00CC5B00" w:rsidRDefault="00795944" w:rsidP="00CC5B00">
      <w:pPr>
        <w:pStyle w:val="Tekstpodstawowy"/>
        <w:rPr>
          <w:rFonts w:ascii="Segoe UI" w:hAnsi="Segoe UI" w:cs="Segoe UI"/>
          <w:i w:val="0"/>
          <w:iCs/>
          <w:sz w:val="20"/>
          <w:szCs w:val="20"/>
        </w:rPr>
      </w:pPr>
      <w:r>
        <w:rPr>
          <w:rFonts w:ascii="Segoe UI" w:hAnsi="Segoe UI" w:cs="Segoe UI"/>
          <w:i w:val="0"/>
          <w:iCs/>
          <w:sz w:val="20"/>
        </w:rPr>
        <w:t xml:space="preserve">Koszalin, dnia </w:t>
      </w:r>
      <w:r w:rsidR="00AE1E17">
        <w:rPr>
          <w:rFonts w:ascii="Segoe UI" w:hAnsi="Segoe UI" w:cs="Segoe UI"/>
          <w:i w:val="0"/>
          <w:iCs/>
          <w:sz w:val="20"/>
        </w:rPr>
        <w:t>5</w:t>
      </w:r>
      <w:r>
        <w:rPr>
          <w:rFonts w:ascii="Segoe UI" w:hAnsi="Segoe UI" w:cs="Segoe UI"/>
          <w:i w:val="0"/>
          <w:iCs/>
          <w:sz w:val="20"/>
        </w:rPr>
        <w:t>.11</w:t>
      </w:r>
      <w:r w:rsidR="00CC5B00">
        <w:rPr>
          <w:rFonts w:ascii="Segoe UI" w:hAnsi="Segoe UI" w:cs="Segoe UI"/>
          <w:i w:val="0"/>
          <w:iCs/>
          <w:sz w:val="20"/>
        </w:rPr>
        <w:t>.2020 r.</w:t>
      </w: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r>
        <w:rPr>
          <w:rFonts w:ascii="Segoe UI" w:hAnsi="Segoe UI" w:cs="Segoe UI"/>
          <w:i w:val="0"/>
          <w:sz w:val="20"/>
        </w:rPr>
        <w:t>Spis treści:</w:t>
      </w:r>
    </w:p>
    <w:p w:rsidR="00CC5B00" w:rsidRDefault="00CC5B00" w:rsidP="00CC5B00">
      <w:pPr>
        <w:pStyle w:val="Tekstpodstawowy"/>
        <w:jc w:val="both"/>
        <w:rPr>
          <w:rFonts w:ascii="Segoe UI" w:hAnsi="Segoe UI" w:cs="Segoe UI"/>
          <w:b w:val="0"/>
          <w:i w:val="0"/>
          <w:sz w:val="20"/>
        </w:rPr>
      </w:pPr>
    </w:p>
    <w:p w:rsidR="00CC5B00" w:rsidRDefault="00CC5B00" w:rsidP="00CC5B00">
      <w:pPr>
        <w:pStyle w:val="Tekstpodstawowy"/>
        <w:jc w:val="both"/>
        <w:rPr>
          <w:rFonts w:ascii="Segoe UI" w:hAnsi="Segoe UI" w:cs="Segoe UI"/>
          <w:b w:val="0"/>
          <w:i w:val="0"/>
          <w:sz w:val="20"/>
        </w:rPr>
      </w:pPr>
    </w:p>
    <w:p w:rsidR="00CC5B00" w:rsidRDefault="00CC5B00" w:rsidP="00CC5B00">
      <w:pPr>
        <w:pStyle w:val="Tekstpodstawowy"/>
        <w:jc w:val="both"/>
        <w:rPr>
          <w:rFonts w:ascii="Segoe UI" w:hAnsi="Segoe UI" w:cs="Segoe UI"/>
          <w:b w:val="0"/>
          <w:i w:val="0"/>
          <w:sz w:val="20"/>
        </w:rPr>
      </w:pPr>
      <w:r>
        <w:rPr>
          <w:rFonts w:ascii="Segoe UI" w:hAnsi="Segoe UI" w:cs="Segoe UI"/>
          <w:b w:val="0"/>
          <w:i w:val="0"/>
          <w:sz w:val="20"/>
        </w:rPr>
        <w:t xml:space="preserve">Rozdział I </w:t>
      </w:r>
      <w:r>
        <w:rPr>
          <w:rFonts w:ascii="Segoe UI" w:hAnsi="Segoe UI" w:cs="Segoe UI"/>
          <w:b w:val="0"/>
          <w:i w:val="0"/>
          <w:sz w:val="20"/>
        </w:rPr>
        <w:tab/>
        <w:t xml:space="preserve">Instrukcja dla Wykonawców </w:t>
      </w:r>
    </w:p>
    <w:p w:rsidR="00CC5B00" w:rsidRDefault="00CC5B00" w:rsidP="00CC5B00">
      <w:pPr>
        <w:pStyle w:val="Tekstpodstawowy"/>
        <w:jc w:val="both"/>
        <w:rPr>
          <w:rFonts w:ascii="Segoe UI" w:hAnsi="Segoe UI" w:cs="Segoe UI"/>
          <w:b w:val="0"/>
          <w:i w:val="0"/>
          <w:sz w:val="20"/>
        </w:rPr>
      </w:pPr>
    </w:p>
    <w:p w:rsidR="00CC5B00" w:rsidRDefault="00CC5B00" w:rsidP="00CC5B00">
      <w:pPr>
        <w:pStyle w:val="Tekstpodstawowy"/>
        <w:jc w:val="both"/>
        <w:rPr>
          <w:rFonts w:ascii="Segoe UI" w:hAnsi="Segoe UI" w:cs="Segoe UI"/>
          <w:b w:val="0"/>
          <w:i w:val="0"/>
          <w:sz w:val="20"/>
        </w:rPr>
      </w:pPr>
      <w:r>
        <w:rPr>
          <w:rFonts w:ascii="Segoe UI" w:hAnsi="Segoe UI" w:cs="Segoe UI"/>
          <w:b w:val="0"/>
          <w:i w:val="0"/>
          <w:sz w:val="20"/>
        </w:rPr>
        <w:t>Rozdział II</w:t>
      </w:r>
      <w:r>
        <w:rPr>
          <w:rFonts w:ascii="Segoe UI" w:hAnsi="Segoe UI" w:cs="Segoe UI"/>
          <w:b w:val="0"/>
          <w:i w:val="0"/>
          <w:sz w:val="20"/>
        </w:rPr>
        <w:tab/>
        <w:t xml:space="preserve">Określenie przedmiotu zamówienia </w:t>
      </w:r>
    </w:p>
    <w:p w:rsidR="00CC5B00" w:rsidRDefault="00CC5B00" w:rsidP="00CC5B00">
      <w:pPr>
        <w:pStyle w:val="Tekstpodstawowy"/>
        <w:jc w:val="both"/>
        <w:rPr>
          <w:rFonts w:ascii="Segoe UI" w:hAnsi="Segoe UI" w:cs="Segoe UI"/>
          <w:b w:val="0"/>
          <w:i w:val="0"/>
          <w:sz w:val="20"/>
        </w:rPr>
      </w:pPr>
    </w:p>
    <w:p w:rsidR="00CC5B00" w:rsidRDefault="00CC5B00" w:rsidP="00CC5B00">
      <w:pPr>
        <w:pStyle w:val="Tekstpodstawowy"/>
        <w:jc w:val="both"/>
        <w:rPr>
          <w:rFonts w:ascii="Segoe UI" w:hAnsi="Segoe UI" w:cs="Segoe UI"/>
          <w:b w:val="0"/>
          <w:bCs/>
          <w:i w:val="0"/>
          <w:sz w:val="20"/>
        </w:rPr>
      </w:pPr>
      <w:r>
        <w:rPr>
          <w:rFonts w:ascii="Segoe UI" w:hAnsi="Segoe UI" w:cs="Segoe UI"/>
          <w:b w:val="0"/>
          <w:i w:val="0"/>
          <w:sz w:val="20"/>
        </w:rPr>
        <w:t xml:space="preserve">Rozdział III    </w:t>
      </w:r>
      <w:r>
        <w:rPr>
          <w:rFonts w:ascii="Segoe UI" w:hAnsi="Segoe UI" w:cs="Segoe UI"/>
          <w:b w:val="0"/>
          <w:i w:val="0"/>
          <w:sz w:val="20"/>
        </w:rPr>
        <w:tab/>
      </w:r>
      <w:r>
        <w:rPr>
          <w:rFonts w:ascii="Segoe UI" w:hAnsi="Segoe UI" w:cs="Segoe UI"/>
          <w:b w:val="0"/>
          <w:bCs/>
          <w:i w:val="0"/>
          <w:sz w:val="20"/>
        </w:rPr>
        <w:t>OŚWIADCZENIE</w:t>
      </w:r>
    </w:p>
    <w:p w:rsidR="00CC5B00" w:rsidRDefault="00CC5B00" w:rsidP="00CC5B00">
      <w:pPr>
        <w:pStyle w:val="Tekstpodstawowy"/>
        <w:jc w:val="both"/>
        <w:rPr>
          <w:rFonts w:ascii="Segoe UI" w:hAnsi="Segoe UI" w:cs="Segoe UI"/>
          <w:b w:val="0"/>
          <w:bCs/>
          <w:i w:val="0"/>
          <w:sz w:val="20"/>
        </w:rPr>
      </w:pPr>
      <w:r>
        <w:rPr>
          <w:rFonts w:ascii="Segoe UI" w:hAnsi="Segoe UI" w:cs="Segoe UI"/>
          <w:b w:val="0"/>
          <w:bCs/>
          <w:i w:val="0"/>
          <w:sz w:val="20"/>
        </w:rPr>
        <w:tab/>
      </w:r>
      <w:r>
        <w:rPr>
          <w:rFonts w:ascii="Segoe UI" w:hAnsi="Segoe UI" w:cs="Segoe UI"/>
          <w:b w:val="0"/>
          <w:bCs/>
          <w:i w:val="0"/>
          <w:sz w:val="20"/>
        </w:rPr>
        <w:tab/>
      </w:r>
    </w:p>
    <w:p w:rsidR="00CC5B00" w:rsidRDefault="00CC5B00" w:rsidP="00CC5B00">
      <w:pPr>
        <w:pStyle w:val="Tretekstu"/>
        <w:ind w:left="1701" w:hanging="1701"/>
        <w:jc w:val="both"/>
        <w:rPr>
          <w:rFonts w:ascii="Segoe UI" w:hAnsi="Segoe UI" w:cs="Segoe UI"/>
          <w:b w:val="0"/>
          <w:bCs/>
          <w:i w:val="0"/>
          <w:sz w:val="20"/>
        </w:rPr>
      </w:pPr>
      <w:r>
        <w:rPr>
          <w:rFonts w:ascii="Segoe UI" w:hAnsi="Segoe UI" w:cs="Segoe UI"/>
          <w:b w:val="0"/>
          <w:i w:val="0"/>
          <w:sz w:val="20"/>
        </w:rPr>
        <w:t xml:space="preserve">Rozdział IV        Formularz ofertowy </w:t>
      </w:r>
    </w:p>
    <w:p w:rsidR="00CC5B00" w:rsidRDefault="00CC5B00" w:rsidP="00CC5B00">
      <w:pPr>
        <w:pStyle w:val="Tekstpodstawowy"/>
        <w:jc w:val="both"/>
        <w:rPr>
          <w:rFonts w:ascii="Segoe UI" w:hAnsi="Segoe UI" w:cs="Segoe UI"/>
          <w:b w:val="0"/>
          <w:i w:val="0"/>
          <w:sz w:val="20"/>
        </w:rPr>
      </w:pPr>
    </w:p>
    <w:p w:rsidR="00CC5B00" w:rsidRDefault="00CC5B00" w:rsidP="00CC5B00">
      <w:pPr>
        <w:pStyle w:val="Tretekstu"/>
        <w:ind w:left="1418" w:hanging="1418"/>
        <w:jc w:val="both"/>
        <w:rPr>
          <w:rFonts w:ascii="Segoe UI" w:hAnsi="Segoe UI" w:cs="Segoe UI"/>
          <w:b w:val="0"/>
          <w:i w:val="0"/>
          <w:sz w:val="20"/>
        </w:rPr>
      </w:pPr>
      <w:r>
        <w:rPr>
          <w:rFonts w:ascii="Segoe UI" w:hAnsi="Segoe UI" w:cs="Segoe UI"/>
          <w:b w:val="0"/>
          <w:i w:val="0"/>
          <w:sz w:val="20"/>
        </w:rPr>
        <w:t>Rozdział V</w:t>
      </w:r>
      <w:r>
        <w:rPr>
          <w:rFonts w:ascii="Segoe UI" w:hAnsi="Segoe UI" w:cs="Segoe UI"/>
          <w:b w:val="0"/>
          <w:i w:val="0"/>
          <w:sz w:val="20"/>
        </w:rPr>
        <w:tab/>
        <w:t>Projekt umowy</w:t>
      </w:r>
    </w:p>
    <w:p w:rsidR="00CC5B00" w:rsidRDefault="00CC5B00" w:rsidP="00CC5B00">
      <w:pPr>
        <w:pStyle w:val="Tretekstu"/>
        <w:tabs>
          <w:tab w:val="left" w:pos="284"/>
        </w:tabs>
        <w:jc w:val="both"/>
        <w:rPr>
          <w:rFonts w:ascii="Segoe UI" w:hAnsi="Segoe UI" w:cs="Segoe UI"/>
          <w:b w:val="0"/>
          <w:i w:val="0"/>
          <w:sz w:val="20"/>
        </w:rPr>
      </w:pPr>
      <w:r>
        <w:rPr>
          <w:rFonts w:ascii="Segoe UI" w:hAnsi="Segoe UI" w:cs="Segoe UI"/>
          <w:b w:val="0"/>
          <w:i w:val="0"/>
          <w:sz w:val="20"/>
        </w:rPr>
        <w:tab/>
      </w:r>
      <w:r>
        <w:rPr>
          <w:rFonts w:ascii="Segoe UI" w:hAnsi="Segoe UI" w:cs="Segoe UI"/>
          <w:b w:val="0"/>
          <w:i w:val="0"/>
          <w:sz w:val="20"/>
        </w:rPr>
        <w:tab/>
      </w:r>
      <w:r>
        <w:rPr>
          <w:rFonts w:ascii="Segoe UI" w:hAnsi="Segoe UI" w:cs="Segoe UI"/>
          <w:b w:val="0"/>
          <w:i w:val="0"/>
          <w:sz w:val="20"/>
        </w:rPr>
        <w:tab/>
      </w:r>
    </w:p>
    <w:p w:rsidR="00CC5B00" w:rsidRDefault="00CC5B00" w:rsidP="00CC5B00">
      <w:pPr>
        <w:pStyle w:val="Tekstpodstawowy"/>
        <w:jc w:val="both"/>
        <w:rPr>
          <w:rFonts w:ascii="Segoe UI" w:hAnsi="Segoe UI" w:cs="Segoe UI"/>
          <w:b w:val="0"/>
          <w:i w:val="0"/>
          <w:sz w:val="20"/>
        </w:rPr>
      </w:pPr>
    </w:p>
    <w:p w:rsidR="00CC5B00" w:rsidRDefault="00CC5B00" w:rsidP="00CC5B00">
      <w:pPr>
        <w:pStyle w:val="Tekstpodstawowy"/>
        <w:jc w:val="both"/>
        <w:rPr>
          <w:rFonts w:ascii="Segoe UI" w:hAnsi="Segoe UI" w:cs="Segoe UI"/>
          <w:b w:val="0"/>
          <w:i w:val="0"/>
          <w:sz w:val="20"/>
        </w:rPr>
      </w:pPr>
    </w:p>
    <w:p w:rsidR="00CC5B00" w:rsidRDefault="00CC5B00" w:rsidP="00CC5B00">
      <w:pPr>
        <w:pStyle w:val="Tekstpodstawowy"/>
        <w:jc w:val="both"/>
        <w:rPr>
          <w:rFonts w:ascii="Segoe UI" w:hAnsi="Segoe UI" w:cs="Segoe UI"/>
          <w:b w:val="0"/>
          <w:i w:val="0"/>
          <w:sz w:val="20"/>
        </w:rPr>
      </w:pPr>
    </w:p>
    <w:p w:rsidR="00CC5B00" w:rsidRDefault="00CC5B00" w:rsidP="00CC5B00">
      <w:pPr>
        <w:pStyle w:val="Tekstpodstawowy"/>
        <w:jc w:val="both"/>
        <w:rPr>
          <w:rFonts w:ascii="Segoe UI" w:hAnsi="Segoe UI" w:cs="Segoe UI"/>
          <w:b w:val="0"/>
          <w:i w:val="0"/>
          <w:sz w:val="20"/>
        </w:rPr>
      </w:pPr>
    </w:p>
    <w:p w:rsidR="00CC5B00" w:rsidRDefault="00CC5B00" w:rsidP="00CC5B00">
      <w:pPr>
        <w:pStyle w:val="Tekstpodstawowy"/>
        <w:jc w:val="both"/>
        <w:rPr>
          <w:rFonts w:ascii="Segoe UI" w:hAnsi="Segoe UI" w:cs="Segoe UI"/>
          <w:b w:val="0"/>
          <w:i w:val="0"/>
          <w:sz w:val="20"/>
        </w:rPr>
      </w:pPr>
    </w:p>
    <w:p w:rsidR="00CC5B00" w:rsidRDefault="00CC5B00" w:rsidP="00CC5B00">
      <w:pPr>
        <w:pStyle w:val="Tekstpodstawowy"/>
        <w:jc w:val="both"/>
        <w:rPr>
          <w:rFonts w:ascii="Segoe UI" w:hAnsi="Segoe UI" w:cs="Segoe UI"/>
          <w:b w:val="0"/>
          <w:i w:val="0"/>
          <w:sz w:val="20"/>
        </w:rPr>
      </w:pPr>
    </w:p>
    <w:p w:rsidR="00CC5B00" w:rsidRDefault="00CC5B00" w:rsidP="00CC5B00">
      <w:pPr>
        <w:pStyle w:val="Tekstpodstawowy"/>
        <w:jc w:val="both"/>
        <w:rPr>
          <w:rFonts w:ascii="Segoe UI" w:hAnsi="Segoe UI" w:cs="Segoe UI"/>
          <w:b w:val="0"/>
          <w:i w:val="0"/>
          <w:sz w:val="20"/>
        </w:rPr>
      </w:pPr>
    </w:p>
    <w:p w:rsidR="00CC5B00" w:rsidRDefault="00CC5B00" w:rsidP="00CC5B00">
      <w:pPr>
        <w:pStyle w:val="Tekstpodstawowy"/>
        <w:jc w:val="both"/>
        <w:rPr>
          <w:rFonts w:ascii="Segoe UI" w:hAnsi="Segoe UI" w:cs="Segoe UI"/>
          <w:b w:val="0"/>
          <w:i w:val="0"/>
          <w:sz w:val="20"/>
        </w:rPr>
      </w:pPr>
    </w:p>
    <w:p w:rsidR="00CC5B00" w:rsidRDefault="00CC5B00" w:rsidP="00CC5B00">
      <w:pPr>
        <w:pStyle w:val="Tekstpodstawowy"/>
        <w:jc w:val="both"/>
        <w:rPr>
          <w:rFonts w:ascii="Segoe UI" w:hAnsi="Segoe UI" w:cs="Segoe UI"/>
          <w:b w:val="0"/>
          <w:i w:val="0"/>
          <w:sz w:val="20"/>
        </w:rPr>
      </w:pPr>
    </w:p>
    <w:p w:rsidR="00CC5B00" w:rsidRDefault="00CC5B00" w:rsidP="00CC5B00">
      <w:pPr>
        <w:pStyle w:val="Tekstpodstawowy"/>
        <w:jc w:val="both"/>
        <w:rPr>
          <w:rFonts w:ascii="Segoe UI" w:hAnsi="Segoe UI" w:cs="Segoe UI"/>
          <w:b w:val="0"/>
          <w:i w:val="0"/>
          <w:sz w:val="20"/>
        </w:rPr>
      </w:pPr>
    </w:p>
    <w:p w:rsidR="00CC5B00" w:rsidRDefault="00CC5B00" w:rsidP="00CC5B00">
      <w:pPr>
        <w:pStyle w:val="Tekstpodstawowy"/>
        <w:jc w:val="both"/>
        <w:rPr>
          <w:rFonts w:ascii="Segoe UI" w:hAnsi="Segoe UI" w:cs="Segoe UI"/>
          <w:b w:val="0"/>
          <w:i w:val="0"/>
          <w:sz w:val="20"/>
        </w:rPr>
      </w:pPr>
    </w:p>
    <w:p w:rsidR="00CC5B00" w:rsidRDefault="00CC5B00" w:rsidP="00CC5B00">
      <w:pPr>
        <w:pStyle w:val="Tekstpodstawowy"/>
        <w:jc w:val="both"/>
        <w:rPr>
          <w:rFonts w:ascii="Segoe UI" w:hAnsi="Segoe UI" w:cs="Segoe UI"/>
          <w:b w:val="0"/>
          <w:i w:val="0"/>
          <w:iCs/>
          <w:sz w:val="20"/>
        </w:rPr>
      </w:pPr>
      <w:r>
        <w:rPr>
          <w:rFonts w:ascii="Segoe UI" w:hAnsi="Segoe UI" w:cs="Segoe UI"/>
          <w:b w:val="0"/>
          <w:i w:val="0"/>
          <w:iCs/>
          <w:sz w:val="20"/>
        </w:rPr>
        <w:t>Specyfikacja Istotnych Warunków Zamówienia zwana jest w dalszej treści SIWZ lub Specyfikacją.</w:t>
      </w:r>
    </w:p>
    <w:p w:rsidR="00CC5B00" w:rsidRDefault="00CC5B00" w:rsidP="00CC5B00">
      <w:pPr>
        <w:pStyle w:val="Tekstpodstawowy"/>
        <w:jc w:val="both"/>
        <w:rPr>
          <w:rFonts w:ascii="Segoe UI" w:hAnsi="Segoe UI" w:cs="Segoe UI"/>
          <w:b w:val="0"/>
          <w:color w:val="000000"/>
          <w:sz w:val="20"/>
        </w:rPr>
      </w:pPr>
    </w:p>
    <w:p w:rsidR="00CC5B00" w:rsidRDefault="00CC5B00" w:rsidP="00CC5B00">
      <w:pPr>
        <w:pStyle w:val="Tekstpodstawowy"/>
        <w:jc w:val="both"/>
        <w:rPr>
          <w:rFonts w:ascii="Segoe UI" w:hAnsi="Segoe UI" w:cs="Segoe UI"/>
          <w:b w:val="0"/>
          <w:color w:val="000000"/>
          <w:sz w:val="24"/>
        </w:rPr>
      </w:pPr>
    </w:p>
    <w:p w:rsidR="00CC5B00" w:rsidRDefault="00CC5B00" w:rsidP="00CC5B00">
      <w:pPr>
        <w:pStyle w:val="Tekstpodstawowy"/>
        <w:jc w:val="both"/>
        <w:rPr>
          <w:rFonts w:ascii="Segoe UI" w:hAnsi="Segoe UI" w:cs="Segoe UI"/>
          <w:b w:val="0"/>
          <w:color w:val="000000"/>
          <w:sz w:val="24"/>
        </w:rPr>
      </w:pPr>
    </w:p>
    <w:p w:rsidR="00CC5B00" w:rsidRDefault="00CC5B00" w:rsidP="00CC5B00">
      <w:pPr>
        <w:pStyle w:val="Tekstpodstawowy"/>
        <w:jc w:val="both"/>
        <w:rPr>
          <w:rFonts w:ascii="Segoe UI" w:hAnsi="Segoe UI" w:cs="Segoe UI"/>
          <w:b w:val="0"/>
          <w:sz w:val="24"/>
        </w:rPr>
      </w:pPr>
    </w:p>
    <w:p w:rsidR="00CC5B00" w:rsidRDefault="00CC5B00" w:rsidP="00CC5B00">
      <w:pPr>
        <w:pStyle w:val="Tekstpodstawowy"/>
        <w:jc w:val="both"/>
        <w:rPr>
          <w:rFonts w:ascii="Segoe UI" w:hAnsi="Segoe UI" w:cs="Segoe UI"/>
          <w:b w:val="0"/>
          <w:sz w:val="24"/>
        </w:rPr>
      </w:pPr>
    </w:p>
    <w:p w:rsidR="00CC5B00" w:rsidRDefault="00CC5B00" w:rsidP="00CC5B00">
      <w:pPr>
        <w:pStyle w:val="Tekstpodstawowy"/>
        <w:jc w:val="both"/>
        <w:rPr>
          <w:rFonts w:ascii="Segoe UI" w:hAnsi="Segoe UI" w:cs="Segoe UI"/>
          <w:b w:val="0"/>
          <w:sz w:val="24"/>
        </w:rPr>
      </w:pPr>
    </w:p>
    <w:p w:rsidR="00CC5B00" w:rsidRDefault="00CC5B00" w:rsidP="00CC5B00">
      <w:pPr>
        <w:pStyle w:val="Tekstpodstawowy"/>
        <w:jc w:val="both"/>
        <w:rPr>
          <w:rFonts w:ascii="Segoe UI" w:hAnsi="Segoe UI" w:cs="Segoe UI"/>
          <w:b w:val="0"/>
          <w:sz w:val="24"/>
        </w:rPr>
      </w:pPr>
    </w:p>
    <w:p w:rsidR="00CC5B00" w:rsidRDefault="00CC5B00" w:rsidP="00CC5B00">
      <w:pPr>
        <w:pStyle w:val="Tekstpodstawowy"/>
        <w:jc w:val="both"/>
        <w:rPr>
          <w:rFonts w:ascii="Segoe UI" w:hAnsi="Segoe UI" w:cs="Segoe UI"/>
          <w:b w:val="0"/>
          <w:sz w:val="24"/>
        </w:rPr>
      </w:pPr>
    </w:p>
    <w:p w:rsidR="00CC5B00" w:rsidRDefault="00CC5B00" w:rsidP="00CC5B00">
      <w:pPr>
        <w:pStyle w:val="Tekstpodstawowy"/>
        <w:jc w:val="both"/>
        <w:rPr>
          <w:rFonts w:ascii="Segoe UI" w:hAnsi="Segoe UI" w:cs="Segoe UI"/>
          <w:b w:val="0"/>
          <w:sz w:val="24"/>
        </w:rPr>
      </w:pPr>
    </w:p>
    <w:p w:rsidR="00CC5B00" w:rsidRDefault="00CC5B00" w:rsidP="00CC5B00">
      <w:pPr>
        <w:pStyle w:val="Tekstpodstawowy"/>
        <w:jc w:val="both"/>
        <w:rPr>
          <w:rFonts w:ascii="Segoe UI" w:hAnsi="Segoe UI" w:cs="Segoe UI"/>
          <w:b w:val="0"/>
          <w:sz w:val="24"/>
        </w:rPr>
      </w:pPr>
    </w:p>
    <w:p w:rsidR="00CC5B00" w:rsidRDefault="00CC5B00" w:rsidP="00CC5B00">
      <w:pPr>
        <w:pStyle w:val="Tekstpodstawowy"/>
        <w:jc w:val="both"/>
        <w:rPr>
          <w:rFonts w:ascii="Segoe UI" w:hAnsi="Segoe UI" w:cs="Segoe UI"/>
          <w:b w:val="0"/>
          <w:sz w:val="24"/>
        </w:rPr>
      </w:pPr>
    </w:p>
    <w:p w:rsidR="00CC5B00" w:rsidRDefault="00CC5B00" w:rsidP="00CC5B00">
      <w:pPr>
        <w:pStyle w:val="Tekstpodstawowy"/>
        <w:jc w:val="both"/>
        <w:rPr>
          <w:rFonts w:ascii="Segoe UI" w:hAnsi="Segoe UI" w:cs="Segoe UI"/>
          <w:b w:val="0"/>
          <w:sz w:val="24"/>
        </w:rPr>
      </w:pPr>
    </w:p>
    <w:p w:rsidR="00CC5B00" w:rsidRDefault="00CC5B00" w:rsidP="00CC5B00">
      <w:pPr>
        <w:pStyle w:val="Tekstpodstawowy"/>
        <w:jc w:val="both"/>
        <w:rPr>
          <w:rFonts w:ascii="Segoe UI" w:hAnsi="Segoe UI" w:cs="Segoe UI"/>
          <w:b w:val="0"/>
          <w:sz w:val="24"/>
        </w:rPr>
      </w:pPr>
    </w:p>
    <w:p w:rsidR="00CC5B00" w:rsidRDefault="00CC5B00" w:rsidP="00CC5B00">
      <w:pPr>
        <w:pStyle w:val="Tekstpodstawowy"/>
        <w:jc w:val="both"/>
        <w:rPr>
          <w:rFonts w:ascii="Segoe UI" w:hAnsi="Segoe UI" w:cs="Segoe UI"/>
          <w:b w:val="0"/>
          <w:sz w:val="24"/>
        </w:rPr>
      </w:pPr>
    </w:p>
    <w:p w:rsidR="00CC5B00" w:rsidRDefault="00CC5B00" w:rsidP="00CC5B00">
      <w:pPr>
        <w:pStyle w:val="Tekstpodstawowy"/>
        <w:tabs>
          <w:tab w:val="left" w:pos="2292"/>
        </w:tabs>
        <w:jc w:val="both"/>
        <w:rPr>
          <w:rFonts w:ascii="Segoe UI" w:hAnsi="Segoe UI" w:cs="Segoe UI"/>
          <w:i w:val="0"/>
          <w:sz w:val="24"/>
        </w:rPr>
      </w:pPr>
    </w:p>
    <w:p w:rsidR="00CC5B00" w:rsidRDefault="00CC5B00" w:rsidP="00CC5B00">
      <w:pPr>
        <w:pStyle w:val="Tekstpodstawowy"/>
        <w:tabs>
          <w:tab w:val="left" w:pos="2292"/>
        </w:tabs>
        <w:jc w:val="both"/>
        <w:rPr>
          <w:rFonts w:ascii="Segoe UI" w:hAnsi="Segoe UI" w:cs="Segoe UI"/>
          <w:i w:val="0"/>
          <w:sz w:val="24"/>
        </w:rPr>
      </w:pPr>
    </w:p>
    <w:p w:rsidR="00CC5B00" w:rsidRDefault="00CC5B00" w:rsidP="00CC5B00">
      <w:pPr>
        <w:pStyle w:val="Tekstpodstawowy"/>
        <w:tabs>
          <w:tab w:val="left" w:pos="2292"/>
        </w:tabs>
        <w:jc w:val="both"/>
        <w:rPr>
          <w:rFonts w:ascii="Segoe UI" w:hAnsi="Segoe UI" w:cs="Segoe UI"/>
          <w:i w:val="0"/>
          <w:sz w:val="24"/>
        </w:rPr>
      </w:pPr>
    </w:p>
    <w:p w:rsidR="00CC5B00" w:rsidRDefault="00CC5B00" w:rsidP="00CC5B00">
      <w:pPr>
        <w:pStyle w:val="Tekstpodstawowy"/>
        <w:tabs>
          <w:tab w:val="left" w:pos="2292"/>
        </w:tabs>
        <w:jc w:val="both"/>
        <w:rPr>
          <w:rFonts w:ascii="Segoe UI" w:hAnsi="Segoe UI" w:cs="Segoe UI"/>
          <w:i w:val="0"/>
          <w:sz w:val="24"/>
        </w:rPr>
      </w:pPr>
    </w:p>
    <w:p w:rsidR="00CC5B00" w:rsidRDefault="00CC5B00" w:rsidP="00CC5B00">
      <w:pPr>
        <w:pStyle w:val="Tekstpodstawowy"/>
        <w:tabs>
          <w:tab w:val="left" w:pos="2292"/>
        </w:tabs>
        <w:jc w:val="both"/>
        <w:rPr>
          <w:rFonts w:ascii="Segoe UI" w:hAnsi="Segoe UI" w:cs="Segoe UI"/>
          <w:i w:val="0"/>
          <w:sz w:val="24"/>
        </w:rPr>
      </w:pPr>
    </w:p>
    <w:p w:rsidR="00CC5B00" w:rsidRDefault="00CC5B00" w:rsidP="00CC5B00">
      <w:pPr>
        <w:pStyle w:val="Tekstpodstawowy"/>
        <w:tabs>
          <w:tab w:val="left" w:pos="2292"/>
        </w:tabs>
        <w:jc w:val="both"/>
        <w:rPr>
          <w:rFonts w:ascii="Segoe UI" w:hAnsi="Segoe UI" w:cs="Segoe UI"/>
          <w:i w:val="0"/>
          <w:sz w:val="24"/>
        </w:rPr>
      </w:pPr>
    </w:p>
    <w:p w:rsidR="00CC5B00" w:rsidRDefault="00CC5B00" w:rsidP="00CC5B00">
      <w:pPr>
        <w:pStyle w:val="Tekstpodstawowy"/>
        <w:tabs>
          <w:tab w:val="left" w:pos="2292"/>
        </w:tabs>
        <w:jc w:val="both"/>
        <w:rPr>
          <w:rFonts w:ascii="Segoe UI" w:hAnsi="Segoe UI" w:cs="Segoe UI"/>
          <w:i w:val="0"/>
          <w:sz w:val="24"/>
        </w:rPr>
      </w:pPr>
    </w:p>
    <w:p w:rsidR="00CC5B00" w:rsidRDefault="00CC5B00" w:rsidP="00CC5B00">
      <w:pPr>
        <w:pStyle w:val="Tekstpodstawowy"/>
        <w:tabs>
          <w:tab w:val="left" w:pos="2292"/>
        </w:tabs>
        <w:jc w:val="both"/>
        <w:rPr>
          <w:rFonts w:ascii="Segoe UI" w:hAnsi="Segoe UI" w:cs="Segoe UI"/>
          <w:i w:val="0"/>
          <w:sz w:val="20"/>
        </w:rPr>
      </w:pPr>
    </w:p>
    <w:p w:rsidR="00CC5B00" w:rsidRDefault="00CC5B00" w:rsidP="00CC5B00">
      <w:pPr>
        <w:pStyle w:val="Tekstpodstawowy"/>
        <w:tabs>
          <w:tab w:val="left" w:pos="2292"/>
        </w:tabs>
        <w:jc w:val="both"/>
        <w:rPr>
          <w:rFonts w:ascii="Segoe UI" w:hAnsi="Segoe UI" w:cs="Segoe UI"/>
          <w:i w:val="0"/>
          <w:sz w:val="20"/>
        </w:rPr>
      </w:pPr>
      <w:r>
        <w:rPr>
          <w:rFonts w:ascii="Segoe UI" w:hAnsi="Segoe UI" w:cs="Segoe UI"/>
          <w:i w:val="0"/>
          <w:sz w:val="20"/>
        </w:rPr>
        <w:t xml:space="preserve">Rozdział I </w:t>
      </w:r>
    </w:p>
    <w:p w:rsidR="00CC5B00" w:rsidRDefault="00CC5B00" w:rsidP="00CC5B00">
      <w:pPr>
        <w:jc w:val="both"/>
        <w:rPr>
          <w:rFonts w:ascii="Segoe UI" w:hAnsi="Segoe UI" w:cs="Segoe UI"/>
          <w:i/>
        </w:rPr>
      </w:pPr>
      <w:r>
        <w:rPr>
          <w:rFonts w:ascii="Segoe UI" w:hAnsi="Segoe UI" w:cs="Segoe UI"/>
          <w:b/>
        </w:rPr>
        <w:t>Instrukcja dla Wykonawców</w:t>
      </w:r>
      <w:r>
        <w:rPr>
          <w:rFonts w:ascii="Segoe UI" w:hAnsi="Segoe UI" w:cs="Segoe UI"/>
          <w:i/>
        </w:rPr>
        <w:t xml:space="preserve"> </w:t>
      </w: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jc w:val="both"/>
        <w:rPr>
          <w:rFonts w:ascii="Segoe UI" w:hAnsi="Segoe UI" w:cs="Segoe UI"/>
          <w:i/>
        </w:rPr>
      </w:pPr>
    </w:p>
    <w:p w:rsidR="00CC5B00" w:rsidRDefault="00CC5B00" w:rsidP="00CC5B00">
      <w:pPr>
        <w:pStyle w:val="Tekstpodstawowy"/>
        <w:numPr>
          <w:ilvl w:val="0"/>
          <w:numId w:val="1"/>
        </w:numPr>
        <w:jc w:val="both"/>
        <w:rPr>
          <w:rFonts w:ascii="Segoe UI" w:hAnsi="Segoe UI" w:cs="Segoe UI"/>
          <w:bCs/>
          <w:i w:val="0"/>
          <w:sz w:val="20"/>
        </w:rPr>
      </w:pPr>
      <w:r>
        <w:rPr>
          <w:rFonts w:ascii="Segoe UI" w:hAnsi="Segoe UI" w:cs="Segoe UI"/>
          <w:bCs/>
          <w:i w:val="0"/>
          <w:sz w:val="20"/>
        </w:rPr>
        <w:t>ZAMAWIAJĄCY</w:t>
      </w:r>
    </w:p>
    <w:p w:rsidR="00CC5B00" w:rsidRDefault="00CC5B00" w:rsidP="00CC5B00">
      <w:pPr>
        <w:pStyle w:val="Tekstpodstawowy"/>
        <w:ind w:firstLine="360"/>
        <w:jc w:val="both"/>
        <w:rPr>
          <w:rFonts w:ascii="Segoe UI" w:hAnsi="Segoe UI" w:cs="Segoe UI"/>
          <w:bCs/>
          <w:i w:val="0"/>
          <w:sz w:val="20"/>
        </w:rPr>
      </w:pPr>
      <w:r>
        <w:rPr>
          <w:rFonts w:ascii="Segoe UI" w:hAnsi="Segoe UI" w:cs="Segoe UI"/>
          <w:bCs/>
          <w:i w:val="0"/>
          <w:sz w:val="20"/>
        </w:rPr>
        <w:t xml:space="preserve">Gmina Miasto Koszalin – Urząd Miejski </w:t>
      </w:r>
    </w:p>
    <w:p w:rsidR="00CC5B00" w:rsidRDefault="00CC5B00" w:rsidP="00CC5B00">
      <w:pPr>
        <w:pStyle w:val="Tekstpodstawowy"/>
        <w:ind w:left="360"/>
        <w:jc w:val="both"/>
        <w:rPr>
          <w:rFonts w:ascii="Segoe UI" w:hAnsi="Segoe UI" w:cs="Segoe UI"/>
          <w:b w:val="0"/>
          <w:i w:val="0"/>
          <w:sz w:val="20"/>
        </w:rPr>
      </w:pPr>
      <w:r>
        <w:rPr>
          <w:rFonts w:ascii="Segoe UI" w:hAnsi="Segoe UI" w:cs="Segoe UI"/>
          <w:b w:val="0"/>
          <w:i w:val="0"/>
          <w:sz w:val="20"/>
        </w:rPr>
        <w:t>ul. Rynek Staromiejski 6 – 7</w:t>
      </w:r>
    </w:p>
    <w:p w:rsidR="00CC5B00" w:rsidRDefault="00CC5B00" w:rsidP="00CC5B00">
      <w:pPr>
        <w:pStyle w:val="Tekstpodstawowy"/>
        <w:ind w:left="360"/>
        <w:jc w:val="both"/>
        <w:rPr>
          <w:rFonts w:ascii="Segoe UI" w:hAnsi="Segoe UI" w:cs="Segoe UI"/>
          <w:b w:val="0"/>
          <w:i w:val="0"/>
          <w:sz w:val="20"/>
          <w:lang w:val="de-DE"/>
        </w:rPr>
      </w:pPr>
      <w:r>
        <w:rPr>
          <w:rFonts w:ascii="Segoe UI" w:hAnsi="Segoe UI" w:cs="Segoe UI"/>
          <w:b w:val="0"/>
          <w:i w:val="0"/>
          <w:sz w:val="20"/>
          <w:lang w:val="de-DE"/>
        </w:rPr>
        <w:t>75 – 007 Koszalin</w:t>
      </w:r>
    </w:p>
    <w:p w:rsidR="00CC5B00" w:rsidRDefault="00CC5B00" w:rsidP="00CC5B00">
      <w:pPr>
        <w:pStyle w:val="Tekstpodstawowy"/>
        <w:ind w:left="360"/>
        <w:jc w:val="both"/>
        <w:rPr>
          <w:rFonts w:ascii="Segoe UI" w:hAnsi="Segoe UI" w:cs="Segoe UI"/>
          <w:b w:val="0"/>
          <w:i w:val="0"/>
          <w:sz w:val="20"/>
          <w:lang w:val="de-DE"/>
        </w:rPr>
      </w:pPr>
      <w:r>
        <w:rPr>
          <w:rFonts w:ascii="Segoe UI" w:hAnsi="Segoe UI" w:cs="Segoe UI"/>
          <w:b w:val="0"/>
          <w:i w:val="0"/>
          <w:sz w:val="20"/>
          <w:lang w:val="de-DE"/>
        </w:rPr>
        <w:t xml:space="preserve">NIP 669-23-85-366  </w:t>
      </w:r>
    </w:p>
    <w:p w:rsidR="00CC5B00" w:rsidRDefault="00CC5B00" w:rsidP="00CC5B00">
      <w:pPr>
        <w:pStyle w:val="Tekstpodstawowy"/>
        <w:ind w:left="360"/>
        <w:jc w:val="both"/>
        <w:rPr>
          <w:rFonts w:ascii="Segoe UI" w:hAnsi="Segoe UI" w:cs="Segoe UI"/>
          <w:b w:val="0"/>
          <w:i w:val="0"/>
          <w:color w:val="0000FF"/>
          <w:sz w:val="20"/>
          <w:u w:val="single"/>
        </w:rPr>
      </w:pPr>
      <w:r>
        <w:rPr>
          <w:rFonts w:ascii="Segoe UI" w:hAnsi="Segoe UI" w:cs="Segoe UI"/>
          <w:b w:val="0"/>
          <w:i w:val="0"/>
          <w:sz w:val="20"/>
        </w:rPr>
        <w:t>strona internetowa:</w:t>
      </w:r>
      <w:r>
        <w:rPr>
          <w:rFonts w:ascii="Segoe UI" w:hAnsi="Segoe UI" w:cs="Segoe UI"/>
          <w:b w:val="0"/>
          <w:i w:val="0"/>
          <w:iCs/>
          <w:sz w:val="20"/>
        </w:rPr>
        <w:t xml:space="preserve"> </w:t>
      </w:r>
      <w:r>
        <w:rPr>
          <w:rFonts w:ascii="Segoe UI" w:hAnsi="Segoe UI" w:cs="Segoe UI"/>
          <w:i w:val="0"/>
          <w:iCs/>
          <w:sz w:val="20"/>
          <w:u w:val="single"/>
        </w:rPr>
        <w:t>www.bip.koszalin.pl</w:t>
      </w:r>
    </w:p>
    <w:p w:rsidR="00CC5B00" w:rsidRDefault="00CC5B00" w:rsidP="00CC5B00">
      <w:pPr>
        <w:pStyle w:val="Tekstpodstawowy"/>
        <w:ind w:left="360"/>
        <w:jc w:val="both"/>
        <w:rPr>
          <w:rFonts w:ascii="Segoe UI" w:hAnsi="Segoe UI" w:cs="Segoe UI"/>
          <w:b w:val="0"/>
          <w:i w:val="0"/>
          <w:sz w:val="20"/>
        </w:rPr>
      </w:pPr>
      <w:r>
        <w:rPr>
          <w:rFonts w:ascii="Segoe UI" w:hAnsi="Segoe UI" w:cs="Segoe UI"/>
          <w:b w:val="0"/>
          <w:i w:val="0"/>
          <w:sz w:val="20"/>
        </w:rPr>
        <w:t>godziny urzędowania:</w:t>
      </w:r>
    </w:p>
    <w:p w:rsidR="00CC5B00" w:rsidRDefault="00CC5B00" w:rsidP="00CC5B00">
      <w:pPr>
        <w:pStyle w:val="Tekstpodstawowy"/>
        <w:ind w:left="360"/>
        <w:jc w:val="both"/>
        <w:rPr>
          <w:rFonts w:ascii="Segoe UI" w:hAnsi="Segoe UI" w:cs="Segoe UI"/>
          <w:b w:val="0"/>
          <w:i w:val="0"/>
          <w:sz w:val="20"/>
        </w:rPr>
      </w:pPr>
      <w:r>
        <w:rPr>
          <w:rFonts w:ascii="Segoe UI" w:hAnsi="Segoe UI" w:cs="Segoe UI"/>
          <w:b w:val="0"/>
          <w:i w:val="0"/>
          <w:sz w:val="20"/>
        </w:rPr>
        <w:t>poniedziałek 9.00 – 17.00</w:t>
      </w:r>
    </w:p>
    <w:p w:rsidR="00CC5B00" w:rsidRDefault="00CC5B00" w:rsidP="00CC5B00">
      <w:pPr>
        <w:pStyle w:val="Tekstpodstawowy"/>
        <w:ind w:left="360"/>
        <w:jc w:val="both"/>
        <w:rPr>
          <w:rFonts w:ascii="Segoe UI" w:hAnsi="Segoe UI" w:cs="Segoe UI"/>
          <w:b w:val="0"/>
          <w:i w:val="0"/>
          <w:sz w:val="20"/>
        </w:rPr>
      </w:pPr>
      <w:r>
        <w:rPr>
          <w:rFonts w:ascii="Segoe UI" w:hAnsi="Segoe UI" w:cs="Segoe UI"/>
          <w:b w:val="0"/>
          <w:i w:val="0"/>
          <w:sz w:val="20"/>
        </w:rPr>
        <w:t>wtorek – piątek 7.15 – 15.15</w:t>
      </w:r>
    </w:p>
    <w:p w:rsidR="00CC5B00" w:rsidRDefault="00CC5B00" w:rsidP="00CC5B00">
      <w:pPr>
        <w:pStyle w:val="Tekstpodstawowy"/>
        <w:ind w:left="360"/>
        <w:jc w:val="both"/>
        <w:rPr>
          <w:rFonts w:ascii="Segoe UI" w:hAnsi="Segoe UI" w:cs="Segoe UI"/>
          <w:b w:val="0"/>
          <w:i w:val="0"/>
          <w:sz w:val="20"/>
        </w:rPr>
      </w:pPr>
      <w:r>
        <w:rPr>
          <w:rFonts w:ascii="Segoe UI" w:hAnsi="Segoe UI" w:cs="Segoe UI"/>
          <w:bCs/>
          <w:i w:val="0"/>
          <w:sz w:val="20"/>
          <w:u w:val="single"/>
        </w:rPr>
        <w:t>Postępowanie prowadzi:</w:t>
      </w:r>
    </w:p>
    <w:p w:rsidR="00CC5B00" w:rsidRDefault="00CC5B00" w:rsidP="00CC5B00">
      <w:pPr>
        <w:pStyle w:val="Tekstpodstawowy"/>
        <w:ind w:left="360"/>
        <w:jc w:val="both"/>
        <w:rPr>
          <w:rFonts w:ascii="Segoe UI" w:hAnsi="Segoe UI" w:cs="Segoe UI"/>
          <w:b w:val="0"/>
          <w:i w:val="0"/>
          <w:sz w:val="20"/>
        </w:rPr>
      </w:pPr>
      <w:r>
        <w:rPr>
          <w:rFonts w:ascii="Segoe UI" w:hAnsi="Segoe UI" w:cs="Segoe UI"/>
          <w:b w:val="0"/>
          <w:bCs/>
          <w:i w:val="0"/>
          <w:sz w:val="20"/>
        </w:rPr>
        <w:t>Biuro Zamówień Publicznych</w:t>
      </w:r>
    </w:p>
    <w:p w:rsidR="00CC5B00" w:rsidRDefault="00CC5B00" w:rsidP="00CC5B00">
      <w:pPr>
        <w:pStyle w:val="Tekstpodstawowy"/>
        <w:ind w:left="360"/>
        <w:jc w:val="both"/>
        <w:rPr>
          <w:rFonts w:ascii="Segoe UI" w:hAnsi="Segoe UI" w:cs="Segoe UI"/>
          <w:b w:val="0"/>
          <w:i w:val="0"/>
          <w:sz w:val="20"/>
        </w:rPr>
      </w:pPr>
      <w:r>
        <w:rPr>
          <w:rFonts w:ascii="Segoe UI" w:hAnsi="Segoe UI" w:cs="Segoe UI"/>
          <w:b w:val="0"/>
          <w:bCs/>
          <w:i w:val="0"/>
          <w:sz w:val="20"/>
        </w:rPr>
        <w:t>ul. Adama Mickiewicza 26</w:t>
      </w:r>
    </w:p>
    <w:p w:rsidR="00CC5B00" w:rsidRDefault="00CC5B00" w:rsidP="00CC5B00">
      <w:pPr>
        <w:pStyle w:val="Tekstpodstawowy"/>
        <w:ind w:left="360"/>
        <w:jc w:val="both"/>
        <w:rPr>
          <w:rFonts w:ascii="Segoe UI" w:hAnsi="Segoe UI" w:cs="Segoe UI"/>
          <w:b w:val="0"/>
          <w:i w:val="0"/>
          <w:sz w:val="20"/>
        </w:rPr>
      </w:pPr>
      <w:r>
        <w:rPr>
          <w:rFonts w:ascii="Segoe UI" w:hAnsi="Segoe UI" w:cs="Segoe UI"/>
          <w:b w:val="0"/>
          <w:bCs/>
          <w:i w:val="0"/>
          <w:sz w:val="20"/>
        </w:rPr>
        <w:t>75 – 004 Koszalin</w:t>
      </w:r>
    </w:p>
    <w:p w:rsidR="00CC5B00" w:rsidRDefault="00567720" w:rsidP="00CC5B00">
      <w:pPr>
        <w:pStyle w:val="Tekstpodstawowy"/>
        <w:ind w:left="360"/>
        <w:jc w:val="both"/>
        <w:rPr>
          <w:rFonts w:ascii="Segoe UI" w:hAnsi="Segoe UI" w:cs="Segoe UI"/>
          <w:b w:val="0"/>
          <w:i w:val="0"/>
          <w:sz w:val="20"/>
        </w:rPr>
      </w:pPr>
      <w:r>
        <w:rPr>
          <w:rFonts w:ascii="Segoe UI" w:hAnsi="Segoe UI" w:cs="Segoe UI"/>
          <w:b w:val="0"/>
          <w:bCs/>
          <w:i w:val="0"/>
          <w:sz w:val="20"/>
        </w:rPr>
        <w:t>tel.</w:t>
      </w:r>
      <w:r w:rsidR="009363B3">
        <w:rPr>
          <w:rFonts w:ascii="Segoe UI" w:hAnsi="Segoe UI" w:cs="Segoe UI"/>
          <w:b w:val="0"/>
          <w:bCs/>
          <w:i w:val="0"/>
          <w:sz w:val="20"/>
        </w:rPr>
        <w:t xml:space="preserve"> 94 34</w:t>
      </w:r>
      <w:r w:rsidR="00CC5B00">
        <w:rPr>
          <w:rFonts w:ascii="Segoe UI" w:hAnsi="Segoe UI" w:cs="Segoe UI"/>
          <w:b w:val="0"/>
          <w:bCs/>
          <w:i w:val="0"/>
          <w:sz w:val="20"/>
        </w:rPr>
        <w:t>8</w:t>
      </w:r>
      <w:r w:rsidR="009363B3">
        <w:rPr>
          <w:rFonts w:ascii="Segoe UI" w:hAnsi="Segoe UI" w:cs="Segoe UI"/>
          <w:b w:val="0"/>
          <w:bCs/>
          <w:i w:val="0"/>
          <w:sz w:val="20"/>
        </w:rPr>
        <w:t xml:space="preserve"> </w:t>
      </w:r>
      <w:r w:rsidR="00CC5B00">
        <w:rPr>
          <w:rFonts w:ascii="Segoe UI" w:hAnsi="Segoe UI" w:cs="Segoe UI"/>
          <w:b w:val="0"/>
          <w:bCs/>
          <w:i w:val="0"/>
          <w:sz w:val="20"/>
        </w:rPr>
        <w:t>8</w:t>
      </w:r>
      <w:r w:rsidR="003B537D">
        <w:rPr>
          <w:rFonts w:ascii="Segoe UI" w:hAnsi="Segoe UI" w:cs="Segoe UI"/>
          <w:b w:val="0"/>
          <w:bCs/>
          <w:i w:val="0"/>
          <w:sz w:val="20"/>
        </w:rPr>
        <w:t>6</w:t>
      </w:r>
      <w:r w:rsidR="009363B3">
        <w:rPr>
          <w:rFonts w:ascii="Segoe UI" w:hAnsi="Segoe UI" w:cs="Segoe UI"/>
          <w:b w:val="0"/>
          <w:bCs/>
          <w:i w:val="0"/>
          <w:sz w:val="20"/>
        </w:rPr>
        <w:t xml:space="preserve"> </w:t>
      </w:r>
      <w:r w:rsidR="003B537D">
        <w:rPr>
          <w:rFonts w:ascii="Segoe UI" w:hAnsi="Segoe UI" w:cs="Segoe UI"/>
          <w:b w:val="0"/>
          <w:bCs/>
          <w:i w:val="0"/>
          <w:sz w:val="20"/>
        </w:rPr>
        <w:t>54</w:t>
      </w:r>
      <w:r>
        <w:rPr>
          <w:rFonts w:ascii="Segoe UI" w:hAnsi="Segoe UI" w:cs="Segoe UI"/>
          <w:b w:val="0"/>
          <w:bCs/>
          <w:i w:val="0"/>
          <w:sz w:val="20"/>
        </w:rPr>
        <w:t xml:space="preserve">, </w:t>
      </w:r>
      <w:r w:rsidRPr="00567720">
        <w:rPr>
          <w:rFonts w:ascii="Segoe UI" w:hAnsi="Segoe UI" w:cs="Segoe UI"/>
          <w:b w:val="0"/>
          <w:bCs/>
          <w:i w:val="0"/>
          <w:sz w:val="20"/>
        </w:rPr>
        <w:t xml:space="preserve">fax. 94 </w:t>
      </w:r>
      <w:r w:rsidR="003B537D">
        <w:rPr>
          <w:rFonts w:ascii="Segoe UI" w:hAnsi="Segoe UI" w:cs="Segoe UI"/>
          <w:b w:val="0"/>
          <w:bCs/>
          <w:i w:val="0"/>
          <w:sz w:val="20"/>
        </w:rPr>
        <w:t>348 86 54</w:t>
      </w:r>
    </w:p>
    <w:p w:rsidR="00CC5B00" w:rsidRDefault="00CC5B00" w:rsidP="00CC5B00">
      <w:pPr>
        <w:pStyle w:val="Tekstpodstawowy"/>
        <w:ind w:left="360"/>
        <w:jc w:val="both"/>
        <w:rPr>
          <w:rFonts w:ascii="Segoe UI" w:hAnsi="Segoe UI" w:cs="Segoe UI"/>
          <w:b w:val="0"/>
          <w:i w:val="0"/>
          <w:sz w:val="20"/>
        </w:rPr>
      </w:pPr>
    </w:p>
    <w:p w:rsidR="00CC5B00" w:rsidRDefault="00CC5B00" w:rsidP="00CC5B00">
      <w:pPr>
        <w:pStyle w:val="Tekstpodstawowy"/>
        <w:numPr>
          <w:ilvl w:val="0"/>
          <w:numId w:val="1"/>
        </w:numPr>
        <w:jc w:val="both"/>
        <w:rPr>
          <w:rFonts w:ascii="Segoe UI" w:hAnsi="Segoe UI" w:cs="Segoe UI"/>
          <w:bCs/>
          <w:i w:val="0"/>
          <w:sz w:val="20"/>
        </w:rPr>
      </w:pPr>
      <w:r>
        <w:rPr>
          <w:rFonts w:ascii="Segoe UI" w:hAnsi="Segoe UI" w:cs="Segoe UI"/>
          <w:bCs/>
          <w:i w:val="0"/>
          <w:sz w:val="20"/>
        </w:rPr>
        <w:t>TRYB POSTĘPOWANIA</w:t>
      </w:r>
    </w:p>
    <w:p w:rsidR="00CC5B00" w:rsidRDefault="00CC5B00" w:rsidP="00CC5B00">
      <w:pPr>
        <w:pStyle w:val="Tekstpodstawowy"/>
        <w:jc w:val="both"/>
        <w:rPr>
          <w:rFonts w:ascii="Segoe UI" w:hAnsi="Segoe UI" w:cs="Segoe UI"/>
          <w:b w:val="0"/>
          <w:i w:val="0"/>
          <w:sz w:val="20"/>
        </w:rPr>
      </w:pPr>
    </w:p>
    <w:p w:rsidR="00CC5B00" w:rsidRDefault="00CC5B00" w:rsidP="00CC5B00">
      <w:pPr>
        <w:pStyle w:val="Tekstpodstawowy"/>
        <w:jc w:val="both"/>
        <w:rPr>
          <w:rFonts w:ascii="Segoe UI" w:hAnsi="Segoe UI" w:cs="Segoe UI"/>
          <w:b w:val="0"/>
          <w:i w:val="0"/>
          <w:sz w:val="20"/>
        </w:rPr>
      </w:pPr>
      <w:r>
        <w:rPr>
          <w:rFonts w:ascii="Segoe UI" w:hAnsi="Segoe UI" w:cs="Segoe UI"/>
          <w:b w:val="0"/>
          <w:i w:val="0"/>
          <w:sz w:val="20"/>
        </w:rPr>
        <w:t xml:space="preserve">Postępowanie o szacunkowej wartości poniżej 214.000 euro prowadzone jest w trybie przetargu nieograniczonego na podstawie ustawy z dnia 29 stycznia 2004 r. – Prawo zamówień publicznych </w:t>
      </w:r>
      <w:r>
        <w:rPr>
          <w:rFonts w:ascii="Segoe UI" w:hAnsi="Segoe UI" w:cs="Segoe UI"/>
          <w:b w:val="0"/>
          <w:i w:val="0"/>
          <w:sz w:val="20"/>
        </w:rPr>
        <w:br/>
        <w:t>(t.j. Dz. U. z 2019 r. poz. 1843 z późn.</w:t>
      </w:r>
      <w:r w:rsidR="009363B3">
        <w:rPr>
          <w:rFonts w:ascii="Segoe UI" w:hAnsi="Segoe UI" w:cs="Segoe UI"/>
          <w:b w:val="0"/>
          <w:i w:val="0"/>
          <w:sz w:val="20"/>
        </w:rPr>
        <w:t xml:space="preserve"> </w:t>
      </w:r>
      <w:r>
        <w:rPr>
          <w:rFonts w:ascii="Segoe UI" w:hAnsi="Segoe UI" w:cs="Segoe UI"/>
          <w:b w:val="0"/>
          <w:i w:val="0"/>
          <w:sz w:val="20"/>
        </w:rPr>
        <w:t>zm.), zwanej w dalszej treści ustawą PZP.</w:t>
      </w:r>
    </w:p>
    <w:p w:rsidR="003E550C" w:rsidRPr="003E550C" w:rsidRDefault="003E550C" w:rsidP="00CC5B00">
      <w:pPr>
        <w:pStyle w:val="Tekstpodstawowy"/>
        <w:jc w:val="both"/>
        <w:rPr>
          <w:rFonts w:ascii="Segoe UI" w:hAnsi="Segoe UI" w:cs="Segoe UI"/>
          <w:i w:val="0"/>
          <w:sz w:val="10"/>
          <w:szCs w:val="10"/>
        </w:rPr>
      </w:pPr>
    </w:p>
    <w:p w:rsidR="00CC5B00" w:rsidRDefault="00CC5B00" w:rsidP="00CC5B00">
      <w:pPr>
        <w:pStyle w:val="Tekstpodstawowy"/>
        <w:jc w:val="both"/>
        <w:rPr>
          <w:rFonts w:ascii="Segoe UI" w:hAnsi="Segoe UI" w:cs="Segoe UI"/>
          <w:i w:val="0"/>
          <w:sz w:val="20"/>
        </w:rPr>
      </w:pPr>
      <w:r>
        <w:rPr>
          <w:rFonts w:ascii="Segoe UI" w:hAnsi="Segoe UI" w:cs="Segoe UI"/>
          <w:i w:val="0"/>
          <w:sz w:val="20"/>
        </w:rPr>
        <w:t>Uwaga!!!</w:t>
      </w:r>
    </w:p>
    <w:p w:rsidR="00CC5B00" w:rsidRDefault="00CC5B00" w:rsidP="00CC5B00">
      <w:pPr>
        <w:pStyle w:val="Tekstpodstawowy"/>
        <w:jc w:val="both"/>
        <w:rPr>
          <w:rFonts w:ascii="Segoe UI" w:hAnsi="Segoe UI" w:cs="Segoe UI"/>
          <w:b w:val="0"/>
          <w:i w:val="0"/>
          <w:sz w:val="20"/>
        </w:rPr>
      </w:pPr>
      <w:r>
        <w:rPr>
          <w:rFonts w:ascii="Segoe UI" w:hAnsi="Segoe UI" w:cs="Segoe UI"/>
          <w:b w:val="0"/>
          <w:i w:val="0"/>
          <w:sz w:val="20"/>
        </w:rPr>
        <w:t xml:space="preserve">Zamawiający </w:t>
      </w:r>
      <w:r>
        <w:rPr>
          <w:rFonts w:ascii="Segoe UI" w:hAnsi="Segoe UI" w:cs="Segoe UI"/>
          <w:i w:val="0"/>
          <w:sz w:val="20"/>
          <w:u w:val="single"/>
        </w:rPr>
        <w:t>przewiduje</w:t>
      </w:r>
      <w:r>
        <w:rPr>
          <w:rFonts w:ascii="Segoe UI" w:hAnsi="Segoe UI" w:cs="Segoe UI"/>
          <w:i w:val="0"/>
          <w:sz w:val="20"/>
        </w:rPr>
        <w:t xml:space="preserve"> </w:t>
      </w:r>
      <w:r>
        <w:rPr>
          <w:rFonts w:ascii="Segoe UI" w:hAnsi="Segoe UI" w:cs="Segoe UI"/>
          <w:b w:val="0"/>
          <w:i w:val="0"/>
          <w:sz w:val="20"/>
        </w:rPr>
        <w:t xml:space="preserve">możliwość zastosowania procedury określonej w dyspozycji art. 24aa ustawy PZP, tzw. </w:t>
      </w:r>
      <w:r>
        <w:rPr>
          <w:rFonts w:ascii="Segoe UI" w:hAnsi="Segoe UI" w:cs="Segoe UI"/>
          <w:i w:val="0"/>
          <w:sz w:val="20"/>
        </w:rPr>
        <w:t>„procedury odwróconej”.</w:t>
      </w:r>
    </w:p>
    <w:p w:rsidR="00CC5B00" w:rsidRDefault="00CC5B00" w:rsidP="00CC5B00">
      <w:pPr>
        <w:pStyle w:val="Tekstpodstawowy"/>
        <w:ind w:firstLine="360"/>
        <w:jc w:val="both"/>
        <w:rPr>
          <w:rFonts w:ascii="Segoe UI" w:hAnsi="Segoe UI" w:cs="Segoe UI"/>
          <w:b w:val="0"/>
          <w:i w:val="0"/>
          <w:sz w:val="20"/>
        </w:rPr>
      </w:pPr>
    </w:p>
    <w:p w:rsidR="00CC5B00" w:rsidRDefault="00CC5B00" w:rsidP="00CC5B00">
      <w:pPr>
        <w:pStyle w:val="Tekstpodstawowy"/>
        <w:numPr>
          <w:ilvl w:val="0"/>
          <w:numId w:val="1"/>
        </w:numPr>
        <w:jc w:val="both"/>
        <w:rPr>
          <w:rFonts w:ascii="Segoe UI" w:hAnsi="Segoe UI" w:cs="Segoe UI"/>
          <w:bCs/>
          <w:i w:val="0"/>
          <w:sz w:val="20"/>
        </w:rPr>
      </w:pPr>
      <w:r>
        <w:rPr>
          <w:rFonts w:ascii="Segoe UI" w:hAnsi="Segoe UI" w:cs="Segoe UI"/>
          <w:bCs/>
          <w:i w:val="0"/>
          <w:sz w:val="20"/>
        </w:rPr>
        <w:t>PRZEDMIOT ZAMÓWIENIA</w:t>
      </w:r>
    </w:p>
    <w:p w:rsidR="00CC5B00" w:rsidRDefault="00CC5B00" w:rsidP="00CC5B00">
      <w:pPr>
        <w:pStyle w:val="Tekstpodstawowy"/>
        <w:jc w:val="both"/>
        <w:rPr>
          <w:rFonts w:ascii="Segoe UI" w:hAnsi="Segoe UI" w:cs="Segoe UI"/>
          <w:b w:val="0"/>
          <w:i w:val="0"/>
          <w:sz w:val="20"/>
        </w:rPr>
      </w:pPr>
    </w:p>
    <w:p w:rsidR="00CC5B00" w:rsidRDefault="00CC5B00" w:rsidP="00CC5B00">
      <w:pPr>
        <w:numPr>
          <w:ilvl w:val="0"/>
          <w:numId w:val="5"/>
        </w:numPr>
        <w:tabs>
          <w:tab w:val="num" w:pos="284"/>
        </w:tabs>
        <w:suppressAutoHyphens/>
        <w:ind w:left="284" w:hanging="284"/>
        <w:jc w:val="both"/>
        <w:rPr>
          <w:rFonts w:ascii="Segoe UI" w:hAnsi="Segoe UI" w:cs="Segoe UI"/>
          <w:bCs/>
        </w:rPr>
      </w:pPr>
      <w:r>
        <w:rPr>
          <w:rFonts w:ascii="Segoe UI" w:hAnsi="Segoe UI" w:cs="Segoe UI"/>
        </w:rPr>
        <w:t>Przedmiotem zamówienia jest dostawa tablic rejestracyjnych do siedziby Urzędu Miejskiego</w:t>
      </w:r>
      <w:r>
        <w:rPr>
          <w:rFonts w:ascii="Segoe UI" w:hAnsi="Segoe UI" w:cs="Segoe UI"/>
        </w:rPr>
        <w:br/>
        <w:t>w Koszalinie oraz odbiór i utylizacja wycofanych tablic rejestracyjnych.</w:t>
      </w:r>
    </w:p>
    <w:p w:rsidR="00CC5B00" w:rsidRDefault="00CC5B00" w:rsidP="00CC5B00">
      <w:pPr>
        <w:suppressAutoHyphens/>
        <w:ind w:left="284"/>
        <w:jc w:val="both"/>
        <w:rPr>
          <w:rFonts w:ascii="Segoe UI" w:hAnsi="Segoe UI" w:cs="Segoe UI"/>
          <w:bCs/>
        </w:rPr>
      </w:pPr>
      <w:r>
        <w:rPr>
          <w:rFonts w:ascii="Segoe UI" w:hAnsi="Segoe UI" w:cs="Segoe UI"/>
          <w:bCs/>
        </w:rPr>
        <w:t xml:space="preserve">Przedmiot zamówienia określony </w:t>
      </w:r>
      <w:r>
        <w:rPr>
          <w:rFonts w:ascii="Segoe UI" w:hAnsi="Segoe UI" w:cs="Segoe UI"/>
        </w:rPr>
        <w:t>wg Wspólnego Słownika Zamówień kodami CPV: 30.19.50.00-2, 90.53.30.00-2.</w:t>
      </w:r>
    </w:p>
    <w:p w:rsidR="00CC5B00" w:rsidRDefault="00CC5B00" w:rsidP="00CC5B00">
      <w:pPr>
        <w:tabs>
          <w:tab w:val="num" w:pos="142"/>
        </w:tabs>
        <w:suppressAutoHyphens/>
        <w:ind w:left="284" w:hanging="284"/>
        <w:jc w:val="both"/>
        <w:rPr>
          <w:rFonts w:ascii="Segoe UI" w:hAnsi="Segoe UI" w:cs="Segoe UI"/>
          <w:color w:val="000000"/>
        </w:rPr>
      </w:pPr>
      <w:r>
        <w:rPr>
          <w:rFonts w:ascii="Segoe UI" w:hAnsi="Segoe UI" w:cs="Segoe UI"/>
          <w:bCs/>
        </w:rPr>
        <w:t xml:space="preserve">2) </w:t>
      </w:r>
      <w:r>
        <w:rPr>
          <w:rFonts w:ascii="Segoe UI" w:hAnsi="Segoe UI" w:cs="Segoe UI"/>
        </w:rPr>
        <w:t>Określenie przedmiotu zamówienia zawarte jest w Rozdziale II niniejszej SIWZ oraz w projekcie umowy stanowiącej Rozdział V niniejszej SIWZ.</w:t>
      </w:r>
    </w:p>
    <w:p w:rsidR="00CC5B00" w:rsidRDefault="00CC5B00" w:rsidP="00CC5B00">
      <w:pPr>
        <w:jc w:val="both"/>
        <w:rPr>
          <w:rFonts w:ascii="Segoe UI" w:hAnsi="Segoe UI" w:cs="Segoe UI"/>
          <w:color w:val="000000"/>
        </w:rPr>
      </w:pPr>
    </w:p>
    <w:p w:rsidR="00CC5B00" w:rsidRDefault="00CC5B00" w:rsidP="00CC5B00">
      <w:pPr>
        <w:pStyle w:val="Tekstpodstawowy"/>
        <w:numPr>
          <w:ilvl w:val="0"/>
          <w:numId w:val="1"/>
        </w:numPr>
        <w:jc w:val="both"/>
        <w:rPr>
          <w:rFonts w:ascii="Segoe UI" w:hAnsi="Segoe UI" w:cs="Segoe UI"/>
          <w:i w:val="0"/>
          <w:sz w:val="20"/>
        </w:rPr>
      </w:pPr>
      <w:r>
        <w:rPr>
          <w:rFonts w:ascii="Segoe UI" w:hAnsi="Segoe UI" w:cs="Segoe UI"/>
          <w:bCs/>
          <w:i w:val="0"/>
          <w:sz w:val="20"/>
        </w:rPr>
        <w:t>TERMIN WYKONANIA ZAMÓWIENIA</w:t>
      </w:r>
    </w:p>
    <w:p w:rsidR="00CC5B00" w:rsidRDefault="00CC5B00" w:rsidP="00CC5B00">
      <w:pPr>
        <w:jc w:val="both"/>
        <w:rPr>
          <w:rFonts w:ascii="Segoe UI" w:hAnsi="Segoe UI" w:cs="Segoe UI"/>
        </w:rPr>
      </w:pPr>
    </w:p>
    <w:p w:rsidR="00CC5B00" w:rsidRDefault="00CC5B00" w:rsidP="00CC5B00">
      <w:pPr>
        <w:jc w:val="both"/>
        <w:rPr>
          <w:rFonts w:ascii="Segoe UI" w:hAnsi="Segoe UI" w:cs="Segoe UI"/>
          <w:b/>
        </w:rPr>
      </w:pPr>
      <w:r>
        <w:rPr>
          <w:rFonts w:ascii="Segoe UI" w:hAnsi="Segoe UI" w:cs="Segoe UI"/>
        </w:rPr>
        <w:t xml:space="preserve">Wymagany termin realizacji zamówienia: </w:t>
      </w:r>
      <w:r>
        <w:rPr>
          <w:rFonts w:ascii="Segoe UI" w:hAnsi="Segoe UI" w:cs="Segoe UI"/>
          <w:b/>
        </w:rPr>
        <w:t>od 02.01.2021 r. do 31.12.2021 r.</w:t>
      </w:r>
    </w:p>
    <w:p w:rsidR="00CC5B00" w:rsidRDefault="00CC5B00" w:rsidP="00CC5B00">
      <w:pPr>
        <w:jc w:val="both"/>
        <w:rPr>
          <w:rFonts w:ascii="Segoe UI" w:hAnsi="Segoe UI" w:cs="Segoe UI"/>
          <w:b/>
        </w:rPr>
      </w:pPr>
    </w:p>
    <w:p w:rsidR="00CC5B00" w:rsidRDefault="00CC5B00" w:rsidP="00CC5B00">
      <w:pPr>
        <w:numPr>
          <w:ilvl w:val="0"/>
          <w:numId w:val="6"/>
        </w:numPr>
        <w:ind w:left="284" w:hanging="284"/>
        <w:rPr>
          <w:rFonts w:ascii="Segoe UI" w:hAnsi="Segoe UI" w:cs="Segoe UI"/>
          <w:b/>
          <w:bCs/>
        </w:rPr>
      </w:pPr>
      <w:r>
        <w:rPr>
          <w:rFonts w:ascii="Segoe UI" w:hAnsi="Segoe UI" w:cs="Segoe UI"/>
          <w:b/>
          <w:bCs/>
        </w:rPr>
        <w:t xml:space="preserve">WARUNKI UDZIAŁU W POSTĘPOWANIU </w:t>
      </w:r>
    </w:p>
    <w:p w:rsidR="00CC5B00" w:rsidRDefault="00CC5B00" w:rsidP="00CC5B00">
      <w:pPr>
        <w:ind w:left="284"/>
        <w:rPr>
          <w:rFonts w:ascii="Segoe UI" w:hAnsi="Segoe UI" w:cs="Segoe UI"/>
          <w:b/>
          <w:bCs/>
          <w:i/>
          <w:u w:val="single"/>
        </w:rPr>
      </w:pPr>
    </w:p>
    <w:p w:rsidR="00CC5B00" w:rsidRDefault="00CC5B00" w:rsidP="00CC5B00">
      <w:pPr>
        <w:spacing w:after="120"/>
        <w:rPr>
          <w:rFonts w:ascii="Segoe UI" w:hAnsi="Segoe UI" w:cs="Segoe UI"/>
        </w:rPr>
      </w:pPr>
      <w:r>
        <w:rPr>
          <w:rFonts w:ascii="Segoe UI" w:hAnsi="Segoe UI" w:cs="Segoe UI"/>
        </w:rPr>
        <w:t>O udzielenie zamówienia mogą ubiegać się Wykonawcy, którzy</w:t>
      </w:r>
    </w:p>
    <w:p w:rsidR="00CC5B00" w:rsidRDefault="00CC5B00" w:rsidP="00CC5B00">
      <w:pPr>
        <w:pStyle w:val="Tekstpodstawowy"/>
        <w:numPr>
          <w:ilvl w:val="0"/>
          <w:numId w:val="7"/>
        </w:numPr>
        <w:ind w:left="284" w:hanging="284"/>
        <w:jc w:val="both"/>
        <w:rPr>
          <w:rFonts w:ascii="Segoe UI" w:hAnsi="Segoe UI" w:cs="Segoe UI"/>
          <w:i w:val="0"/>
          <w:sz w:val="20"/>
        </w:rPr>
      </w:pPr>
      <w:r>
        <w:rPr>
          <w:rFonts w:ascii="Segoe UI" w:hAnsi="Segoe UI" w:cs="Segoe UI"/>
          <w:b w:val="0"/>
          <w:i w:val="0"/>
          <w:sz w:val="20"/>
        </w:rPr>
        <w:t>nie podlegają wykluczeniu na podstawie art. 24 ust. 1 pkt 12-23 ustawy PZP;</w:t>
      </w:r>
    </w:p>
    <w:p w:rsidR="00CC5B00" w:rsidRDefault="00CC5B00" w:rsidP="00CC5B00">
      <w:pPr>
        <w:pStyle w:val="Tekstpodstawowy"/>
        <w:ind w:left="284"/>
        <w:jc w:val="both"/>
        <w:rPr>
          <w:rFonts w:ascii="Segoe UI" w:hAnsi="Segoe UI" w:cs="Segoe UI"/>
          <w:sz w:val="20"/>
          <w:u w:val="single"/>
        </w:rPr>
      </w:pPr>
      <w:r>
        <w:rPr>
          <w:rFonts w:ascii="Segoe UI" w:hAnsi="Segoe UI" w:cs="Segoe UI"/>
          <w:b w:val="0"/>
          <w:i w:val="0"/>
          <w:sz w:val="20"/>
          <w:u w:val="single"/>
        </w:rPr>
        <w:t xml:space="preserve">Zamawiający </w:t>
      </w:r>
      <w:r>
        <w:rPr>
          <w:rFonts w:ascii="Segoe UI" w:hAnsi="Segoe UI" w:cs="Segoe UI"/>
          <w:sz w:val="20"/>
          <w:u w:val="single"/>
        </w:rPr>
        <w:t>nie przewiduje wykluczenia na podstawie art. 24 ust. 5 ustawy PZP;</w:t>
      </w:r>
    </w:p>
    <w:p w:rsidR="00CC5B00" w:rsidRDefault="00CC5B00" w:rsidP="00CC5B00">
      <w:pPr>
        <w:pStyle w:val="Tekstpodstawowy"/>
        <w:ind w:left="284"/>
        <w:jc w:val="both"/>
        <w:rPr>
          <w:rFonts w:ascii="Segoe UI" w:hAnsi="Segoe UI" w:cs="Segoe UI"/>
          <w:i w:val="0"/>
          <w:sz w:val="20"/>
          <w:u w:val="single"/>
        </w:rPr>
      </w:pPr>
    </w:p>
    <w:p w:rsidR="00CC5B00" w:rsidRDefault="00CC5B00" w:rsidP="00CC5B00">
      <w:pPr>
        <w:pStyle w:val="Tekstpodstawowy"/>
        <w:jc w:val="both"/>
        <w:rPr>
          <w:rFonts w:ascii="Segoe UI" w:hAnsi="Segoe UI" w:cs="Segoe UI"/>
          <w:b w:val="0"/>
          <w:i w:val="0"/>
          <w:sz w:val="20"/>
        </w:rPr>
      </w:pPr>
      <w:r>
        <w:rPr>
          <w:rFonts w:ascii="Segoe UI" w:hAnsi="Segoe UI" w:cs="Segoe UI"/>
          <w:b w:val="0"/>
          <w:i w:val="0"/>
          <w:sz w:val="20"/>
        </w:rPr>
        <w:t>2) spełniają warunki udziału w postępowaniu dotyczące:</w:t>
      </w:r>
    </w:p>
    <w:p w:rsidR="00CC5B00" w:rsidRDefault="00CC5B00" w:rsidP="00CC5B00">
      <w:pPr>
        <w:pStyle w:val="Tekstpodstawowy"/>
        <w:jc w:val="both"/>
        <w:rPr>
          <w:rFonts w:ascii="Segoe UI" w:hAnsi="Segoe UI" w:cs="Segoe UI"/>
          <w:b w:val="0"/>
          <w:i w:val="0"/>
          <w:sz w:val="20"/>
        </w:rPr>
      </w:pPr>
    </w:p>
    <w:p w:rsidR="00CC5B00" w:rsidRDefault="00CC5B00" w:rsidP="00CC5B00">
      <w:pPr>
        <w:autoSpaceDE w:val="0"/>
        <w:autoSpaceDN w:val="0"/>
        <w:adjustRightInd w:val="0"/>
        <w:jc w:val="both"/>
        <w:rPr>
          <w:rFonts w:ascii="Segoe UI" w:hAnsi="Segoe UI" w:cs="Segoe UI"/>
          <w:bCs/>
          <w:u w:val="single"/>
        </w:rPr>
      </w:pPr>
      <w:r>
        <w:rPr>
          <w:rFonts w:ascii="Segoe UI" w:hAnsi="Segoe UI" w:cs="Segoe UI"/>
          <w:u w:val="single"/>
        </w:rPr>
        <w:t>2.1)</w:t>
      </w:r>
      <w:r>
        <w:rPr>
          <w:rFonts w:ascii="Segoe UI" w:hAnsi="Segoe UI" w:cs="Segoe UI"/>
          <w:b/>
          <w:i/>
          <w:u w:val="single"/>
        </w:rPr>
        <w:t xml:space="preserve"> </w:t>
      </w:r>
      <w:r>
        <w:rPr>
          <w:rFonts w:ascii="Segoe UI" w:hAnsi="Segoe UI" w:cs="Segoe UI"/>
          <w:bCs/>
          <w:u w:val="single"/>
        </w:rPr>
        <w:t>kompetencji lub uprawnień do prowadzenia określonej działalności zawodowej</w:t>
      </w:r>
    </w:p>
    <w:p w:rsidR="00CC5B00" w:rsidRPr="003E550C" w:rsidRDefault="00CC5B00" w:rsidP="00CC5B00">
      <w:pPr>
        <w:autoSpaceDE w:val="0"/>
        <w:autoSpaceDN w:val="0"/>
        <w:adjustRightInd w:val="0"/>
        <w:jc w:val="both"/>
        <w:rPr>
          <w:rFonts w:ascii="Segoe UI" w:hAnsi="Segoe UI" w:cs="Segoe UI"/>
          <w:bCs/>
          <w:u w:val="single"/>
        </w:rPr>
      </w:pPr>
    </w:p>
    <w:p w:rsidR="00CC5B00" w:rsidRPr="003E550C" w:rsidRDefault="00CC5B00" w:rsidP="00F51B7D">
      <w:pPr>
        <w:rPr>
          <w:rFonts w:ascii="Segoe UI" w:hAnsi="Segoe UI" w:cs="Segoe UI"/>
        </w:rPr>
      </w:pPr>
      <w:r w:rsidRPr="003E550C">
        <w:rPr>
          <w:rFonts w:ascii="Segoe UI" w:hAnsi="Segoe UI" w:cs="Segoe UI"/>
          <w:bCs/>
        </w:rPr>
        <w:t xml:space="preserve">Wykonawca spełni warunek, jeżeli wykaże, </w:t>
      </w:r>
      <w:r w:rsidRPr="003E550C">
        <w:rPr>
          <w:rFonts w:ascii="Segoe UI" w:hAnsi="Segoe UI" w:cs="Segoe UI"/>
        </w:rPr>
        <w:t>że posiada wpis do rejestru przedsi</w:t>
      </w:r>
      <w:r w:rsidRPr="003E550C">
        <w:rPr>
          <w:rFonts w:ascii="Segoe UI" w:eastAsia="TimesNewRoman" w:hAnsi="Segoe UI" w:cs="Segoe UI"/>
        </w:rPr>
        <w:t>ę</w:t>
      </w:r>
      <w:r w:rsidRPr="003E550C">
        <w:rPr>
          <w:rFonts w:ascii="Segoe UI" w:hAnsi="Segoe UI" w:cs="Segoe UI"/>
        </w:rPr>
        <w:t>biorców produkuj</w:t>
      </w:r>
      <w:r w:rsidRPr="003E550C">
        <w:rPr>
          <w:rFonts w:ascii="Segoe UI" w:eastAsia="TimesNewRoman" w:hAnsi="Segoe UI" w:cs="Segoe UI"/>
        </w:rPr>
        <w:t>ą</w:t>
      </w:r>
      <w:r w:rsidRPr="003E550C">
        <w:rPr>
          <w:rFonts w:ascii="Segoe UI" w:hAnsi="Segoe UI" w:cs="Segoe UI"/>
        </w:rPr>
        <w:t>cych tablice rejestracyjne, o którym mowa w art. 75a ustawy z dnia 20 czerwca 1997 r</w:t>
      </w:r>
      <w:r w:rsidR="009363B3">
        <w:rPr>
          <w:rFonts w:ascii="Segoe UI" w:hAnsi="Segoe UI" w:cs="Segoe UI"/>
        </w:rPr>
        <w:t>. Prawo o ruchu drogowym (t.</w:t>
      </w:r>
      <w:r w:rsidR="003B537D">
        <w:rPr>
          <w:rFonts w:ascii="Segoe UI" w:hAnsi="Segoe UI" w:cs="Segoe UI"/>
        </w:rPr>
        <w:t>j.</w:t>
      </w:r>
      <w:r w:rsidRPr="003E550C">
        <w:rPr>
          <w:rFonts w:ascii="Segoe UI" w:hAnsi="Segoe UI" w:cs="Segoe UI"/>
        </w:rPr>
        <w:t xml:space="preserve"> Dz.</w:t>
      </w:r>
      <w:r w:rsidR="003D2B66" w:rsidRPr="003E550C">
        <w:rPr>
          <w:rFonts w:ascii="Segoe UI" w:hAnsi="Segoe UI" w:cs="Segoe UI"/>
        </w:rPr>
        <w:t xml:space="preserve"> U. z 2020 r. poz. 110</w:t>
      </w:r>
      <w:r w:rsidRPr="003E550C">
        <w:rPr>
          <w:rFonts w:ascii="Segoe UI" w:hAnsi="Segoe UI" w:cs="Segoe UI"/>
        </w:rPr>
        <w:t xml:space="preserve"> z późn.zm.).</w:t>
      </w:r>
    </w:p>
    <w:p w:rsidR="00CC5B00" w:rsidRPr="00567720" w:rsidRDefault="00CC5B00" w:rsidP="00CC5B00">
      <w:pPr>
        <w:autoSpaceDE w:val="0"/>
        <w:autoSpaceDN w:val="0"/>
        <w:adjustRightInd w:val="0"/>
        <w:jc w:val="both"/>
        <w:rPr>
          <w:rFonts w:ascii="Segoe UI" w:hAnsi="Segoe UI" w:cs="Segoe UI"/>
        </w:rPr>
      </w:pPr>
    </w:p>
    <w:p w:rsidR="003D2B66" w:rsidRDefault="003D2B66" w:rsidP="00CC5B00">
      <w:pPr>
        <w:autoSpaceDE w:val="0"/>
        <w:autoSpaceDN w:val="0"/>
        <w:adjustRightInd w:val="0"/>
        <w:jc w:val="both"/>
        <w:rPr>
          <w:rFonts w:ascii="Segoe UI" w:hAnsi="Segoe UI" w:cs="Segoe UI"/>
        </w:rPr>
      </w:pPr>
    </w:p>
    <w:p w:rsidR="00CC5B00" w:rsidRDefault="00CC5B00" w:rsidP="00CC5B00">
      <w:pPr>
        <w:autoSpaceDE w:val="0"/>
        <w:autoSpaceDN w:val="0"/>
        <w:adjustRightInd w:val="0"/>
        <w:jc w:val="both"/>
        <w:rPr>
          <w:rFonts w:ascii="Segoe UI" w:hAnsi="Segoe UI" w:cs="Segoe UI"/>
          <w:color w:val="FF0000"/>
        </w:rPr>
      </w:pPr>
    </w:p>
    <w:p w:rsidR="00CC5B00" w:rsidRDefault="00CC5B00" w:rsidP="00CC5B00">
      <w:pPr>
        <w:pStyle w:val="Tekstpodstawowy"/>
        <w:numPr>
          <w:ilvl w:val="0"/>
          <w:numId w:val="8"/>
        </w:numPr>
        <w:ind w:left="426" w:hanging="426"/>
        <w:jc w:val="both"/>
        <w:rPr>
          <w:rFonts w:ascii="Segoe UI" w:hAnsi="Segoe UI" w:cs="Segoe UI"/>
          <w:bCs/>
          <w:i w:val="0"/>
          <w:sz w:val="20"/>
        </w:rPr>
      </w:pPr>
      <w:r>
        <w:rPr>
          <w:rFonts w:ascii="Segoe UI" w:hAnsi="Segoe UI" w:cs="Segoe UI"/>
          <w:bCs/>
          <w:i w:val="0"/>
          <w:sz w:val="20"/>
        </w:rPr>
        <w:t>WYKAZ OŚWIADCZEŃ LUB DOKUMENTÓW POTWIERDZAJĄCYCH SPEŁNIANIE WARUNKÓW UDZIAŁU W POSTĘPOWANIU ORAZ BRAK PODSTAW DO WYKLUCZENIA</w:t>
      </w:r>
    </w:p>
    <w:p w:rsidR="00CC5B00" w:rsidRDefault="00CC5B00" w:rsidP="00CC5B00">
      <w:pPr>
        <w:pStyle w:val="Tekstpodstawowy"/>
        <w:ind w:left="426"/>
        <w:jc w:val="both"/>
        <w:rPr>
          <w:rFonts w:ascii="Segoe UI" w:hAnsi="Segoe UI" w:cs="Segoe UI"/>
          <w:bCs/>
          <w:i w:val="0"/>
          <w:sz w:val="20"/>
        </w:rPr>
      </w:pPr>
    </w:p>
    <w:p w:rsidR="00CC5B00" w:rsidRDefault="00CC5B00" w:rsidP="00CC5B00">
      <w:pPr>
        <w:numPr>
          <w:ilvl w:val="0"/>
          <w:numId w:val="9"/>
        </w:numPr>
        <w:spacing w:after="120"/>
        <w:ind w:left="284" w:hanging="284"/>
        <w:jc w:val="both"/>
        <w:rPr>
          <w:rFonts w:ascii="Segoe UI" w:hAnsi="Segoe UI" w:cs="Segoe UI"/>
          <w:bCs/>
          <w:u w:val="single"/>
        </w:rPr>
      </w:pPr>
      <w:r>
        <w:rPr>
          <w:rFonts w:ascii="Segoe UI" w:hAnsi="Segoe UI" w:cs="Segoe UI"/>
          <w:bCs/>
        </w:rPr>
        <w:t xml:space="preserve">Do oferty Wykonawca musi dołączyć </w:t>
      </w:r>
      <w:r>
        <w:rPr>
          <w:rFonts w:ascii="Segoe UI" w:hAnsi="Segoe UI" w:cs="Segoe UI"/>
          <w:bCs/>
          <w:u w:val="single"/>
        </w:rPr>
        <w:t>aktualne na dzień składania ofert</w:t>
      </w:r>
      <w:r>
        <w:rPr>
          <w:rFonts w:ascii="Segoe UI" w:hAnsi="Segoe UI" w:cs="Segoe UI"/>
          <w:bCs/>
        </w:rPr>
        <w:t xml:space="preserve"> </w:t>
      </w:r>
      <w:r>
        <w:rPr>
          <w:rFonts w:ascii="Segoe UI" w:hAnsi="Segoe UI" w:cs="Segoe UI"/>
          <w:b/>
          <w:bCs/>
        </w:rPr>
        <w:t>OŚWIADCZENIE</w:t>
      </w:r>
      <w:r>
        <w:rPr>
          <w:rFonts w:ascii="Segoe UI" w:hAnsi="Segoe UI" w:cs="Segoe UI"/>
          <w:bCs/>
        </w:rPr>
        <w:t xml:space="preserve"> sporządzone zgodnie ze wzorem zaw</w:t>
      </w:r>
      <w:r w:rsidR="003E550C">
        <w:rPr>
          <w:rFonts w:ascii="Segoe UI" w:hAnsi="Segoe UI" w:cs="Segoe UI"/>
          <w:bCs/>
        </w:rPr>
        <w:t>artym w Rozdziale III SIWZ</w:t>
      </w:r>
      <w:r>
        <w:rPr>
          <w:rFonts w:ascii="Segoe UI" w:hAnsi="Segoe UI" w:cs="Segoe UI"/>
          <w:bCs/>
        </w:rPr>
        <w:t>.</w:t>
      </w:r>
    </w:p>
    <w:p w:rsidR="00CC5B00" w:rsidRDefault="00CC5B00" w:rsidP="00CC5B00">
      <w:pPr>
        <w:numPr>
          <w:ilvl w:val="0"/>
          <w:numId w:val="9"/>
        </w:numPr>
        <w:spacing w:after="120"/>
        <w:ind w:left="284" w:hanging="284"/>
        <w:jc w:val="both"/>
        <w:rPr>
          <w:rFonts w:ascii="Segoe UI" w:hAnsi="Segoe UI" w:cs="Segoe UI"/>
          <w:bCs/>
          <w:u w:val="single"/>
        </w:rPr>
      </w:pPr>
      <w:r>
        <w:rPr>
          <w:rFonts w:ascii="Segoe UI" w:hAnsi="Segoe UI" w:cs="Segoe UI"/>
          <w:bCs/>
        </w:rPr>
        <w:t>Zamawiający przed udzieleniem zamówienia wezwie Wykonawcę, którego oferta została najwyżej oceniona, do złożenia w wyznaczonym, nie krótszym niż 5 dni, terminie aktualnych na dzień złożenia oświadczeń lub dokumentów wymienionych w punkcie 6a i 6b niniejszej SIWZ.</w:t>
      </w:r>
    </w:p>
    <w:p w:rsidR="00CC5B00" w:rsidRDefault="00CC5B00" w:rsidP="00CC5B00">
      <w:pPr>
        <w:pStyle w:val="Tretekstu"/>
        <w:tabs>
          <w:tab w:val="clear" w:pos="708"/>
          <w:tab w:val="left" w:pos="284"/>
          <w:tab w:val="left" w:pos="1423"/>
        </w:tabs>
        <w:ind w:left="284"/>
        <w:jc w:val="both"/>
        <w:rPr>
          <w:rFonts w:ascii="Segoe UI" w:hAnsi="Segoe UI" w:cs="Segoe UI"/>
          <w:b w:val="0"/>
          <w:bCs/>
          <w:i w:val="0"/>
          <w:sz w:val="20"/>
        </w:rPr>
      </w:pPr>
    </w:p>
    <w:p w:rsidR="00CC5B00" w:rsidRDefault="00CC5B00" w:rsidP="00CC5B00">
      <w:pPr>
        <w:pStyle w:val="Tekstpodstawowy"/>
        <w:ind w:left="426" w:hanging="426"/>
        <w:jc w:val="both"/>
        <w:rPr>
          <w:rFonts w:ascii="Segoe UI" w:hAnsi="Segoe UI" w:cs="Segoe UI"/>
          <w:i w:val="0"/>
          <w:sz w:val="20"/>
        </w:rPr>
      </w:pPr>
      <w:r>
        <w:rPr>
          <w:rFonts w:ascii="Segoe UI" w:hAnsi="Segoe UI" w:cs="Segoe UI"/>
          <w:i w:val="0"/>
          <w:sz w:val="20"/>
        </w:rPr>
        <w:t xml:space="preserve">6a. OŚWIADCZENIA LUB DOKUMENTY ŻĄDANE W CELU POTWIERDZENIA SPEŁNIANIA WARUNKÓW UDZIAŁU W POSTĘPOWANIU </w:t>
      </w:r>
    </w:p>
    <w:p w:rsidR="00CC5B00" w:rsidRDefault="00CC5B00" w:rsidP="00CC5B00">
      <w:pPr>
        <w:pStyle w:val="Tekstpodstawowy"/>
        <w:ind w:left="426" w:hanging="426"/>
        <w:jc w:val="both"/>
        <w:rPr>
          <w:rFonts w:ascii="Segoe UI" w:hAnsi="Segoe UI" w:cs="Segoe UI"/>
          <w:i w:val="0"/>
          <w:sz w:val="20"/>
        </w:rPr>
      </w:pPr>
    </w:p>
    <w:p w:rsidR="00CC5B00" w:rsidRDefault="003E550C" w:rsidP="003E550C">
      <w:pPr>
        <w:pStyle w:val="Tekstpodstawowy"/>
        <w:jc w:val="both"/>
        <w:rPr>
          <w:rFonts w:ascii="Segoe UI" w:hAnsi="Segoe UI" w:cs="Segoe UI"/>
          <w:b w:val="0"/>
          <w:i w:val="0"/>
          <w:sz w:val="20"/>
        </w:rPr>
      </w:pPr>
      <w:r w:rsidRPr="003E550C">
        <w:rPr>
          <w:rFonts w:ascii="Segoe UI" w:hAnsi="Segoe UI" w:cs="Segoe UI"/>
          <w:b w:val="0"/>
          <w:i w:val="0"/>
          <w:sz w:val="20"/>
        </w:rPr>
        <w:t>A</w:t>
      </w:r>
      <w:r w:rsidR="00CC5B00">
        <w:rPr>
          <w:rFonts w:ascii="Segoe UI" w:hAnsi="Segoe UI" w:cs="Segoe UI"/>
          <w:b w:val="0"/>
          <w:i w:val="0"/>
          <w:sz w:val="20"/>
        </w:rPr>
        <w:t xml:space="preserve">ktualne </w:t>
      </w:r>
      <w:r w:rsidR="00CC5B00">
        <w:rPr>
          <w:rFonts w:ascii="Segoe UI" w:hAnsi="Segoe UI" w:cs="Segoe UI"/>
          <w:i w:val="0"/>
          <w:sz w:val="20"/>
        </w:rPr>
        <w:t>Zaświadczenie</w:t>
      </w:r>
      <w:r w:rsidR="00CC5B00">
        <w:rPr>
          <w:rFonts w:ascii="Segoe UI" w:hAnsi="Segoe UI" w:cs="Segoe UI"/>
          <w:b w:val="0"/>
          <w:i w:val="0"/>
          <w:sz w:val="20"/>
        </w:rPr>
        <w:t xml:space="preserve"> o dokonaniu wpisu do rejestru przedsiębiorców produkujących tablice rejestracyjne wydane przez Marszałka Województwa wł</w:t>
      </w:r>
      <w:r>
        <w:rPr>
          <w:rFonts w:ascii="Segoe UI" w:hAnsi="Segoe UI" w:cs="Segoe UI"/>
          <w:b w:val="0"/>
          <w:i w:val="0"/>
          <w:sz w:val="20"/>
        </w:rPr>
        <w:t xml:space="preserve">aściwego ze względu na siedzibę </w:t>
      </w:r>
      <w:r w:rsidR="00CC5B00">
        <w:rPr>
          <w:rFonts w:ascii="Segoe UI" w:hAnsi="Segoe UI" w:cs="Segoe UI"/>
          <w:b w:val="0"/>
          <w:i w:val="0"/>
          <w:sz w:val="20"/>
        </w:rPr>
        <w:t>przedsiębiorcy wymagane przepisami ustawy z dnia 20 czerwca 1997 r. Prawo</w:t>
      </w:r>
      <w:r w:rsidR="003D2B66">
        <w:rPr>
          <w:rFonts w:ascii="Segoe UI" w:hAnsi="Segoe UI" w:cs="Segoe UI"/>
          <w:b w:val="0"/>
          <w:i w:val="0"/>
          <w:sz w:val="20"/>
        </w:rPr>
        <w:t xml:space="preserve"> o ruchu drogowym </w:t>
      </w:r>
      <w:r>
        <w:rPr>
          <w:rFonts w:ascii="Segoe UI" w:hAnsi="Segoe UI" w:cs="Segoe UI"/>
          <w:b w:val="0"/>
          <w:i w:val="0"/>
          <w:sz w:val="20"/>
        </w:rPr>
        <w:br/>
      </w:r>
      <w:r w:rsidR="003D2B66">
        <w:rPr>
          <w:rFonts w:ascii="Segoe UI" w:hAnsi="Segoe UI" w:cs="Segoe UI"/>
          <w:b w:val="0"/>
          <w:i w:val="0"/>
          <w:sz w:val="20"/>
        </w:rPr>
        <w:t>(</w:t>
      </w:r>
      <w:r w:rsidR="003B537D">
        <w:rPr>
          <w:rFonts w:ascii="Segoe UI" w:hAnsi="Segoe UI" w:cs="Segoe UI"/>
          <w:b w:val="0"/>
          <w:i w:val="0"/>
          <w:sz w:val="20"/>
        </w:rPr>
        <w:t xml:space="preserve">t.j. </w:t>
      </w:r>
      <w:r w:rsidR="003D2B66">
        <w:rPr>
          <w:rFonts w:ascii="Segoe UI" w:hAnsi="Segoe UI" w:cs="Segoe UI"/>
          <w:b w:val="0"/>
          <w:i w:val="0"/>
          <w:sz w:val="20"/>
        </w:rPr>
        <w:t>Dz. U. z 2020 r. poz.110</w:t>
      </w:r>
      <w:r w:rsidR="00CC5B00">
        <w:rPr>
          <w:rFonts w:ascii="Segoe UI" w:hAnsi="Segoe UI" w:cs="Segoe UI"/>
          <w:b w:val="0"/>
          <w:i w:val="0"/>
          <w:sz w:val="20"/>
        </w:rPr>
        <w:t xml:space="preserve"> z późn.</w:t>
      </w:r>
      <w:r w:rsidR="009363B3">
        <w:rPr>
          <w:rFonts w:ascii="Segoe UI" w:hAnsi="Segoe UI" w:cs="Segoe UI"/>
          <w:b w:val="0"/>
          <w:i w:val="0"/>
          <w:sz w:val="20"/>
        </w:rPr>
        <w:t xml:space="preserve"> </w:t>
      </w:r>
      <w:r w:rsidR="00CC5B00">
        <w:rPr>
          <w:rFonts w:ascii="Segoe UI" w:hAnsi="Segoe UI" w:cs="Segoe UI"/>
          <w:b w:val="0"/>
          <w:i w:val="0"/>
          <w:sz w:val="20"/>
        </w:rPr>
        <w:t>zm.).</w:t>
      </w:r>
    </w:p>
    <w:p w:rsidR="00CC5B00" w:rsidRDefault="00CC5B00" w:rsidP="00CC5B00">
      <w:pPr>
        <w:pStyle w:val="Tekstpodstawowy"/>
        <w:ind w:left="426" w:hanging="426"/>
        <w:jc w:val="both"/>
        <w:rPr>
          <w:rFonts w:ascii="Segoe UI" w:hAnsi="Segoe UI" w:cs="Segoe UI"/>
          <w:i w:val="0"/>
          <w:sz w:val="20"/>
        </w:rPr>
      </w:pPr>
    </w:p>
    <w:p w:rsidR="00CC5B00" w:rsidRDefault="00CC5B00" w:rsidP="00CC5B00">
      <w:pPr>
        <w:pStyle w:val="Tretekstu"/>
        <w:tabs>
          <w:tab w:val="clear" w:pos="708"/>
          <w:tab w:val="left" w:pos="1074"/>
          <w:tab w:val="left" w:pos="1423"/>
        </w:tabs>
        <w:ind w:left="426" w:hanging="426"/>
        <w:jc w:val="both"/>
        <w:rPr>
          <w:rFonts w:ascii="Segoe UI" w:hAnsi="Segoe UI" w:cs="Segoe UI"/>
          <w:bCs/>
          <w:i w:val="0"/>
          <w:sz w:val="20"/>
        </w:rPr>
      </w:pPr>
      <w:r>
        <w:rPr>
          <w:rFonts w:ascii="Segoe UI" w:hAnsi="Segoe UI" w:cs="Segoe UI"/>
          <w:i w:val="0"/>
          <w:sz w:val="20"/>
        </w:rPr>
        <w:t xml:space="preserve">6b. </w:t>
      </w:r>
      <w:r>
        <w:rPr>
          <w:rFonts w:ascii="Segoe UI" w:hAnsi="Segoe UI" w:cs="Segoe UI"/>
          <w:bCs/>
          <w:i w:val="0"/>
          <w:sz w:val="20"/>
        </w:rPr>
        <w:t>DOKUMENTY ŻĄDANE W CELU POTWIERDZENIA SPEŁNIANIA PRZEZ OFEROWANE DOSTAWY WYMAGAŃ OKREŚLONYCH PRZEZ ZAMAWIAJĄCEGO</w:t>
      </w:r>
    </w:p>
    <w:p w:rsidR="00CC5B00" w:rsidRDefault="00CC5B00" w:rsidP="00CC5B00">
      <w:pPr>
        <w:pStyle w:val="Tekstpodstawowy"/>
        <w:ind w:left="284"/>
        <w:jc w:val="both"/>
        <w:rPr>
          <w:rFonts w:ascii="Segoe UI" w:hAnsi="Segoe UI" w:cs="Segoe UI"/>
          <w:b w:val="0"/>
          <w:sz w:val="20"/>
        </w:rPr>
      </w:pPr>
    </w:p>
    <w:p w:rsidR="00CC5B00" w:rsidRDefault="00CC5B00" w:rsidP="00CC5B00">
      <w:pPr>
        <w:jc w:val="both"/>
        <w:rPr>
          <w:rFonts w:ascii="Segoe UI" w:hAnsi="Segoe UI" w:cs="Segoe UI"/>
        </w:rPr>
      </w:pPr>
      <w:r>
        <w:rPr>
          <w:rFonts w:ascii="Segoe UI" w:hAnsi="Segoe UI" w:cs="Segoe UI"/>
        </w:rPr>
        <w:t xml:space="preserve">Certyfikat na zgodność tablic rejestracyjnych lub materiałów służących do ich produkcji z warunkami technicznymi określonymi w załączniku nr 13 Rozporządzenia Ministra Infrastruktury i Budownictwa </w:t>
      </w:r>
      <w:r>
        <w:rPr>
          <w:rFonts w:ascii="Segoe UI" w:hAnsi="Segoe UI" w:cs="Segoe UI"/>
        </w:rPr>
        <w:br/>
        <w:t>z dnia 11 grudnia 2017 r. w sprawie rejestracji i oznaczania pojazdów oraz wymagań dla tablic rejestracyjnych (</w:t>
      </w:r>
      <w:r w:rsidR="003B537D">
        <w:rPr>
          <w:rFonts w:ascii="Segoe UI" w:hAnsi="Segoe UI" w:cs="Segoe UI"/>
        </w:rPr>
        <w:t xml:space="preserve">t.j. </w:t>
      </w:r>
      <w:r>
        <w:rPr>
          <w:rFonts w:ascii="Segoe UI" w:hAnsi="Segoe UI" w:cs="Segoe UI"/>
        </w:rPr>
        <w:t>Dz. U. z 2017 r. poz. 2355 z późn.zm.)</w:t>
      </w:r>
    </w:p>
    <w:p w:rsidR="00CC5B00" w:rsidRDefault="00CC5B00" w:rsidP="00CC5B00">
      <w:pPr>
        <w:pStyle w:val="Tekstpodstawowy"/>
        <w:ind w:left="426" w:hanging="426"/>
        <w:jc w:val="both"/>
        <w:rPr>
          <w:rFonts w:ascii="Segoe UI" w:hAnsi="Segoe UI" w:cs="Segoe UI"/>
          <w:i w:val="0"/>
          <w:sz w:val="20"/>
        </w:rPr>
      </w:pPr>
    </w:p>
    <w:p w:rsidR="00CC5B00" w:rsidRDefault="00CC5B00" w:rsidP="00CC5B00">
      <w:pPr>
        <w:pStyle w:val="Tekstpodstawowy"/>
        <w:ind w:left="426" w:hanging="426"/>
        <w:jc w:val="both"/>
        <w:rPr>
          <w:rFonts w:ascii="Segoe UI" w:hAnsi="Segoe UI" w:cs="Segoe UI"/>
          <w:i w:val="0"/>
          <w:sz w:val="20"/>
        </w:rPr>
      </w:pPr>
      <w:r>
        <w:rPr>
          <w:rFonts w:ascii="Segoe UI" w:hAnsi="Segoe UI" w:cs="Segoe UI"/>
          <w:i w:val="0"/>
          <w:sz w:val="20"/>
        </w:rPr>
        <w:t xml:space="preserve">6c. W CELU POTWIERDZENIA BRAKU PODSTAW WYKLUCZENIA WYKONAWCY Z UDZIAŁU </w:t>
      </w:r>
      <w:r>
        <w:rPr>
          <w:rFonts w:ascii="Segoe UI" w:hAnsi="Segoe UI" w:cs="Segoe UI"/>
          <w:i w:val="0"/>
          <w:sz w:val="20"/>
        </w:rPr>
        <w:br/>
        <w:t xml:space="preserve">W POSTĘPOWANIU Z POWODU OKOLICZNOŚCI, O KTÓREJ MOWA W ART. 24 UST. 1 </w:t>
      </w:r>
      <w:r>
        <w:rPr>
          <w:rFonts w:ascii="Segoe UI" w:hAnsi="Segoe UI" w:cs="Segoe UI"/>
          <w:i w:val="0"/>
          <w:sz w:val="20"/>
        </w:rPr>
        <w:br/>
        <w:t xml:space="preserve">PKT 23 USTAWY PZP </w:t>
      </w:r>
    </w:p>
    <w:p w:rsidR="00CC5B00" w:rsidRDefault="00CC5B00" w:rsidP="00CC5B00">
      <w:pPr>
        <w:pStyle w:val="Tekstpodstawowy"/>
        <w:ind w:firstLine="540"/>
        <w:jc w:val="both"/>
        <w:rPr>
          <w:rFonts w:ascii="Segoe UI" w:hAnsi="Segoe UI" w:cs="Segoe UI"/>
          <w:b w:val="0"/>
          <w:i w:val="0"/>
          <w:sz w:val="20"/>
        </w:rPr>
      </w:pPr>
    </w:p>
    <w:p w:rsidR="00CC5B00" w:rsidRDefault="00CC5B00" w:rsidP="00CC5B00">
      <w:pPr>
        <w:pStyle w:val="Tekstpodstawowy"/>
        <w:jc w:val="both"/>
        <w:rPr>
          <w:rFonts w:ascii="Segoe UI" w:hAnsi="Segoe UI" w:cs="Segoe UI"/>
          <w:b w:val="0"/>
          <w:bCs/>
          <w:i w:val="0"/>
          <w:sz w:val="20"/>
        </w:rPr>
      </w:pPr>
      <w:r>
        <w:rPr>
          <w:rFonts w:ascii="Segoe UI" w:hAnsi="Segoe UI" w:cs="Segoe UI"/>
          <w:b w:val="0"/>
          <w:i w:val="0"/>
          <w:sz w:val="20"/>
        </w:rPr>
        <w:t xml:space="preserve">Wykonawca, w terminie </w:t>
      </w:r>
      <w:r>
        <w:rPr>
          <w:rFonts w:ascii="Segoe UI" w:hAnsi="Segoe UI" w:cs="Segoe UI"/>
          <w:i w:val="0"/>
          <w:sz w:val="20"/>
          <w:u w:val="single"/>
        </w:rPr>
        <w:t>3 dni</w:t>
      </w:r>
      <w:r>
        <w:rPr>
          <w:rFonts w:ascii="Segoe UI" w:hAnsi="Segoe UI" w:cs="Segoe UI"/>
          <w:b w:val="0"/>
          <w:i w:val="0"/>
          <w:sz w:val="20"/>
          <w:u w:val="single"/>
        </w:rPr>
        <w:t xml:space="preserve"> od dnia zamieszczenia na stronie internetowej informacji, o której mowa w art. 86 ust. 5</w:t>
      </w:r>
      <w:r>
        <w:rPr>
          <w:rFonts w:ascii="Segoe UI" w:hAnsi="Segoe UI" w:cs="Segoe UI"/>
          <w:b w:val="0"/>
          <w:i w:val="0"/>
          <w:sz w:val="20"/>
        </w:rPr>
        <w:t xml:space="preserve"> ustawy PZP, przekaże Zamawiającemu</w:t>
      </w:r>
      <w:r>
        <w:rPr>
          <w:rFonts w:ascii="Segoe UI" w:hAnsi="Segoe UI" w:cs="Segoe UI"/>
          <w:i w:val="0"/>
          <w:sz w:val="20"/>
        </w:rPr>
        <w:t xml:space="preserve"> oświadczenie o przynależności lub braku przynależności do tej samej grupy kapitałowej, o której mowa w art. 24 ust. 1 pkt 23 ustawy PZP. </w:t>
      </w:r>
      <w:r>
        <w:rPr>
          <w:rFonts w:ascii="Segoe UI" w:hAnsi="Segoe UI" w:cs="Segoe UI"/>
          <w:b w:val="0"/>
          <w:i w:val="0"/>
          <w:sz w:val="20"/>
        </w:rPr>
        <w:t xml:space="preserve">Wraz ze złożeniem oświadczenia, Wykonawca może przedstawić dokumenty bądź informacje potwierdzające, że powiązania z innym Wykonawcą nie prowadzą do zakłócenia konkurencji </w:t>
      </w:r>
      <w:r>
        <w:rPr>
          <w:rFonts w:ascii="Segoe UI" w:hAnsi="Segoe UI" w:cs="Segoe UI"/>
          <w:b w:val="0"/>
          <w:i w:val="0"/>
          <w:sz w:val="20"/>
        </w:rPr>
        <w:br/>
        <w:t>w postępowaniu o udzielenie zamówienia</w:t>
      </w:r>
      <w:r>
        <w:rPr>
          <w:rFonts w:ascii="Segoe UI" w:hAnsi="Segoe UI" w:cs="Segoe UI"/>
          <w:b w:val="0"/>
          <w:bCs/>
          <w:i w:val="0"/>
          <w:sz w:val="20"/>
        </w:rPr>
        <w:t>.</w:t>
      </w: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r>
        <w:rPr>
          <w:rFonts w:ascii="Segoe UI" w:hAnsi="Segoe UI" w:cs="Segoe UI"/>
          <w:i w:val="0"/>
          <w:sz w:val="20"/>
        </w:rPr>
        <w:t>6.1.  FORMA SKŁADANYCH OŚWIADCZEŃ LUB DOKUMENTÓW</w:t>
      </w:r>
    </w:p>
    <w:p w:rsidR="00CC5B00" w:rsidRDefault="00CC5B00" w:rsidP="00CC5B00">
      <w:pPr>
        <w:pStyle w:val="Tekstpodstawowy"/>
        <w:ind w:left="420"/>
        <w:jc w:val="both"/>
        <w:rPr>
          <w:rFonts w:ascii="Segoe UI" w:hAnsi="Segoe UI" w:cs="Segoe UI"/>
          <w:sz w:val="20"/>
        </w:rPr>
      </w:pPr>
    </w:p>
    <w:p w:rsidR="00CC5B00" w:rsidRPr="003E550C" w:rsidRDefault="00CC5B00" w:rsidP="00CC5B00">
      <w:pPr>
        <w:numPr>
          <w:ilvl w:val="0"/>
          <w:numId w:val="10"/>
        </w:numPr>
        <w:tabs>
          <w:tab w:val="num" w:pos="284"/>
        </w:tabs>
        <w:ind w:left="284" w:hanging="284"/>
        <w:jc w:val="both"/>
        <w:rPr>
          <w:rFonts w:ascii="Segoe UI" w:hAnsi="Segoe UI" w:cs="Segoe UI"/>
        </w:rPr>
      </w:pPr>
      <w:r w:rsidRPr="003E550C">
        <w:rPr>
          <w:rFonts w:ascii="Segoe UI" w:hAnsi="Segoe UI" w:cs="Segoe UI"/>
        </w:rPr>
        <w:t>Oświadczenia lub dokumenty, o których mowa w SIWZ w Rozdziale I w pkt 6 ppkt 1 oraz w pkt 12 ppkt 1 składane są w oryginale, pod rygorem nieważności w formie pisemnej, opatrzone własnoręcznym podpisem.</w:t>
      </w:r>
    </w:p>
    <w:p w:rsidR="00CC5B00" w:rsidRPr="003E550C" w:rsidRDefault="00CC5B00" w:rsidP="00CC5B00">
      <w:pPr>
        <w:numPr>
          <w:ilvl w:val="0"/>
          <w:numId w:val="10"/>
        </w:numPr>
        <w:tabs>
          <w:tab w:val="num" w:pos="284"/>
        </w:tabs>
        <w:ind w:left="284" w:hanging="284"/>
        <w:jc w:val="both"/>
        <w:rPr>
          <w:rFonts w:ascii="Segoe UI" w:hAnsi="Segoe UI" w:cs="Segoe UI"/>
        </w:rPr>
      </w:pPr>
      <w:r w:rsidRPr="003E550C">
        <w:rPr>
          <w:rFonts w:ascii="Segoe UI" w:hAnsi="Segoe UI" w:cs="Segoe UI"/>
        </w:rPr>
        <w:t xml:space="preserve">Dokumenty lub oświadczenia, o których mowa w Rozdziale I SIWZ w pkt 6a, 6b i 6c składane są </w:t>
      </w:r>
      <w:r w:rsidRPr="003E550C">
        <w:rPr>
          <w:rFonts w:ascii="Segoe UI" w:hAnsi="Segoe UI" w:cs="Segoe UI"/>
        </w:rPr>
        <w:br/>
        <w:t>w oryginale lub kopii poświadczonej za zgodność z oryginałem.</w:t>
      </w:r>
    </w:p>
    <w:p w:rsidR="00CC5B00" w:rsidRPr="003E550C" w:rsidRDefault="00CC5B00" w:rsidP="00CC5B00">
      <w:pPr>
        <w:numPr>
          <w:ilvl w:val="0"/>
          <w:numId w:val="10"/>
        </w:numPr>
        <w:tabs>
          <w:tab w:val="num" w:pos="284"/>
        </w:tabs>
        <w:ind w:left="284" w:hanging="284"/>
        <w:jc w:val="both"/>
        <w:rPr>
          <w:rFonts w:ascii="Segoe UI" w:hAnsi="Segoe UI" w:cs="Segoe UI"/>
        </w:rPr>
      </w:pPr>
      <w:r w:rsidRPr="003E550C">
        <w:rPr>
          <w:rFonts w:ascii="Segoe UI" w:hAnsi="Segoe UI" w:cs="Segoe UI"/>
        </w:rPr>
        <w:t xml:space="preserve">Poświadczenie za zgodność z oryginałem następuje przez opatrzenie kopii dokumentu lub kopii oświadczenia, sporządzonych w postaci papierowej, własnoręcznym podpisem. </w:t>
      </w:r>
    </w:p>
    <w:p w:rsidR="00CC5B00" w:rsidRPr="003E550C" w:rsidRDefault="00CC5B00" w:rsidP="00CC5B00">
      <w:pPr>
        <w:numPr>
          <w:ilvl w:val="0"/>
          <w:numId w:val="10"/>
        </w:numPr>
        <w:tabs>
          <w:tab w:val="num" w:pos="284"/>
        </w:tabs>
        <w:ind w:left="284" w:hanging="284"/>
        <w:jc w:val="both"/>
        <w:rPr>
          <w:rFonts w:ascii="Segoe UI" w:hAnsi="Segoe UI" w:cs="Segoe UI"/>
        </w:rPr>
      </w:pPr>
      <w:r w:rsidRPr="003E550C">
        <w:rPr>
          <w:rFonts w:ascii="Segoe UI" w:hAnsi="Segoe UI" w:cs="Segoe UI"/>
        </w:rPr>
        <w:t xml:space="preserve">Poświadczenia za zgodność z oryginałem dokonuje odpowiednio Wykonawca, podmiot, </w:t>
      </w:r>
      <w:r w:rsidRPr="003E550C">
        <w:rPr>
          <w:rFonts w:ascii="Segoe UI" w:hAnsi="Segoe UI" w:cs="Segoe UI"/>
        </w:rPr>
        <w:br/>
        <w:t xml:space="preserve">na którego zdolnościach lub sytuacji polega Wykonawca, Wykonawcy wspólnie ubiegający się </w:t>
      </w:r>
      <w:r w:rsidRPr="003E550C">
        <w:rPr>
          <w:rFonts w:ascii="Segoe UI" w:hAnsi="Segoe UI" w:cs="Segoe UI"/>
        </w:rPr>
        <w:br/>
        <w:t>o udzielenie zamówienia publicznego albo podwykonawca, w zakresie dokumentów lub oświadczeń, które każdego z nich dotyczą.</w:t>
      </w:r>
    </w:p>
    <w:p w:rsidR="00CC5B00" w:rsidRPr="003E550C" w:rsidRDefault="00CC5B00" w:rsidP="00CC5B00">
      <w:pPr>
        <w:numPr>
          <w:ilvl w:val="0"/>
          <w:numId w:val="10"/>
        </w:numPr>
        <w:tabs>
          <w:tab w:val="num" w:pos="284"/>
        </w:tabs>
        <w:ind w:left="284" w:hanging="284"/>
        <w:jc w:val="both"/>
        <w:rPr>
          <w:rFonts w:ascii="Segoe UI" w:hAnsi="Segoe UI" w:cs="Segoe UI"/>
        </w:rPr>
      </w:pPr>
      <w:r w:rsidRPr="003E550C">
        <w:rPr>
          <w:rFonts w:ascii="Segoe UI" w:hAnsi="Segoe UI" w:cs="Segoe UI"/>
        </w:rPr>
        <w:t>Zamawiający może żądać przedstawienia oryginału lub notarialnie poświadczonej kopii dokumentów lub oświadczeń, o których mowa w ppkt 2, wyłącznie wtedy, gdy złożona kopia jest nieczytelna lub budzi wątpliwości co do jej prawdziwości.</w:t>
      </w:r>
    </w:p>
    <w:p w:rsidR="00CC5B00" w:rsidRDefault="00CC5B00" w:rsidP="00CC5B00">
      <w:pPr>
        <w:numPr>
          <w:ilvl w:val="0"/>
          <w:numId w:val="10"/>
        </w:numPr>
        <w:tabs>
          <w:tab w:val="num" w:pos="284"/>
        </w:tabs>
        <w:ind w:left="284" w:hanging="284"/>
        <w:jc w:val="both"/>
        <w:rPr>
          <w:rFonts w:ascii="Segoe UI" w:hAnsi="Segoe UI" w:cs="Segoe UI"/>
        </w:rPr>
      </w:pPr>
      <w:r>
        <w:rPr>
          <w:rFonts w:ascii="Segoe UI" w:hAnsi="Segoe UI" w:cs="Segoe UI"/>
        </w:rPr>
        <w:lastRenderedPageBreak/>
        <w:t xml:space="preserve">W przypadku wskazania przez Wykonawcę dostępności oświadczeń lub dokumentów, </w:t>
      </w:r>
      <w:r>
        <w:rPr>
          <w:rFonts w:ascii="Segoe UI" w:hAnsi="Segoe UI" w:cs="Segoe UI"/>
        </w:rPr>
        <w:br/>
        <w:t>o których mowa w ppkt 2, w formie elektronicznej pod określonymi adresami internetowymi ogólnodostępnych i bezpłatnych baz danych, Zamawiający pobierze samodzielnie z tych baz danych wskazane przez Wykonawcę oświadczenia lub dokumenty.</w:t>
      </w:r>
    </w:p>
    <w:p w:rsidR="00CC5B00" w:rsidRDefault="00CC5B00" w:rsidP="00CC5B00">
      <w:pPr>
        <w:numPr>
          <w:ilvl w:val="0"/>
          <w:numId w:val="10"/>
        </w:numPr>
        <w:tabs>
          <w:tab w:val="num" w:pos="284"/>
        </w:tabs>
        <w:ind w:left="284" w:hanging="284"/>
        <w:jc w:val="both"/>
        <w:rPr>
          <w:rFonts w:ascii="Segoe UI" w:hAnsi="Segoe UI" w:cs="Segoe UI"/>
        </w:rPr>
      </w:pPr>
      <w:r>
        <w:rPr>
          <w:rFonts w:ascii="Segoe UI" w:hAnsi="Segoe UI" w:cs="Segoe UI"/>
        </w:rPr>
        <w:t xml:space="preserve">Dokumenty lub oświadczenia sporządzone w języku obcym muszą być składane wraz </w:t>
      </w:r>
      <w:r>
        <w:rPr>
          <w:rFonts w:ascii="Segoe UI" w:hAnsi="Segoe UI" w:cs="Segoe UI"/>
        </w:rPr>
        <w:br/>
        <w:t xml:space="preserve">z tłumaczeniem na język polski.  </w:t>
      </w:r>
    </w:p>
    <w:p w:rsidR="00CC5B00" w:rsidRDefault="00CC5B00" w:rsidP="00CC5B00">
      <w:pPr>
        <w:numPr>
          <w:ilvl w:val="0"/>
          <w:numId w:val="10"/>
        </w:numPr>
        <w:tabs>
          <w:tab w:val="num" w:pos="284"/>
        </w:tabs>
        <w:ind w:left="284" w:hanging="284"/>
        <w:jc w:val="both"/>
        <w:rPr>
          <w:rFonts w:ascii="Segoe UI" w:hAnsi="Segoe UI" w:cs="Segoe UI"/>
        </w:rPr>
      </w:pPr>
      <w:r>
        <w:rPr>
          <w:rFonts w:ascii="Segoe UI" w:hAnsi="Segoe UI" w:cs="Segoe UI"/>
        </w:rPr>
        <w:t xml:space="preserve">W przypadku, o którym mowa w ppkt 6 Zamawiający żądać będzie od Wykonawcy przedstawienia tłumaczenia na język polski wskazanych przez Wykonawcę i pobranych samodzielnie </w:t>
      </w:r>
      <w:r>
        <w:rPr>
          <w:rFonts w:ascii="Segoe UI" w:hAnsi="Segoe UI" w:cs="Segoe UI"/>
        </w:rPr>
        <w:br/>
        <w:t>przez Zamawiającego dokumentów.</w:t>
      </w:r>
    </w:p>
    <w:p w:rsidR="00CC5B00" w:rsidRDefault="00CC5B00" w:rsidP="00CC5B00">
      <w:pPr>
        <w:pStyle w:val="Tekstpodstawowy"/>
        <w:jc w:val="both"/>
        <w:rPr>
          <w:rFonts w:ascii="Segoe UI" w:hAnsi="Segoe UI" w:cs="Segoe UI"/>
          <w:sz w:val="20"/>
        </w:rPr>
      </w:pPr>
    </w:p>
    <w:p w:rsidR="00CC5B00" w:rsidRDefault="00CC5B00" w:rsidP="00CC5B00">
      <w:pPr>
        <w:pStyle w:val="Tekstpodstawowy"/>
        <w:numPr>
          <w:ilvl w:val="0"/>
          <w:numId w:val="11"/>
        </w:numPr>
        <w:ind w:left="426" w:hanging="426"/>
        <w:jc w:val="both"/>
        <w:rPr>
          <w:rFonts w:ascii="Segoe UI" w:hAnsi="Segoe UI" w:cs="Segoe UI"/>
          <w:bCs/>
          <w:i w:val="0"/>
          <w:sz w:val="20"/>
        </w:rPr>
      </w:pPr>
      <w:r>
        <w:rPr>
          <w:rFonts w:ascii="Segoe UI" w:hAnsi="Segoe UI" w:cs="Segoe UI"/>
          <w:bCs/>
          <w:i w:val="0"/>
          <w:sz w:val="20"/>
        </w:rPr>
        <w:t>WYKONAWCY WYSTĘPUJĄCY WSPÓLNIE</w:t>
      </w:r>
    </w:p>
    <w:p w:rsidR="00CC5B00" w:rsidRDefault="00CC5B00" w:rsidP="00CC5B00">
      <w:pPr>
        <w:pStyle w:val="Tekstpodstawowy"/>
        <w:jc w:val="both"/>
        <w:rPr>
          <w:rFonts w:ascii="Segoe UI" w:hAnsi="Segoe UI" w:cs="Segoe UI"/>
          <w:b w:val="0"/>
          <w:i w:val="0"/>
          <w:sz w:val="20"/>
        </w:rPr>
      </w:pPr>
    </w:p>
    <w:p w:rsidR="00CC5B00" w:rsidRDefault="00CC5B00" w:rsidP="00CC5B00">
      <w:pPr>
        <w:numPr>
          <w:ilvl w:val="0"/>
          <w:numId w:val="12"/>
        </w:numPr>
        <w:spacing w:line="256" w:lineRule="auto"/>
        <w:ind w:left="284" w:hanging="284"/>
        <w:jc w:val="both"/>
        <w:rPr>
          <w:rFonts w:ascii="Segoe UI" w:hAnsi="Segoe UI" w:cs="Segoe UI"/>
        </w:rPr>
      </w:pPr>
      <w:r>
        <w:rPr>
          <w:rFonts w:ascii="Segoe UI" w:hAnsi="Segoe UI" w:cs="Segoe UI"/>
        </w:rPr>
        <w:t>Wykonawcy mogą wspólnie ubiegać się o udzielenie zamówienia.</w:t>
      </w:r>
    </w:p>
    <w:p w:rsidR="00CC5B00" w:rsidRDefault="00CC5B00" w:rsidP="00CC5B00">
      <w:pPr>
        <w:numPr>
          <w:ilvl w:val="0"/>
          <w:numId w:val="12"/>
        </w:numPr>
        <w:spacing w:line="256" w:lineRule="auto"/>
        <w:ind w:left="284" w:hanging="284"/>
        <w:jc w:val="both"/>
        <w:rPr>
          <w:rFonts w:ascii="Segoe UI" w:hAnsi="Segoe UI" w:cs="Segoe UI"/>
        </w:rPr>
      </w:pPr>
      <w:r>
        <w:rPr>
          <w:rFonts w:ascii="Segoe UI" w:hAnsi="Segoe UI" w:cs="Segoe UI"/>
        </w:rPr>
        <w:t>W przypadku, o którym mowa w ppkt 1, Wykonawcy ustanawiają pełnomocnika do reprezentowania ich w postępowaniu o udzielenie z</w:t>
      </w:r>
      <w:r w:rsidR="00115461">
        <w:rPr>
          <w:rFonts w:ascii="Segoe UI" w:hAnsi="Segoe UI" w:cs="Segoe UI"/>
        </w:rPr>
        <w:t xml:space="preserve">amówienia albo reprezentowania </w:t>
      </w:r>
      <w:r>
        <w:rPr>
          <w:rFonts w:ascii="Segoe UI" w:hAnsi="Segoe UI" w:cs="Segoe UI"/>
        </w:rPr>
        <w:t>w postępowaniu i zawarcia umowy w sprawie zamówienia publicznego.</w:t>
      </w:r>
    </w:p>
    <w:p w:rsidR="00CC5B00" w:rsidRDefault="00CC5B00" w:rsidP="00CC5B00">
      <w:pPr>
        <w:numPr>
          <w:ilvl w:val="0"/>
          <w:numId w:val="12"/>
        </w:numPr>
        <w:spacing w:line="256" w:lineRule="auto"/>
        <w:ind w:left="284" w:hanging="284"/>
        <w:jc w:val="both"/>
        <w:rPr>
          <w:rFonts w:ascii="Segoe UI" w:hAnsi="Segoe UI" w:cs="Segoe UI"/>
        </w:rPr>
      </w:pPr>
      <w:r>
        <w:rPr>
          <w:rFonts w:ascii="Segoe UI" w:hAnsi="Segoe UI" w:cs="Segoe UI"/>
        </w:rPr>
        <w:t>Wykonawcy występujący wspólnie przedstawiają Zamawiającemu dokument, z którego wynika pełnomocnictwo, o którym mowa w ppkt 2.</w:t>
      </w:r>
    </w:p>
    <w:p w:rsidR="00CC5B00" w:rsidRDefault="00CC5B00" w:rsidP="00CC5B00">
      <w:pPr>
        <w:numPr>
          <w:ilvl w:val="0"/>
          <w:numId w:val="12"/>
        </w:numPr>
        <w:spacing w:line="256" w:lineRule="auto"/>
        <w:ind w:left="284" w:hanging="284"/>
        <w:jc w:val="both"/>
        <w:rPr>
          <w:rFonts w:ascii="Segoe UI" w:hAnsi="Segoe UI" w:cs="Segoe UI"/>
        </w:rPr>
      </w:pPr>
      <w:r>
        <w:rPr>
          <w:rFonts w:ascii="Segoe UI" w:eastAsia="Calibri" w:hAnsi="Segoe UI" w:cs="Segoe UI"/>
          <w:szCs w:val="22"/>
          <w:lang w:eastAsia="en-US"/>
        </w:rPr>
        <w:t>Wykonawcy wspólnie ubiegający się o udzielenie zamówienia wykazują:</w:t>
      </w:r>
    </w:p>
    <w:p w:rsidR="00CC5B00" w:rsidRDefault="00CC5B00" w:rsidP="00CC5B00">
      <w:pPr>
        <w:pStyle w:val="Tekstpodstawowy"/>
        <w:numPr>
          <w:ilvl w:val="1"/>
          <w:numId w:val="13"/>
        </w:numPr>
        <w:ind w:left="709" w:hanging="425"/>
        <w:jc w:val="both"/>
        <w:rPr>
          <w:rFonts w:ascii="Segoe UI" w:hAnsi="Segoe UI" w:cs="Segoe UI"/>
          <w:b w:val="0"/>
          <w:i w:val="0"/>
          <w:sz w:val="20"/>
        </w:rPr>
      </w:pPr>
      <w:r>
        <w:rPr>
          <w:rFonts w:ascii="Segoe UI" w:hAnsi="Segoe UI" w:cs="Segoe UI"/>
          <w:b w:val="0"/>
          <w:i w:val="0"/>
          <w:sz w:val="20"/>
        </w:rPr>
        <w:t>każdy samodzielnie brak podstaw do wykluczenia, o których mowa w pkt 5 ppkt  1 niniejszej SIWZ;</w:t>
      </w:r>
    </w:p>
    <w:p w:rsidR="00CC5B00" w:rsidRDefault="00CC5B00" w:rsidP="00CC5B00">
      <w:pPr>
        <w:pStyle w:val="Tekstpodstawowy"/>
        <w:numPr>
          <w:ilvl w:val="1"/>
          <w:numId w:val="13"/>
        </w:numPr>
        <w:ind w:left="709" w:hanging="425"/>
        <w:jc w:val="both"/>
        <w:rPr>
          <w:rFonts w:ascii="Segoe UI" w:hAnsi="Segoe UI" w:cs="Segoe UI"/>
          <w:b w:val="0"/>
          <w:i w:val="0"/>
          <w:sz w:val="20"/>
        </w:rPr>
      </w:pPr>
      <w:r>
        <w:rPr>
          <w:rFonts w:ascii="Segoe UI" w:hAnsi="Segoe UI" w:cs="Segoe UI"/>
          <w:b w:val="0"/>
          <w:i w:val="0"/>
          <w:sz w:val="20"/>
        </w:rPr>
        <w:t xml:space="preserve">w zakresie uprawnień za wystarczające do spełniania warunku udziału w postępowaniu Zamawiający uzna, gdy wymagane uprawnienie posiadał będzie co najmniej jeden </w:t>
      </w:r>
      <w:r>
        <w:rPr>
          <w:rFonts w:ascii="Segoe UI" w:hAnsi="Segoe UI" w:cs="Segoe UI"/>
          <w:b w:val="0"/>
          <w:i w:val="0"/>
          <w:sz w:val="20"/>
        </w:rPr>
        <w:br/>
        <w:t xml:space="preserve">z Wykonawców występujących wspólnie, który będzie realizował ten zakres zamówienia, </w:t>
      </w:r>
      <w:r>
        <w:rPr>
          <w:rFonts w:ascii="Segoe UI" w:hAnsi="Segoe UI" w:cs="Segoe UI"/>
          <w:b w:val="0"/>
          <w:i w:val="0"/>
          <w:sz w:val="20"/>
        </w:rPr>
        <w:br/>
        <w:t>z którym wiąże się obowiązek posiadania uprawnienia;</w:t>
      </w:r>
    </w:p>
    <w:p w:rsidR="00CC5B00" w:rsidRDefault="00CC5B00" w:rsidP="00CC5B00">
      <w:pPr>
        <w:numPr>
          <w:ilvl w:val="0"/>
          <w:numId w:val="12"/>
        </w:numPr>
        <w:spacing w:line="256" w:lineRule="auto"/>
        <w:ind w:left="284" w:hanging="284"/>
        <w:jc w:val="both"/>
        <w:rPr>
          <w:rFonts w:ascii="Segoe UI" w:hAnsi="Segoe UI" w:cs="Segoe UI"/>
        </w:rPr>
      </w:pPr>
      <w:r>
        <w:rPr>
          <w:rFonts w:ascii="Segoe UI" w:hAnsi="Segoe UI" w:cs="Segoe UI"/>
        </w:rPr>
        <w:t xml:space="preserve">W przypadku </w:t>
      </w:r>
      <w:r>
        <w:rPr>
          <w:rFonts w:ascii="Segoe UI" w:hAnsi="Segoe UI" w:cs="Segoe UI"/>
          <w:u w:val="single"/>
        </w:rPr>
        <w:t>wspólnego ubiegania</w:t>
      </w:r>
      <w:r>
        <w:rPr>
          <w:rFonts w:ascii="Segoe UI" w:hAnsi="Segoe UI" w:cs="Segoe UI"/>
        </w:rPr>
        <w:t xml:space="preserve"> się o zamówienie przez Wykonawców </w:t>
      </w:r>
      <w:r>
        <w:rPr>
          <w:rFonts w:ascii="Segoe UI" w:hAnsi="Segoe UI" w:cs="Segoe UI"/>
          <w:b/>
          <w:u w:val="single"/>
        </w:rPr>
        <w:t>OŚWIADCZENIE,</w:t>
      </w:r>
      <w:r>
        <w:rPr>
          <w:rFonts w:ascii="Segoe UI" w:hAnsi="Segoe UI" w:cs="Segoe UI"/>
        </w:rPr>
        <w:t xml:space="preserve"> </w:t>
      </w:r>
      <w:r>
        <w:rPr>
          <w:rFonts w:ascii="Segoe UI" w:hAnsi="Segoe UI" w:cs="Segoe UI"/>
        </w:rPr>
        <w:br/>
        <w:t>o którym mowa w pkt 6 ppkt 1 niniejszej SIWZ, składa każdy z Wykonawców wspólnie ubiegających się o zamówienie. Dokument ten ma potwierdzać spełnianie warunków udziału w postępowaniu oraz brak podstaw wykluczenia w zakresie, w którym każdy z Wykonawców wykazuje spełnianie warunków udziału w postępowaniu oraz brak podstaw do wykluczenia.</w:t>
      </w:r>
    </w:p>
    <w:p w:rsidR="00CC5B00" w:rsidRDefault="00CC5B00" w:rsidP="00CC5B00">
      <w:pPr>
        <w:pStyle w:val="Tekstpodstawowy"/>
        <w:jc w:val="both"/>
        <w:rPr>
          <w:rFonts w:ascii="Segoe UI" w:hAnsi="Segoe UI" w:cs="Segoe UI"/>
          <w:b w:val="0"/>
          <w:i w:val="0"/>
          <w:sz w:val="20"/>
        </w:rPr>
      </w:pPr>
    </w:p>
    <w:p w:rsidR="00CC5B00" w:rsidRDefault="00CC5B00" w:rsidP="00CC5B00">
      <w:pPr>
        <w:pStyle w:val="Tekstpodstawowy"/>
        <w:numPr>
          <w:ilvl w:val="0"/>
          <w:numId w:val="14"/>
        </w:numPr>
        <w:ind w:left="426" w:hanging="426"/>
        <w:jc w:val="both"/>
        <w:rPr>
          <w:rFonts w:ascii="Segoe UI" w:hAnsi="Segoe UI" w:cs="Segoe UI"/>
          <w:i w:val="0"/>
          <w:sz w:val="20"/>
        </w:rPr>
      </w:pPr>
      <w:r>
        <w:rPr>
          <w:rFonts w:ascii="Segoe UI" w:hAnsi="Segoe UI" w:cs="Segoe UI"/>
          <w:i w:val="0"/>
          <w:sz w:val="20"/>
        </w:rPr>
        <w:t>PODWYKONAWCY</w:t>
      </w:r>
    </w:p>
    <w:p w:rsidR="00CC5B00" w:rsidRDefault="00CC5B00" w:rsidP="00CC5B00">
      <w:pPr>
        <w:pStyle w:val="Tekstpodstawowy"/>
        <w:ind w:left="426"/>
        <w:jc w:val="both"/>
        <w:rPr>
          <w:rFonts w:ascii="Segoe UI" w:hAnsi="Segoe UI" w:cs="Segoe UI"/>
          <w:i w:val="0"/>
          <w:sz w:val="20"/>
        </w:rPr>
      </w:pPr>
    </w:p>
    <w:p w:rsidR="00CC5B00" w:rsidRDefault="00CC5B00" w:rsidP="00CC5B00">
      <w:pPr>
        <w:numPr>
          <w:ilvl w:val="0"/>
          <w:numId w:val="15"/>
        </w:numPr>
        <w:tabs>
          <w:tab w:val="left" w:pos="284"/>
        </w:tabs>
        <w:suppressAutoHyphens/>
        <w:spacing w:line="256" w:lineRule="auto"/>
        <w:ind w:left="284" w:hanging="284"/>
        <w:jc w:val="both"/>
        <w:rPr>
          <w:rFonts w:ascii="Segoe UI" w:hAnsi="Segoe UI" w:cs="Segoe UI"/>
          <w:lang w:eastAsia="en-US"/>
        </w:rPr>
      </w:pPr>
      <w:r>
        <w:rPr>
          <w:rFonts w:ascii="Segoe UI" w:hAnsi="Segoe UI" w:cs="Segoe UI"/>
          <w:lang w:eastAsia="en-US"/>
        </w:rPr>
        <w:t xml:space="preserve">Zamawiający, zgodnie z art. 36b ust. 1 ustawy PZP </w:t>
      </w:r>
      <w:r>
        <w:rPr>
          <w:rFonts w:ascii="Segoe UI" w:hAnsi="Segoe UI" w:cs="Segoe UI"/>
          <w:b/>
          <w:lang w:eastAsia="en-US"/>
        </w:rPr>
        <w:t>żąda</w:t>
      </w:r>
      <w:r>
        <w:rPr>
          <w:rFonts w:ascii="Segoe UI" w:hAnsi="Segoe UI" w:cs="Segoe UI"/>
          <w:lang w:eastAsia="en-US"/>
        </w:rPr>
        <w:t xml:space="preserve"> wskazania przez Wykonawcę – </w:t>
      </w:r>
      <w:r>
        <w:rPr>
          <w:rFonts w:ascii="Segoe UI" w:hAnsi="Segoe UI" w:cs="Segoe UI"/>
          <w:b/>
          <w:lang w:eastAsia="en-US"/>
        </w:rPr>
        <w:t>w pkt 10 Formularza ofertowego</w:t>
      </w:r>
      <w:r>
        <w:rPr>
          <w:rFonts w:ascii="Segoe UI" w:hAnsi="Segoe UI" w:cs="Segoe UI"/>
          <w:color w:val="FF0000"/>
          <w:lang w:eastAsia="en-US"/>
        </w:rPr>
        <w:t xml:space="preserve"> </w:t>
      </w:r>
      <w:r>
        <w:rPr>
          <w:rFonts w:ascii="Segoe UI" w:hAnsi="Segoe UI" w:cs="Segoe UI"/>
          <w:lang w:eastAsia="en-US"/>
        </w:rPr>
        <w:t xml:space="preserve">– części zamówienia, których wykonanie zamierza powierzyć podwykonawcom i podania przez Wykonawcę firm podwykonawców. </w:t>
      </w:r>
    </w:p>
    <w:p w:rsidR="00CC5B00" w:rsidRDefault="00CC5B00" w:rsidP="00CC5B00">
      <w:pPr>
        <w:tabs>
          <w:tab w:val="left" w:pos="284"/>
        </w:tabs>
        <w:suppressAutoHyphens/>
        <w:spacing w:line="256" w:lineRule="auto"/>
        <w:ind w:left="284"/>
        <w:jc w:val="both"/>
        <w:rPr>
          <w:rFonts w:ascii="Segoe UI" w:hAnsi="Segoe UI" w:cs="Segoe UI"/>
          <w:lang w:eastAsia="en-US"/>
        </w:rPr>
      </w:pPr>
      <w:r>
        <w:rPr>
          <w:rFonts w:ascii="Segoe UI" w:hAnsi="Segoe UI" w:cs="Segoe UI"/>
          <w:bCs/>
          <w:iCs/>
          <w:spacing w:val="-2"/>
          <w:lang w:eastAsia="en-US"/>
        </w:rPr>
        <w:t>W przypadku, gdy Wykonawca nie zamierza powierzyć części zamówienia podwykonawcy,</w:t>
      </w:r>
      <w:r>
        <w:rPr>
          <w:rFonts w:ascii="Segoe UI" w:hAnsi="Segoe UI" w:cs="Segoe UI"/>
          <w:bCs/>
          <w:iCs/>
          <w:lang w:eastAsia="en-US"/>
        </w:rPr>
        <w:t xml:space="preserve"> informację o tym punkcie należy pominąć lub oznaczyć </w:t>
      </w:r>
      <w:r>
        <w:rPr>
          <w:rFonts w:ascii="Segoe UI" w:hAnsi="Segoe UI" w:cs="Segoe UI"/>
          <w:bCs/>
          <w:iCs/>
          <w:u w:val="single"/>
          <w:lang w:eastAsia="en-US"/>
        </w:rPr>
        <w:t>„nie dotyczy”.</w:t>
      </w:r>
    </w:p>
    <w:p w:rsidR="00CC5B00" w:rsidRDefault="00CC5B00" w:rsidP="00CC5B00">
      <w:pPr>
        <w:pStyle w:val="Tekstpodstawowy"/>
        <w:jc w:val="both"/>
        <w:rPr>
          <w:rFonts w:ascii="Segoe UI" w:hAnsi="Segoe UI" w:cs="Segoe UI"/>
          <w:b w:val="0"/>
          <w:iCs/>
          <w:spacing w:val="-2"/>
          <w:sz w:val="20"/>
          <w:lang w:eastAsia="pl-PL"/>
        </w:rPr>
      </w:pPr>
    </w:p>
    <w:p w:rsidR="00CC5B00" w:rsidRDefault="00CC5B00" w:rsidP="003E550C">
      <w:pPr>
        <w:pStyle w:val="Tekstpodstawowy"/>
        <w:numPr>
          <w:ilvl w:val="0"/>
          <w:numId w:val="16"/>
        </w:numPr>
        <w:ind w:left="426" w:hanging="426"/>
        <w:jc w:val="both"/>
        <w:rPr>
          <w:rFonts w:ascii="Segoe UI" w:hAnsi="Segoe UI" w:cs="Segoe UI"/>
          <w:i w:val="0"/>
          <w:color w:val="000000"/>
          <w:sz w:val="20"/>
        </w:rPr>
      </w:pPr>
      <w:r>
        <w:rPr>
          <w:rFonts w:ascii="Segoe UI" w:hAnsi="Segoe UI" w:cs="Segoe UI"/>
          <w:i w:val="0"/>
          <w:color w:val="000000"/>
          <w:sz w:val="20"/>
        </w:rPr>
        <w:t>INFORMACJE O SPOSOBIE POROZUMIEWANIA SIĘ ZAMAWIAJĄCEGO Z WYKONAWCAMI ORAZ PRZEKAZYWANIA OŚWIADCZEŃ LUB DOKUMENTÓW, A TAKŻE WSKAZANIE OSÓB UPRAWNIONYCH DO POROZUMIEWANIA SIĘ Z WYKONAWCAMI</w:t>
      </w:r>
    </w:p>
    <w:p w:rsidR="00CC5B00" w:rsidRDefault="00CC5B00" w:rsidP="00CC5B00">
      <w:pPr>
        <w:pStyle w:val="Tekstpodstawowy"/>
        <w:ind w:left="720"/>
        <w:jc w:val="both"/>
        <w:rPr>
          <w:rFonts w:ascii="Segoe UI" w:hAnsi="Segoe UI" w:cs="Segoe UI"/>
          <w:b w:val="0"/>
          <w:i w:val="0"/>
          <w:sz w:val="20"/>
        </w:rPr>
      </w:pPr>
    </w:p>
    <w:p w:rsidR="00CC5B00" w:rsidRDefault="00CC5B00" w:rsidP="003E550C">
      <w:pPr>
        <w:pStyle w:val="Tekstpodstawowy"/>
        <w:numPr>
          <w:ilvl w:val="0"/>
          <w:numId w:val="17"/>
        </w:numPr>
        <w:spacing w:after="120"/>
        <w:ind w:left="993" w:hanging="357"/>
        <w:jc w:val="both"/>
        <w:rPr>
          <w:rFonts w:ascii="Segoe UI" w:hAnsi="Segoe UI" w:cs="Segoe UI"/>
          <w:b w:val="0"/>
          <w:i w:val="0"/>
          <w:sz w:val="20"/>
        </w:rPr>
      </w:pPr>
      <w:r>
        <w:rPr>
          <w:rFonts w:ascii="Segoe UI" w:hAnsi="Segoe UI" w:cs="Segoe UI"/>
          <w:b w:val="0"/>
          <w:i w:val="0"/>
          <w:sz w:val="20"/>
        </w:rPr>
        <w:t>Sposób porozumiewania się z Wykonawcami:</w:t>
      </w:r>
    </w:p>
    <w:p w:rsidR="00CC5B00" w:rsidRDefault="00CC5B00" w:rsidP="003E550C">
      <w:pPr>
        <w:pStyle w:val="Tekstpodstawowy"/>
        <w:ind w:left="567" w:hanging="425"/>
        <w:jc w:val="both"/>
        <w:rPr>
          <w:rFonts w:ascii="Segoe UI" w:hAnsi="Segoe UI" w:cs="Segoe UI"/>
          <w:b w:val="0"/>
          <w:i w:val="0"/>
          <w:sz w:val="20"/>
        </w:rPr>
      </w:pPr>
      <w:r>
        <w:rPr>
          <w:rFonts w:ascii="Segoe UI" w:hAnsi="Segoe UI" w:cs="Segoe UI"/>
          <w:b w:val="0"/>
          <w:i w:val="0"/>
          <w:sz w:val="20"/>
        </w:rPr>
        <w:t xml:space="preserve">a) </w:t>
      </w:r>
      <w:r w:rsidR="003E550C">
        <w:rPr>
          <w:rFonts w:ascii="Segoe UI" w:hAnsi="Segoe UI" w:cs="Segoe UI"/>
          <w:b w:val="0"/>
          <w:i w:val="0"/>
          <w:sz w:val="20"/>
        </w:rPr>
        <w:tab/>
      </w:r>
      <w:r>
        <w:rPr>
          <w:rFonts w:ascii="Segoe UI" w:hAnsi="Segoe UI" w:cs="Segoe UI"/>
          <w:b w:val="0"/>
          <w:i w:val="0"/>
          <w:sz w:val="20"/>
        </w:rPr>
        <w:t>Komunikacja między Zamawiającym a Wykonawcami odbywa się za pośrednictwem operatora pocztowego w rozumieniu ustawy z dnia 23 listopada 2012 r. – Pra</w:t>
      </w:r>
      <w:r w:rsidR="00795138">
        <w:rPr>
          <w:rFonts w:ascii="Segoe UI" w:hAnsi="Segoe UI" w:cs="Segoe UI"/>
          <w:b w:val="0"/>
          <w:i w:val="0"/>
          <w:sz w:val="20"/>
        </w:rPr>
        <w:t>wo pocztowe (t.j. Dz. U.</w:t>
      </w:r>
      <w:r w:rsidR="00795138">
        <w:rPr>
          <w:rFonts w:ascii="Segoe UI" w:hAnsi="Segoe UI" w:cs="Segoe UI"/>
          <w:b w:val="0"/>
          <w:i w:val="0"/>
          <w:sz w:val="20"/>
        </w:rPr>
        <w:br/>
        <w:t xml:space="preserve"> z 2020 r., poz. 1041</w:t>
      </w:r>
      <w:r>
        <w:rPr>
          <w:rFonts w:ascii="Segoe UI" w:hAnsi="Segoe UI" w:cs="Segoe UI"/>
          <w:b w:val="0"/>
          <w:i w:val="0"/>
          <w:sz w:val="20"/>
        </w:rPr>
        <w:t>), osobiście, za pośrednictwem posłańca, faksu lub przy użyciu środka komunikacji elektronicznej w rozumieniu ustawy z dnia 18 lipca 2002 r. o świadczeniu usług drogą e</w:t>
      </w:r>
      <w:r w:rsidR="00795138">
        <w:rPr>
          <w:rFonts w:ascii="Segoe UI" w:hAnsi="Segoe UI" w:cs="Segoe UI"/>
          <w:b w:val="0"/>
          <w:i w:val="0"/>
          <w:sz w:val="20"/>
        </w:rPr>
        <w:t>lektroniczną (t.j. Dz. U. z 2020 r. poz. 344</w:t>
      </w:r>
      <w:r>
        <w:rPr>
          <w:rFonts w:ascii="Segoe UI" w:hAnsi="Segoe UI" w:cs="Segoe UI"/>
          <w:b w:val="0"/>
          <w:i w:val="0"/>
          <w:sz w:val="20"/>
        </w:rPr>
        <w:t>) – poczty elektronicznej.</w:t>
      </w:r>
    </w:p>
    <w:p w:rsidR="00CC5B00" w:rsidRDefault="00CC5B00" w:rsidP="003E550C">
      <w:pPr>
        <w:autoSpaceDE w:val="0"/>
        <w:autoSpaceDN w:val="0"/>
        <w:adjustRightInd w:val="0"/>
        <w:ind w:left="567" w:hanging="425"/>
        <w:jc w:val="both"/>
        <w:rPr>
          <w:rFonts w:ascii="Segoe UI" w:hAnsi="Segoe UI" w:cs="Segoe UI"/>
        </w:rPr>
      </w:pPr>
      <w:r>
        <w:rPr>
          <w:rFonts w:ascii="Segoe UI" w:hAnsi="Segoe UI" w:cs="Segoe UI"/>
        </w:rPr>
        <w:t>b)</w:t>
      </w:r>
      <w:r w:rsidR="003E550C">
        <w:rPr>
          <w:sz w:val="23"/>
          <w:szCs w:val="23"/>
        </w:rPr>
        <w:t xml:space="preserve"> </w:t>
      </w:r>
      <w:r w:rsidR="003E550C">
        <w:rPr>
          <w:sz w:val="23"/>
          <w:szCs w:val="23"/>
        </w:rPr>
        <w:tab/>
      </w:r>
      <w:r>
        <w:rPr>
          <w:rFonts w:ascii="Segoe UI" w:hAnsi="Segoe UI" w:cs="Segoe UI"/>
        </w:rPr>
        <w:t>Zamawiaj</w:t>
      </w:r>
      <w:r>
        <w:rPr>
          <w:rFonts w:ascii="Segoe UI" w:eastAsia="TimesNewRoman" w:hAnsi="Segoe UI" w:cs="Segoe UI"/>
        </w:rPr>
        <w:t>ą</w:t>
      </w:r>
      <w:r>
        <w:rPr>
          <w:rFonts w:ascii="Segoe UI" w:hAnsi="Segoe UI" w:cs="Segoe UI"/>
        </w:rPr>
        <w:t>cy dopuszcza porozumiewanie si</w:t>
      </w:r>
      <w:r>
        <w:rPr>
          <w:rFonts w:ascii="Segoe UI" w:eastAsia="TimesNewRoman" w:hAnsi="Segoe UI" w:cs="Segoe UI"/>
        </w:rPr>
        <w:t xml:space="preserve">ę </w:t>
      </w:r>
      <w:r>
        <w:rPr>
          <w:rFonts w:ascii="Segoe UI" w:hAnsi="Segoe UI" w:cs="Segoe UI"/>
        </w:rPr>
        <w:t>za pomoc</w:t>
      </w:r>
      <w:r>
        <w:rPr>
          <w:rFonts w:ascii="Segoe UI" w:eastAsia="TimesNewRoman" w:hAnsi="Segoe UI" w:cs="Segoe UI"/>
        </w:rPr>
        <w:t xml:space="preserve">ą </w:t>
      </w:r>
      <w:r>
        <w:rPr>
          <w:rFonts w:ascii="Segoe UI" w:hAnsi="Segoe UI" w:cs="Segoe UI"/>
        </w:rPr>
        <w:t xml:space="preserve">faksu i poczty elektronicznej </w:t>
      </w:r>
      <w:r>
        <w:rPr>
          <w:rFonts w:ascii="Segoe UI" w:hAnsi="Segoe UI" w:cs="Segoe UI"/>
        </w:rPr>
        <w:br/>
        <w:t>przy przekazywaniu nast</w:t>
      </w:r>
      <w:r>
        <w:rPr>
          <w:rFonts w:ascii="Segoe UI" w:eastAsia="TimesNewRoman" w:hAnsi="Segoe UI" w:cs="Segoe UI"/>
        </w:rPr>
        <w:t>ę</w:t>
      </w:r>
      <w:r>
        <w:rPr>
          <w:rFonts w:ascii="Segoe UI" w:hAnsi="Segoe UI" w:cs="Segoe UI"/>
        </w:rPr>
        <w:t>puj</w:t>
      </w:r>
      <w:r>
        <w:rPr>
          <w:rFonts w:ascii="Segoe UI" w:eastAsia="TimesNewRoman" w:hAnsi="Segoe UI" w:cs="Segoe UI"/>
        </w:rPr>
        <w:t>ą</w:t>
      </w:r>
      <w:r>
        <w:rPr>
          <w:rFonts w:ascii="Segoe UI" w:hAnsi="Segoe UI" w:cs="Segoe UI"/>
        </w:rPr>
        <w:t>cych dokumentów:</w:t>
      </w:r>
    </w:p>
    <w:p w:rsidR="00CC5B00" w:rsidRDefault="00CC5B00" w:rsidP="00CC5B00">
      <w:pPr>
        <w:autoSpaceDE w:val="0"/>
        <w:autoSpaceDN w:val="0"/>
        <w:adjustRightInd w:val="0"/>
        <w:ind w:left="284" w:hanging="284"/>
        <w:jc w:val="both"/>
        <w:rPr>
          <w:rFonts w:ascii="Segoe UI" w:hAnsi="Segoe UI" w:cs="Segoe UI"/>
        </w:rPr>
      </w:pPr>
    </w:p>
    <w:p w:rsidR="00CC5B00" w:rsidRDefault="00795138" w:rsidP="00795138">
      <w:pPr>
        <w:autoSpaceDE w:val="0"/>
        <w:autoSpaceDN w:val="0"/>
        <w:adjustRightInd w:val="0"/>
        <w:ind w:left="993" w:hanging="426"/>
        <w:jc w:val="both"/>
        <w:rPr>
          <w:rFonts w:ascii="Segoe UI" w:hAnsi="Segoe UI" w:cs="Segoe UI"/>
          <w:color w:val="FF0000"/>
        </w:rPr>
      </w:pPr>
      <w:r>
        <w:rPr>
          <w:rFonts w:ascii="Segoe UI" w:hAnsi="Segoe UI" w:cs="Segoe UI"/>
        </w:rPr>
        <w:t>1)</w:t>
      </w:r>
      <w:r>
        <w:rPr>
          <w:rFonts w:ascii="Segoe UI" w:hAnsi="Segoe UI" w:cs="Segoe UI"/>
        </w:rPr>
        <w:tab/>
      </w:r>
      <w:r w:rsidR="00CC5B00">
        <w:rPr>
          <w:rFonts w:ascii="Segoe UI" w:hAnsi="Segoe UI" w:cs="Segoe UI"/>
        </w:rPr>
        <w:t>zapytania dotycz</w:t>
      </w:r>
      <w:r w:rsidR="00CC5B00">
        <w:rPr>
          <w:rFonts w:ascii="Segoe UI" w:eastAsia="TimesNewRoman" w:hAnsi="Segoe UI" w:cs="Segoe UI"/>
        </w:rPr>
        <w:t>ą</w:t>
      </w:r>
      <w:r w:rsidR="00CC5B00">
        <w:rPr>
          <w:rFonts w:ascii="Segoe UI" w:hAnsi="Segoe UI" w:cs="Segoe UI"/>
        </w:rPr>
        <w:t>ce tre</w:t>
      </w:r>
      <w:r w:rsidR="00CC5B00">
        <w:rPr>
          <w:rFonts w:ascii="Segoe UI" w:eastAsia="TimesNewRoman" w:hAnsi="Segoe UI" w:cs="Segoe UI"/>
        </w:rPr>
        <w:t>ś</w:t>
      </w:r>
      <w:r w:rsidR="00CC5B00">
        <w:rPr>
          <w:rFonts w:ascii="Segoe UI" w:hAnsi="Segoe UI" w:cs="Segoe UI"/>
        </w:rPr>
        <w:t>ci SIWZ i ogłoszenia;</w:t>
      </w:r>
    </w:p>
    <w:p w:rsidR="00CC5B00" w:rsidRDefault="00795138" w:rsidP="00795138">
      <w:pPr>
        <w:autoSpaceDE w:val="0"/>
        <w:autoSpaceDN w:val="0"/>
        <w:adjustRightInd w:val="0"/>
        <w:ind w:left="993" w:hanging="426"/>
        <w:jc w:val="both"/>
        <w:rPr>
          <w:rFonts w:ascii="Segoe UI" w:hAnsi="Segoe UI" w:cs="Segoe UI"/>
        </w:rPr>
      </w:pPr>
      <w:r>
        <w:rPr>
          <w:rFonts w:ascii="Segoe UI" w:hAnsi="Segoe UI" w:cs="Segoe UI"/>
        </w:rPr>
        <w:lastRenderedPageBreak/>
        <w:t>2)</w:t>
      </w:r>
      <w:r>
        <w:rPr>
          <w:rFonts w:ascii="Segoe UI" w:hAnsi="Segoe UI" w:cs="Segoe UI"/>
        </w:rPr>
        <w:tab/>
      </w:r>
      <w:r w:rsidR="00CC5B00">
        <w:rPr>
          <w:rFonts w:ascii="Segoe UI" w:hAnsi="Segoe UI" w:cs="Segoe UI"/>
        </w:rPr>
        <w:t>wezwania kierowane do Wykonawców na podstawie art. 26 i 87 ust. 1 ustawy PZP;</w:t>
      </w:r>
    </w:p>
    <w:p w:rsidR="00CC5B00" w:rsidRDefault="00795138" w:rsidP="00795138">
      <w:pPr>
        <w:autoSpaceDE w:val="0"/>
        <w:autoSpaceDN w:val="0"/>
        <w:adjustRightInd w:val="0"/>
        <w:ind w:left="993" w:hanging="426"/>
        <w:jc w:val="both"/>
        <w:rPr>
          <w:rFonts w:ascii="Segoe UI" w:hAnsi="Segoe UI" w:cs="Segoe UI"/>
        </w:rPr>
      </w:pPr>
      <w:r>
        <w:rPr>
          <w:rFonts w:ascii="Segoe UI" w:hAnsi="Segoe UI" w:cs="Segoe UI"/>
        </w:rPr>
        <w:t>3)</w:t>
      </w:r>
      <w:r>
        <w:rPr>
          <w:rFonts w:ascii="Segoe UI" w:hAnsi="Segoe UI" w:cs="Segoe UI"/>
        </w:rPr>
        <w:tab/>
      </w:r>
      <w:r w:rsidR="00CC5B00">
        <w:rPr>
          <w:rFonts w:ascii="Segoe UI" w:hAnsi="Segoe UI" w:cs="Segoe UI"/>
        </w:rPr>
        <w:t>odpowiedzi Wykonawców na wezwania na podstawie art. 26 ust. 4 i 87 ust. 1 ustawy PZP;</w:t>
      </w:r>
    </w:p>
    <w:p w:rsidR="00CC5B00" w:rsidRDefault="00795138" w:rsidP="00795138">
      <w:pPr>
        <w:autoSpaceDE w:val="0"/>
        <w:autoSpaceDN w:val="0"/>
        <w:adjustRightInd w:val="0"/>
        <w:ind w:left="993" w:hanging="426"/>
        <w:jc w:val="both"/>
        <w:rPr>
          <w:rFonts w:ascii="Segoe UI" w:hAnsi="Segoe UI" w:cs="Segoe UI"/>
        </w:rPr>
      </w:pPr>
      <w:r>
        <w:rPr>
          <w:rFonts w:ascii="Segoe UI" w:hAnsi="Segoe UI" w:cs="Segoe UI"/>
        </w:rPr>
        <w:t>4)</w:t>
      </w:r>
      <w:r>
        <w:rPr>
          <w:rFonts w:ascii="Segoe UI" w:hAnsi="Segoe UI" w:cs="Segoe UI"/>
        </w:rPr>
        <w:tab/>
      </w:r>
      <w:r w:rsidR="00CC5B00">
        <w:rPr>
          <w:rFonts w:ascii="Segoe UI" w:hAnsi="Segoe UI" w:cs="Segoe UI"/>
        </w:rPr>
        <w:t>wezwania kierowane do Wykonawców wzywające do udzielenia wyja</w:t>
      </w:r>
      <w:r w:rsidR="00CC5B00">
        <w:rPr>
          <w:rFonts w:ascii="Segoe UI" w:eastAsia="TimesNewRoman" w:hAnsi="Segoe UI" w:cs="Segoe UI"/>
        </w:rPr>
        <w:t>ś</w:t>
      </w:r>
      <w:r w:rsidR="00CC5B00">
        <w:rPr>
          <w:rFonts w:ascii="Segoe UI" w:hAnsi="Segoe UI" w:cs="Segoe UI"/>
        </w:rPr>
        <w:t>nie</w:t>
      </w:r>
      <w:r w:rsidR="00CC5B00">
        <w:rPr>
          <w:rFonts w:ascii="Segoe UI" w:eastAsia="TimesNewRoman" w:hAnsi="Segoe UI" w:cs="Segoe UI"/>
        </w:rPr>
        <w:t xml:space="preserve">ń </w:t>
      </w:r>
      <w:r w:rsidR="00CC5B00">
        <w:rPr>
          <w:rFonts w:ascii="Segoe UI" w:hAnsi="Segoe UI" w:cs="Segoe UI"/>
        </w:rPr>
        <w:t>dotycz</w:t>
      </w:r>
      <w:r w:rsidR="00CC5B00">
        <w:rPr>
          <w:rFonts w:ascii="Segoe UI" w:eastAsia="TimesNewRoman" w:hAnsi="Segoe UI" w:cs="Segoe UI"/>
        </w:rPr>
        <w:t>ą</w:t>
      </w:r>
      <w:r w:rsidR="00CC5B00">
        <w:rPr>
          <w:rFonts w:ascii="Segoe UI" w:hAnsi="Segoe UI" w:cs="Segoe UI"/>
        </w:rPr>
        <w:t>cych elementów oferty maj</w:t>
      </w:r>
      <w:r w:rsidR="00CC5B00">
        <w:rPr>
          <w:rFonts w:ascii="Segoe UI" w:eastAsia="TimesNewRoman" w:hAnsi="Segoe UI" w:cs="Segoe UI"/>
        </w:rPr>
        <w:t>ą</w:t>
      </w:r>
      <w:r w:rsidR="00CC5B00">
        <w:rPr>
          <w:rFonts w:ascii="Segoe UI" w:hAnsi="Segoe UI" w:cs="Segoe UI"/>
        </w:rPr>
        <w:t>cych wpływ na wysoko</w:t>
      </w:r>
      <w:r w:rsidR="00CC5B00">
        <w:rPr>
          <w:rFonts w:ascii="Segoe UI" w:eastAsia="TimesNewRoman" w:hAnsi="Segoe UI" w:cs="Segoe UI"/>
        </w:rPr>
        <w:t xml:space="preserve">ść </w:t>
      </w:r>
      <w:r w:rsidR="00CC5B00">
        <w:rPr>
          <w:rFonts w:ascii="Segoe UI" w:hAnsi="Segoe UI" w:cs="Segoe UI"/>
        </w:rPr>
        <w:t>ceny oraz odpowied</w:t>
      </w:r>
      <w:r w:rsidR="00CC5B00">
        <w:rPr>
          <w:rFonts w:ascii="Segoe UI" w:eastAsia="TimesNewRoman" w:hAnsi="Segoe UI" w:cs="Segoe UI"/>
        </w:rPr>
        <w:t xml:space="preserve">zi </w:t>
      </w:r>
      <w:r w:rsidR="00CC5B00">
        <w:rPr>
          <w:rFonts w:ascii="Segoe UI" w:hAnsi="Segoe UI" w:cs="Segoe UI"/>
        </w:rPr>
        <w:t>Wykonawców na podstawie art. 90 ust. 1 ustawy PZP;</w:t>
      </w:r>
    </w:p>
    <w:p w:rsidR="00CC5B00" w:rsidRDefault="00795138" w:rsidP="00795138">
      <w:pPr>
        <w:autoSpaceDE w:val="0"/>
        <w:autoSpaceDN w:val="0"/>
        <w:adjustRightInd w:val="0"/>
        <w:ind w:left="993" w:hanging="426"/>
        <w:jc w:val="both"/>
        <w:rPr>
          <w:rFonts w:ascii="Segoe UI" w:hAnsi="Segoe UI" w:cs="Segoe UI"/>
        </w:rPr>
      </w:pPr>
      <w:r>
        <w:rPr>
          <w:rFonts w:ascii="Segoe UI" w:hAnsi="Segoe UI" w:cs="Segoe UI"/>
        </w:rPr>
        <w:t>5)</w:t>
      </w:r>
      <w:r>
        <w:rPr>
          <w:rFonts w:ascii="Segoe UI" w:hAnsi="Segoe UI" w:cs="Segoe UI"/>
        </w:rPr>
        <w:tab/>
      </w:r>
      <w:r w:rsidR="00CC5B00">
        <w:rPr>
          <w:rFonts w:ascii="Segoe UI" w:hAnsi="Segoe UI" w:cs="Segoe UI"/>
        </w:rPr>
        <w:t>zawiadomienia kierowane do Wykonawców o poprawieniu oferty na podstawie art. 87 ust. 2 ustawy PZP;</w:t>
      </w:r>
    </w:p>
    <w:p w:rsidR="00CC5B00" w:rsidRDefault="00795138" w:rsidP="00795138">
      <w:pPr>
        <w:autoSpaceDE w:val="0"/>
        <w:autoSpaceDN w:val="0"/>
        <w:adjustRightInd w:val="0"/>
        <w:ind w:left="993" w:hanging="426"/>
        <w:jc w:val="both"/>
        <w:rPr>
          <w:rFonts w:ascii="Segoe UI" w:hAnsi="Segoe UI" w:cs="Segoe UI"/>
        </w:rPr>
      </w:pPr>
      <w:r>
        <w:rPr>
          <w:rFonts w:ascii="Segoe UI" w:hAnsi="Segoe UI" w:cs="Segoe UI"/>
        </w:rPr>
        <w:t>6)</w:t>
      </w:r>
      <w:r>
        <w:rPr>
          <w:rFonts w:ascii="Segoe UI" w:hAnsi="Segoe UI" w:cs="Segoe UI"/>
        </w:rPr>
        <w:tab/>
      </w:r>
      <w:r w:rsidR="00CC5B00">
        <w:rPr>
          <w:rFonts w:ascii="Segoe UI" w:hAnsi="Segoe UI" w:cs="Segoe UI"/>
        </w:rPr>
        <w:t>o</w:t>
      </w:r>
      <w:r w:rsidR="00CC5B00">
        <w:rPr>
          <w:rFonts w:ascii="Segoe UI" w:eastAsia="TimesNewRoman" w:hAnsi="Segoe UI" w:cs="Segoe UI"/>
        </w:rPr>
        <w:t>ś</w:t>
      </w:r>
      <w:r w:rsidR="00CC5B00">
        <w:rPr>
          <w:rFonts w:ascii="Segoe UI" w:hAnsi="Segoe UI" w:cs="Segoe UI"/>
        </w:rPr>
        <w:t>wiadczenia Wykonawców w kwestii poprawienia innych omyłek na podstawie art. 87 ust. 2 pkt 3 PZP;</w:t>
      </w:r>
    </w:p>
    <w:p w:rsidR="00CC5B00" w:rsidRDefault="00795138" w:rsidP="00795138">
      <w:pPr>
        <w:autoSpaceDE w:val="0"/>
        <w:autoSpaceDN w:val="0"/>
        <w:adjustRightInd w:val="0"/>
        <w:ind w:left="993" w:hanging="426"/>
        <w:jc w:val="both"/>
        <w:rPr>
          <w:rFonts w:ascii="Segoe UI" w:eastAsia="TimesNewRoman" w:hAnsi="Segoe UI" w:cs="Segoe UI"/>
        </w:rPr>
      </w:pPr>
      <w:r>
        <w:rPr>
          <w:rFonts w:ascii="Segoe UI" w:hAnsi="Segoe UI" w:cs="Segoe UI"/>
        </w:rPr>
        <w:t>7)</w:t>
      </w:r>
      <w:r>
        <w:rPr>
          <w:rFonts w:ascii="Segoe UI" w:hAnsi="Segoe UI" w:cs="Segoe UI"/>
        </w:rPr>
        <w:tab/>
      </w:r>
      <w:r w:rsidR="00CC5B00">
        <w:rPr>
          <w:rFonts w:ascii="Segoe UI" w:hAnsi="Segoe UI" w:cs="Segoe UI"/>
        </w:rPr>
        <w:t>wezwania kierowane do Wykonawców do wyra</w:t>
      </w:r>
      <w:r w:rsidR="00CC5B00">
        <w:rPr>
          <w:rFonts w:ascii="Segoe UI" w:eastAsia="TimesNewRoman" w:hAnsi="Segoe UI" w:cs="Segoe UI"/>
        </w:rPr>
        <w:t>ż</w:t>
      </w:r>
      <w:r w:rsidR="00CC5B00">
        <w:rPr>
          <w:rFonts w:ascii="Segoe UI" w:hAnsi="Segoe UI" w:cs="Segoe UI"/>
        </w:rPr>
        <w:t>enia zgody na przedłu</w:t>
      </w:r>
      <w:r w:rsidR="00CC5B00">
        <w:rPr>
          <w:rFonts w:ascii="Segoe UI" w:eastAsia="TimesNewRoman" w:hAnsi="Segoe UI" w:cs="Segoe UI"/>
        </w:rPr>
        <w:t>ż</w:t>
      </w:r>
      <w:r w:rsidR="00CC5B00">
        <w:rPr>
          <w:rFonts w:ascii="Segoe UI" w:hAnsi="Segoe UI" w:cs="Segoe UI"/>
        </w:rPr>
        <w:t>enie terminu zwi</w:t>
      </w:r>
      <w:r w:rsidR="00CC5B00">
        <w:rPr>
          <w:rFonts w:ascii="Segoe UI" w:eastAsia="TimesNewRoman" w:hAnsi="Segoe UI" w:cs="Segoe UI"/>
        </w:rPr>
        <w:t>ą</w:t>
      </w:r>
      <w:r w:rsidR="00CC5B00">
        <w:rPr>
          <w:rFonts w:ascii="Segoe UI" w:hAnsi="Segoe UI" w:cs="Segoe UI"/>
        </w:rPr>
        <w:t>zania ofert</w:t>
      </w:r>
      <w:r w:rsidR="00CC5B00">
        <w:rPr>
          <w:rFonts w:ascii="Segoe UI" w:eastAsia="TimesNewRoman" w:hAnsi="Segoe UI" w:cs="Segoe UI"/>
        </w:rPr>
        <w:t xml:space="preserve">ą </w:t>
      </w:r>
      <w:bookmarkStart w:id="2" w:name="_Hlk531761896"/>
      <w:r w:rsidR="00CC5B00">
        <w:rPr>
          <w:rFonts w:ascii="Segoe UI" w:eastAsia="TimesNewRoman" w:hAnsi="Segoe UI" w:cs="Segoe UI"/>
        </w:rPr>
        <w:t>na podstawie art. 85 ust. 2 ustawy PZP</w:t>
      </w:r>
      <w:r w:rsidR="00CC5B00">
        <w:rPr>
          <w:rFonts w:ascii="Segoe UI" w:hAnsi="Segoe UI" w:cs="Segoe UI"/>
        </w:rPr>
        <w:t>;</w:t>
      </w:r>
    </w:p>
    <w:bookmarkEnd w:id="2"/>
    <w:p w:rsidR="00CC5B00" w:rsidRDefault="00795138" w:rsidP="00795138">
      <w:pPr>
        <w:autoSpaceDE w:val="0"/>
        <w:autoSpaceDN w:val="0"/>
        <w:adjustRightInd w:val="0"/>
        <w:ind w:left="993" w:hanging="426"/>
        <w:jc w:val="both"/>
        <w:rPr>
          <w:rFonts w:ascii="Segoe UI" w:hAnsi="Segoe UI" w:cs="Segoe UI"/>
        </w:rPr>
      </w:pPr>
      <w:r>
        <w:rPr>
          <w:rFonts w:ascii="Segoe UI" w:hAnsi="Segoe UI" w:cs="Segoe UI"/>
        </w:rPr>
        <w:t>8)</w:t>
      </w:r>
      <w:r>
        <w:rPr>
          <w:rFonts w:ascii="Segoe UI" w:hAnsi="Segoe UI" w:cs="Segoe UI"/>
        </w:rPr>
        <w:tab/>
      </w:r>
      <w:r w:rsidR="00CC5B00">
        <w:rPr>
          <w:rFonts w:ascii="Segoe UI" w:hAnsi="Segoe UI" w:cs="Segoe UI"/>
        </w:rPr>
        <w:t>o</w:t>
      </w:r>
      <w:r w:rsidR="00CC5B00">
        <w:rPr>
          <w:rFonts w:ascii="Segoe UI" w:eastAsia="TimesNewRoman" w:hAnsi="Segoe UI" w:cs="Segoe UI"/>
        </w:rPr>
        <w:t>ś</w:t>
      </w:r>
      <w:r w:rsidR="00CC5B00">
        <w:rPr>
          <w:rFonts w:ascii="Segoe UI" w:hAnsi="Segoe UI" w:cs="Segoe UI"/>
        </w:rPr>
        <w:t>wiadczenia Wykonawców dotyczące przedłu</w:t>
      </w:r>
      <w:r w:rsidR="00CC5B00">
        <w:rPr>
          <w:rFonts w:ascii="Segoe UI" w:eastAsia="TimesNewRoman" w:hAnsi="Segoe UI" w:cs="Segoe UI"/>
        </w:rPr>
        <w:t>ż</w:t>
      </w:r>
      <w:r w:rsidR="00CC5B00">
        <w:rPr>
          <w:rFonts w:ascii="Segoe UI" w:hAnsi="Segoe UI" w:cs="Segoe UI"/>
        </w:rPr>
        <w:t>eniu terminu zwi</w:t>
      </w:r>
      <w:r w:rsidR="00CC5B00">
        <w:rPr>
          <w:rFonts w:ascii="Segoe UI" w:eastAsia="TimesNewRoman" w:hAnsi="Segoe UI" w:cs="Segoe UI"/>
        </w:rPr>
        <w:t>ą</w:t>
      </w:r>
      <w:r w:rsidR="00CC5B00">
        <w:rPr>
          <w:rFonts w:ascii="Segoe UI" w:hAnsi="Segoe UI" w:cs="Segoe UI"/>
        </w:rPr>
        <w:t>zania ofert</w:t>
      </w:r>
      <w:r w:rsidR="00CC5B00">
        <w:rPr>
          <w:rFonts w:ascii="Segoe UI" w:eastAsia="TimesNewRoman" w:hAnsi="Segoe UI" w:cs="Segoe UI"/>
        </w:rPr>
        <w:t>ą na podstawie art. 85 ust. 2 ustawy PZP</w:t>
      </w:r>
      <w:r w:rsidR="00CC5B00">
        <w:rPr>
          <w:rFonts w:ascii="Segoe UI" w:hAnsi="Segoe UI" w:cs="Segoe UI"/>
        </w:rPr>
        <w:t>;</w:t>
      </w:r>
    </w:p>
    <w:p w:rsidR="00CC5B00" w:rsidRDefault="00795138" w:rsidP="00795138">
      <w:pPr>
        <w:autoSpaceDE w:val="0"/>
        <w:autoSpaceDN w:val="0"/>
        <w:adjustRightInd w:val="0"/>
        <w:ind w:left="993" w:hanging="426"/>
        <w:jc w:val="both"/>
        <w:rPr>
          <w:rFonts w:ascii="Segoe UI" w:hAnsi="Segoe UI" w:cs="Segoe UI"/>
        </w:rPr>
      </w:pPr>
      <w:r>
        <w:rPr>
          <w:rFonts w:ascii="Segoe UI" w:hAnsi="Segoe UI" w:cs="Segoe UI"/>
        </w:rPr>
        <w:t>9)</w:t>
      </w:r>
      <w:r>
        <w:rPr>
          <w:rFonts w:ascii="Segoe UI" w:hAnsi="Segoe UI" w:cs="Segoe UI"/>
        </w:rPr>
        <w:tab/>
      </w:r>
      <w:r w:rsidR="00CC5B00">
        <w:rPr>
          <w:rFonts w:ascii="Segoe UI" w:hAnsi="Segoe UI" w:cs="Segoe UI"/>
        </w:rPr>
        <w:t>wezwania kierowane do Wykonawców do wyra</w:t>
      </w:r>
      <w:r w:rsidR="00CC5B00">
        <w:rPr>
          <w:rFonts w:ascii="Segoe UI" w:eastAsia="TimesNewRoman" w:hAnsi="Segoe UI" w:cs="Segoe UI"/>
        </w:rPr>
        <w:t>ż</w:t>
      </w:r>
      <w:r w:rsidR="00CC5B00">
        <w:rPr>
          <w:rFonts w:ascii="Segoe UI" w:hAnsi="Segoe UI" w:cs="Segoe UI"/>
        </w:rPr>
        <w:t>enia zgody na przedłu</w:t>
      </w:r>
      <w:r w:rsidR="00CC5B00">
        <w:rPr>
          <w:rFonts w:ascii="Segoe UI" w:eastAsia="TimesNewRoman" w:hAnsi="Segoe UI" w:cs="Segoe UI"/>
        </w:rPr>
        <w:t>ż</w:t>
      </w:r>
      <w:r w:rsidR="00CC5B00">
        <w:rPr>
          <w:rFonts w:ascii="Segoe UI" w:hAnsi="Segoe UI" w:cs="Segoe UI"/>
        </w:rPr>
        <w:t xml:space="preserve">enie okresu ważności wadium </w:t>
      </w:r>
      <w:r w:rsidR="00CC5B00">
        <w:rPr>
          <w:rFonts w:ascii="Segoe UI" w:eastAsia="TimesNewRoman" w:hAnsi="Segoe UI" w:cs="Segoe UI"/>
        </w:rPr>
        <w:t>na podstawie art. 85 ust. 4 ustawy PZP</w:t>
      </w:r>
      <w:r w:rsidR="00CC5B00">
        <w:rPr>
          <w:rFonts w:ascii="Segoe UI" w:hAnsi="Segoe UI" w:cs="Segoe UI"/>
        </w:rPr>
        <w:t>;</w:t>
      </w:r>
    </w:p>
    <w:p w:rsidR="00CC5B00" w:rsidRDefault="00795138" w:rsidP="00795138">
      <w:pPr>
        <w:autoSpaceDE w:val="0"/>
        <w:autoSpaceDN w:val="0"/>
        <w:adjustRightInd w:val="0"/>
        <w:ind w:left="993" w:hanging="426"/>
        <w:jc w:val="both"/>
        <w:rPr>
          <w:rFonts w:ascii="Segoe UI" w:eastAsia="TimesNewRoman" w:hAnsi="Segoe UI" w:cs="Segoe UI"/>
        </w:rPr>
      </w:pPr>
      <w:r>
        <w:rPr>
          <w:rFonts w:ascii="Segoe UI" w:hAnsi="Segoe UI" w:cs="Segoe UI"/>
        </w:rPr>
        <w:t>10)</w:t>
      </w:r>
      <w:r>
        <w:rPr>
          <w:rFonts w:ascii="Segoe UI" w:hAnsi="Segoe UI" w:cs="Segoe UI"/>
        </w:rPr>
        <w:tab/>
      </w:r>
      <w:r w:rsidR="00CC5B00">
        <w:rPr>
          <w:rFonts w:ascii="Segoe UI" w:hAnsi="Segoe UI" w:cs="Segoe UI"/>
        </w:rPr>
        <w:t xml:space="preserve">oświadczenia Wykonawców dotyczące przedłużenia okresu wadium na podstawie art. 85 ust. 4 ustawy PZP – dotyczy wyłącznie wadium wniesionego w formie pieniądza; </w:t>
      </w:r>
    </w:p>
    <w:p w:rsidR="00CC5B00" w:rsidRDefault="00795138" w:rsidP="00795138">
      <w:pPr>
        <w:autoSpaceDE w:val="0"/>
        <w:autoSpaceDN w:val="0"/>
        <w:adjustRightInd w:val="0"/>
        <w:ind w:left="993" w:hanging="426"/>
        <w:jc w:val="both"/>
        <w:rPr>
          <w:rFonts w:ascii="Segoe UI" w:eastAsia="TimesNewRoman" w:hAnsi="Segoe UI" w:cs="Segoe UI"/>
        </w:rPr>
      </w:pPr>
      <w:r>
        <w:rPr>
          <w:rFonts w:ascii="Segoe UI" w:hAnsi="Segoe UI" w:cs="Segoe UI"/>
        </w:rPr>
        <w:t>11)</w:t>
      </w:r>
      <w:r>
        <w:rPr>
          <w:rFonts w:ascii="Segoe UI" w:hAnsi="Segoe UI" w:cs="Segoe UI"/>
        </w:rPr>
        <w:tab/>
      </w:r>
      <w:r w:rsidR="00CC5B00">
        <w:rPr>
          <w:rFonts w:ascii="Segoe UI" w:hAnsi="Segoe UI" w:cs="Segoe UI"/>
        </w:rPr>
        <w:t xml:space="preserve">zawiadomienia kierowane do Wykonawców o wyborze najkorzystniejszej oferty, odrzuceniu oferty, wykluczeniu z postępowania na podstawie </w:t>
      </w:r>
      <w:r w:rsidR="00CC5B00">
        <w:rPr>
          <w:rFonts w:ascii="Segoe UI" w:eastAsia="TimesNewRoman" w:hAnsi="Segoe UI" w:cs="Segoe UI"/>
        </w:rPr>
        <w:t xml:space="preserve">art. 92 ust. 1 ustawy PZP </w:t>
      </w:r>
      <w:r w:rsidR="00CC5B00">
        <w:rPr>
          <w:rFonts w:ascii="Segoe UI" w:hAnsi="Segoe UI" w:cs="Segoe UI"/>
        </w:rPr>
        <w:t>oraz uniewa</w:t>
      </w:r>
      <w:r w:rsidR="00CC5B00">
        <w:rPr>
          <w:rFonts w:ascii="Segoe UI" w:eastAsia="TimesNewRoman" w:hAnsi="Segoe UI" w:cs="Segoe UI"/>
        </w:rPr>
        <w:t>ż</w:t>
      </w:r>
      <w:r w:rsidR="00CC5B00">
        <w:rPr>
          <w:rFonts w:ascii="Segoe UI" w:hAnsi="Segoe UI" w:cs="Segoe UI"/>
        </w:rPr>
        <w:t>nieniu post</w:t>
      </w:r>
      <w:r w:rsidR="00CC5B00">
        <w:rPr>
          <w:rFonts w:ascii="Segoe UI" w:eastAsia="TimesNewRoman" w:hAnsi="Segoe UI" w:cs="Segoe UI"/>
        </w:rPr>
        <w:t>ę</w:t>
      </w:r>
      <w:r w:rsidR="00CC5B00">
        <w:rPr>
          <w:rFonts w:ascii="Segoe UI" w:hAnsi="Segoe UI" w:cs="Segoe UI"/>
        </w:rPr>
        <w:t>powania</w:t>
      </w:r>
      <w:r w:rsidR="00CC5B00">
        <w:rPr>
          <w:rFonts w:ascii="Segoe UI" w:eastAsia="TimesNewRoman" w:hAnsi="Segoe UI" w:cs="Segoe UI"/>
        </w:rPr>
        <w:t xml:space="preserve"> na podstawie art. 93 ust. 3 ustawy PZP;</w:t>
      </w:r>
    </w:p>
    <w:p w:rsidR="00CC5B00" w:rsidRDefault="00795138" w:rsidP="00795138">
      <w:pPr>
        <w:autoSpaceDE w:val="0"/>
        <w:autoSpaceDN w:val="0"/>
        <w:adjustRightInd w:val="0"/>
        <w:ind w:left="993" w:hanging="426"/>
        <w:jc w:val="both"/>
        <w:rPr>
          <w:rFonts w:ascii="Segoe UI" w:hAnsi="Segoe UI" w:cs="Segoe UI"/>
        </w:rPr>
      </w:pPr>
      <w:r>
        <w:rPr>
          <w:rFonts w:ascii="Segoe UI" w:hAnsi="Segoe UI" w:cs="Segoe UI"/>
        </w:rPr>
        <w:t>12)</w:t>
      </w:r>
      <w:r>
        <w:rPr>
          <w:rFonts w:ascii="Segoe UI" w:hAnsi="Segoe UI" w:cs="Segoe UI"/>
        </w:rPr>
        <w:tab/>
      </w:r>
      <w:r w:rsidR="00CC5B00">
        <w:rPr>
          <w:rFonts w:ascii="Segoe UI" w:hAnsi="Segoe UI" w:cs="Segoe UI"/>
        </w:rPr>
        <w:t>informacje i zawiadomienia kierowane na podstawie art. 181 i 185 ustawy PZP;</w:t>
      </w:r>
    </w:p>
    <w:p w:rsidR="00CC5B00" w:rsidRDefault="00795138" w:rsidP="00795138">
      <w:pPr>
        <w:autoSpaceDE w:val="0"/>
        <w:autoSpaceDN w:val="0"/>
        <w:adjustRightInd w:val="0"/>
        <w:ind w:left="993" w:hanging="426"/>
        <w:jc w:val="both"/>
        <w:rPr>
          <w:rFonts w:ascii="Segoe UI" w:hAnsi="Segoe UI" w:cs="Segoe UI"/>
        </w:rPr>
      </w:pPr>
      <w:r>
        <w:rPr>
          <w:rFonts w:ascii="Segoe UI" w:hAnsi="Segoe UI" w:cs="Segoe UI"/>
        </w:rPr>
        <w:t>13)</w:t>
      </w:r>
      <w:r>
        <w:rPr>
          <w:rFonts w:ascii="Segoe UI" w:hAnsi="Segoe UI" w:cs="Segoe UI"/>
        </w:rPr>
        <w:tab/>
      </w:r>
      <w:r w:rsidR="00CC5B00">
        <w:rPr>
          <w:rFonts w:ascii="Segoe UI" w:hAnsi="Segoe UI" w:cs="Segoe UI"/>
        </w:rPr>
        <w:t>wezwania kierowane do Wykonawców na podstawie art. 184 ustawy PZP.</w:t>
      </w:r>
    </w:p>
    <w:p w:rsidR="00CC5B00" w:rsidRDefault="00CC5B00" w:rsidP="00CC5B00">
      <w:pPr>
        <w:autoSpaceDE w:val="0"/>
        <w:autoSpaceDN w:val="0"/>
        <w:adjustRightInd w:val="0"/>
        <w:ind w:left="284" w:hanging="284"/>
        <w:jc w:val="both"/>
        <w:rPr>
          <w:rFonts w:ascii="Segoe UI" w:hAnsi="Segoe UI" w:cs="Segoe UI"/>
        </w:rPr>
      </w:pPr>
    </w:p>
    <w:p w:rsidR="00CC5B00" w:rsidRPr="005F643C" w:rsidRDefault="00CC5B00" w:rsidP="005F643C">
      <w:pPr>
        <w:autoSpaceDE w:val="0"/>
        <w:autoSpaceDN w:val="0"/>
        <w:adjustRightInd w:val="0"/>
        <w:ind w:left="284"/>
        <w:jc w:val="both"/>
        <w:rPr>
          <w:rFonts w:ascii="Segoe UI" w:hAnsi="Segoe UI" w:cs="Segoe UI"/>
          <w:b/>
        </w:rPr>
      </w:pPr>
      <w:r w:rsidRPr="005F643C">
        <w:rPr>
          <w:rFonts w:ascii="Segoe UI" w:hAnsi="Segoe UI" w:cs="Segoe UI"/>
          <w:b/>
        </w:rPr>
        <w:t>Uwaga!!!</w:t>
      </w:r>
    </w:p>
    <w:p w:rsidR="00CC5B00" w:rsidRPr="005F643C" w:rsidRDefault="00CC5B00" w:rsidP="00CC5B00">
      <w:pPr>
        <w:autoSpaceDE w:val="0"/>
        <w:autoSpaceDN w:val="0"/>
        <w:adjustRightInd w:val="0"/>
        <w:ind w:left="284"/>
        <w:jc w:val="both"/>
        <w:rPr>
          <w:rFonts w:ascii="Segoe UI" w:hAnsi="Segoe UI" w:cs="Segoe UI"/>
          <w:b/>
        </w:rPr>
      </w:pPr>
      <w:r w:rsidRPr="005F643C">
        <w:rPr>
          <w:rFonts w:ascii="Segoe UI" w:hAnsi="Segoe UI" w:cs="Segoe UI"/>
          <w:b/>
        </w:rPr>
        <w:t xml:space="preserve">Przy komunikacji z użyciem poczty elektronicznej zaleca się przesyłać skany dokumentów, </w:t>
      </w:r>
      <w:r w:rsidRPr="005F643C">
        <w:rPr>
          <w:rFonts w:ascii="Segoe UI" w:hAnsi="Segoe UI" w:cs="Segoe UI"/>
          <w:b/>
        </w:rPr>
        <w:br/>
        <w:t>które zostały podpisane przez osoby upowa</w:t>
      </w:r>
      <w:r w:rsidRPr="005F643C">
        <w:rPr>
          <w:rFonts w:ascii="Segoe UI" w:eastAsia="TimesNewRoman" w:hAnsi="Segoe UI" w:cs="Segoe UI"/>
          <w:b/>
        </w:rPr>
        <w:t>ż</w:t>
      </w:r>
      <w:r w:rsidRPr="005F643C">
        <w:rPr>
          <w:rFonts w:ascii="Segoe UI" w:hAnsi="Segoe UI" w:cs="Segoe UI"/>
          <w:b/>
        </w:rPr>
        <w:t>nio</w:t>
      </w:r>
      <w:r w:rsidR="005F643C" w:rsidRPr="005F643C">
        <w:rPr>
          <w:rFonts w:ascii="Segoe UI" w:hAnsi="Segoe UI" w:cs="Segoe UI"/>
          <w:b/>
        </w:rPr>
        <w:t>ne do reprezentowania Wykonawcy.</w:t>
      </w:r>
    </w:p>
    <w:p w:rsidR="00CC5B00" w:rsidRDefault="00CC5B00" w:rsidP="00CC5B00">
      <w:pPr>
        <w:autoSpaceDE w:val="0"/>
        <w:autoSpaceDN w:val="0"/>
        <w:adjustRightInd w:val="0"/>
        <w:ind w:left="567" w:hanging="283"/>
        <w:jc w:val="both"/>
        <w:rPr>
          <w:rFonts w:ascii="Segoe UI" w:hAnsi="Segoe UI" w:cs="Segoe UI"/>
          <w:b/>
          <w:i/>
        </w:rPr>
      </w:pPr>
    </w:p>
    <w:p w:rsidR="00CC5B00" w:rsidRDefault="005F643C" w:rsidP="00CC5B00">
      <w:pPr>
        <w:pStyle w:val="Tekstpodstawowy"/>
        <w:spacing w:after="120"/>
        <w:ind w:left="284" w:hanging="284"/>
        <w:jc w:val="both"/>
        <w:rPr>
          <w:rFonts w:ascii="Segoe UI" w:hAnsi="Segoe UI" w:cs="Segoe UI"/>
          <w:i w:val="0"/>
          <w:sz w:val="20"/>
        </w:rPr>
      </w:pPr>
      <w:r>
        <w:rPr>
          <w:rFonts w:ascii="Segoe UI" w:hAnsi="Segoe UI" w:cs="Segoe UI"/>
          <w:b w:val="0"/>
          <w:i w:val="0"/>
          <w:sz w:val="20"/>
        </w:rPr>
        <w:t>c)</w:t>
      </w:r>
      <w:r>
        <w:rPr>
          <w:rFonts w:ascii="Segoe UI" w:hAnsi="Segoe UI" w:cs="Segoe UI"/>
          <w:b w:val="0"/>
          <w:i w:val="0"/>
          <w:sz w:val="20"/>
        </w:rPr>
        <w:tab/>
      </w:r>
      <w:r w:rsidR="00CC5B00">
        <w:rPr>
          <w:rFonts w:ascii="Segoe UI" w:hAnsi="Segoe UI" w:cs="Segoe UI"/>
          <w:b w:val="0"/>
          <w:i w:val="0"/>
          <w:sz w:val="20"/>
        </w:rPr>
        <w:t xml:space="preserve">Jeżeli Zamawiający lub Wykonawca przekazują oświadczenia, wnioski, zawiadomienia </w:t>
      </w:r>
      <w:r w:rsidR="00CC5B00">
        <w:rPr>
          <w:rFonts w:ascii="Segoe UI" w:hAnsi="Segoe UI" w:cs="Segoe UI"/>
          <w:b w:val="0"/>
          <w:i w:val="0"/>
          <w:sz w:val="20"/>
        </w:rPr>
        <w:br/>
        <w:t xml:space="preserve">oraz informacje za pośrednictwem faksu lub przy użyciu środków komunikacji elektronicznej </w:t>
      </w:r>
      <w:r w:rsidR="00CC5B00">
        <w:rPr>
          <w:rFonts w:ascii="Segoe UI" w:hAnsi="Segoe UI" w:cs="Segoe UI"/>
          <w:b w:val="0"/>
          <w:i w:val="0"/>
          <w:sz w:val="20"/>
        </w:rPr>
        <w:br/>
        <w:t xml:space="preserve">w rozumieniu ustawy z dnia 18 lipca 2002 r. o świadczeniu usług drogą elektroniczną – poczty elektronicznej, każda ze stron na żądanie drugiej strony niezwłocznie potwierdza fakt </w:t>
      </w:r>
      <w:r w:rsidR="00CC5B00">
        <w:rPr>
          <w:rFonts w:ascii="Segoe UI" w:hAnsi="Segoe UI" w:cs="Segoe UI"/>
          <w:b w:val="0"/>
          <w:i w:val="0"/>
          <w:sz w:val="20"/>
        </w:rPr>
        <w:br/>
        <w:t xml:space="preserve">ich otrzymania. </w:t>
      </w:r>
      <w:r w:rsidR="00CC5B00">
        <w:rPr>
          <w:rFonts w:ascii="Segoe UI" w:hAnsi="Segoe UI" w:cs="Segoe UI"/>
          <w:i w:val="0"/>
          <w:sz w:val="20"/>
        </w:rPr>
        <w:t xml:space="preserve">W przypadku nie potwierdzenia ze strony Wykonawcy odbioru przesłanych informacji (pomimo takiego żądania) Zamawiający uzna, że wiadomość została skutecznie przekazana do Wykonawcy po wydrukowaniu prawidłowego raportu faksu lub komunikatu poczty elektronicznej o wysłaniu informacji. </w:t>
      </w:r>
    </w:p>
    <w:p w:rsidR="00CC5B00" w:rsidRDefault="00CC5B00" w:rsidP="00CC5B00">
      <w:pPr>
        <w:pStyle w:val="Tekstpodstawowy"/>
        <w:numPr>
          <w:ilvl w:val="0"/>
          <w:numId w:val="17"/>
        </w:numPr>
        <w:spacing w:after="120"/>
        <w:ind w:left="1078" w:hanging="369"/>
        <w:jc w:val="both"/>
        <w:rPr>
          <w:rFonts w:ascii="Segoe UI" w:hAnsi="Segoe UI" w:cs="Segoe UI"/>
          <w:b w:val="0"/>
          <w:i w:val="0"/>
          <w:color w:val="000000"/>
          <w:sz w:val="20"/>
          <w:u w:val="single"/>
        </w:rPr>
      </w:pPr>
      <w:r>
        <w:rPr>
          <w:rFonts w:ascii="Segoe UI" w:hAnsi="Segoe UI" w:cs="Segoe UI"/>
          <w:b w:val="0"/>
          <w:i w:val="0"/>
          <w:color w:val="000000"/>
          <w:sz w:val="20"/>
        </w:rPr>
        <w:t>Osoby uprawnione do porozumiewania się z Wykonawcami:</w:t>
      </w:r>
    </w:p>
    <w:p w:rsidR="00CC5B00" w:rsidRDefault="005F643C" w:rsidP="005F643C">
      <w:pPr>
        <w:pStyle w:val="Tekstpodstawowy"/>
        <w:ind w:left="142"/>
        <w:jc w:val="both"/>
        <w:rPr>
          <w:rFonts w:ascii="Segoe UI" w:hAnsi="Segoe UI" w:cs="Segoe UI"/>
          <w:b w:val="0"/>
          <w:i w:val="0"/>
          <w:color w:val="000000"/>
          <w:sz w:val="20"/>
          <w:u w:val="single"/>
        </w:rPr>
      </w:pPr>
      <w:r>
        <w:rPr>
          <w:rFonts w:ascii="Segoe UI" w:hAnsi="Segoe UI" w:cs="Segoe UI"/>
          <w:b w:val="0"/>
          <w:i w:val="0"/>
          <w:color w:val="000000"/>
          <w:sz w:val="20"/>
        </w:rPr>
        <w:t>Anna Niedziałek</w:t>
      </w:r>
      <w:r w:rsidR="00CC5B00">
        <w:rPr>
          <w:rFonts w:ascii="Segoe UI" w:hAnsi="Segoe UI" w:cs="Segoe UI"/>
          <w:b w:val="0"/>
          <w:i w:val="0"/>
          <w:color w:val="000000"/>
          <w:sz w:val="20"/>
        </w:rPr>
        <w:t xml:space="preserve"> – Biuro Zamówień Publicznych, Urząd Miejski w Koszalinie, ul. Adama Mickiewicza 26, </w:t>
      </w:r>
      <w:r w:rsidR="00CC5B00">
        <w:rPr>
          <w:rFonts w:ascii="Segoe UI" w:hAnsi="Segoe UI" w:cs="Segoe UI"/>
          <w:b w:val="0"/>
          <w:i w:val="0"/>
          <w:color w:val="000000"/>
          <w:sz w:val="20"/>
        </w:rPr>
        <w:br/>
        <w:t xml:space="preserve">I piętro, pokój </w:t>
      </w:r>
      <w:r>
        <w:rPr>
          <w:rFonts w:ascii="Segoe UI" w:hAnsi="Segoe UI" w:cs="Segoe UI"/>
          <w:b w:val="0"/>
          <w:i w:val="0"/>
          <w:color w:val="000000"/>
          <w:sz w:val="20"/>
        </w:rPr>
        <w:t>nr 22; tel./fax +48 94 348 86 54</w:t>
      </w:r>
      <w:r w:rsidR="00CC5B00">
        <w:rPr>
          <w:rFonts w:ascii="Segoe UI" w:hAnsi="Segoe UI" w:cs="Segoe UI"/>
          <w:b w:val="0"/>
          <w:i w:val="0"/>
          <w:color w:val="000000"/>
          <w:sz w:val="20"/>
        </w:rPr>
        <w:t xml:space="preserve">; e-mail: </w:t>
      </w:r>
      <w:r>
        <w:rPr>
          <w:rFonts w:ascii="Segoe UI" w:hAnsi="Segoe UI" w:cs="Segoe UI"/>
          <w:b w:val="0"/>
          <w:sz w:val="20"/>
        </w:rPr>
        <w:t>anna.niedzialek</w:t>
      </w:r>
      <w:r w:rsidR="00CC5B00">
        <w:rPr>
          <w:rFonts w:ascii="Segoe UI" w:hAnsi="Segoe UI" w:cs="Segoe UI"/>
          <w:b w:val="0"/>
          <w:sz w:val="20"/>
        </w:rPr>
        <w:t>@um.koszalin.pl.</w:t>
      </w: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numPr>
          <w:ilvl w:val="0"/>
          <w:numId w:val="18"/>
        </w:numPr>
        <w:tabs>
          <w:tab w:val="left" w:pos="426"/>
        </w:tabs>
        <w:ind w:left="567" w:hanging="567"/>
        <w:jc w:val="both"/>
        <w:rPr>
          <w:rFonts w:ascii="Segoe UI" w:hAnsi="Segoe UI" w:cs="Segoe UI"/>
          <w:i w:val="0"/>
          <w:iCs/>
          <w:sz w:val="20"/>
        </w:rPr>
      </w:pPr>
      <w:r>
        <w:rPr>
          <w:rFonts w:ascii="Segoe UI" w:hAnsi="Segoe UI" w:cs="Segoe UI"/>
          <w:i w:val="0"/>
          <w:iCs/>
          <w:sz w:val="20"/>
        </w:rPr>
        <w:t xml:space="preserve">WYMAGANIA DOTYCZĄCE WADIUM </w:t>
      </w:r>
    </w:p>
    <w:p w:rsidR="00CC5B00" w:rsidRPr="005F643C" w:rsidRDefault="00CC5B00" w:rsidP="00CC5B00">
      <w:pPr>
        <w:pStyle w:val="Tekstpodstawowy"/>
        <w:jc w:val="both"/>
        <w:rPr>
          <w:rFonts w:ascii="Segoe UI" w:hAnsi="Segoe UI" w:cs="Segoe UI"/>
          <w:b w:val="0"/>
          <w:i w:val="0"/>
          <w:sz w:val="20"/>
          <w:szCs w:val="20"/>
        </w:rPr>
      </w:pPr>
    </w:p>
    <w:p w:rsidR="00CC5B00" w:rsidRDefault="00CC5B00" w:rsidP="00CC5B00">
      <w:pPr>
        <w:pStyle w:val="Domylnie"/>
        <w:ind w:left="360"/>
        <w:jc w:val="both"/>
        <w:rPr>
          <w:rFonts w:ascii="Segoe UI" w:hAnsi="Segoe UI" w:cs="Segoe UI"/>
        </w:rPr>
      </w:pPr>
      <w:r>
        <w:rPr>
          <w:rFonts w:ascii="Segoe UI" w:hAnsi="Segoe UI" w:cs="Segoe UI"/>
        </w:rPr>
        <w:t xml:space="preserve"> Nie dotyczy.</w:t>
      </w:r>
    </w:p>
    <w:p w:rsidR="00CC5B00" w:rsidRDefault="00CC5B00" w:rsidP="00CC5B00">
      <w:pPr>
        <w:pStyle w:val="Domylnie"/>
        <w:ind w:left="360"/>
        <w:jc w:val="both"/>
        <w:rPr>
          <w:rFonts w:ascii="Segoe UI" w:hAnsi="Segoe UI" w:cs="Segoe UI"/>
          <w:b/>
          <w:color w:val="000000"/>
        </w:rPr>
      </w:pPr>
    </w:p>
    <w:p w:rsidR="00CC5B00" w:rsidRDefault="00CC5B00" w:rsidP="00CC5B00">
      <w:pPr>
        <w:pStyle w:val="Tekstpodstawowy"/>
        <w:numPr>
          <w:ilvl w:val="0"/>
          <w:numId w:val="19"/>
        </w:numPr>
        <w:ind w:left="426" w:hanging="426"/>
        <w:jc w:val="both"/>
        <w:rPr>
          <w:rFonts w:ascii="Segoe UI" w:hAnsi="Segoe UI" w:cs="Segoe UI"/>
          <w:bCs/>
          <w:i w:val="0"/>
          <w:sz w:val="20"/>
        </w:rPr>
      </w:pPr>
      <w:r>
        <w:rPr>
          <w:rFonts w:ascii="Segoe UI" w:hAnsi="Segoe UI" w:cs="Segoe UI"/>
          <w:bCs/>
          <w:i w:val="0"/>
          <w:sz w:val="20"/>
        </w:rPr>
        <w:t>TERMIN ZWIĄZANIA OFERTĄ</w:t>
      </w:r>
    </w:p>
    <w:p w:rsidR="00CC5B00" w:rsidRDefault="00CC5B00" w:rsidP="00CC5B00">
      <w:pPr>
        <w:pStyle w:val="Tekstpodstawowy"/>
        <w:jc w:val="both"/>
        <w:rPr>
          <w:rFonts w:ascii="Segoe UI" w:hAnsi="Segoe UI" w:cs="Segoe UI"/>
          <w:b w:val="0"/>
          <w:i w:val="0"/>
          <w:sz w:val="20"/>
        </w:rPr>
      </w:pPr>
    </w:p>
    <w:p w:rsidR="00CC5B00" w:rsidRDefault="00CC5B00" w:rsidP="00CC5B00">
      <w:pPr>
        <w:pStyle w:val="Tekstpodstawowy"/>
        <w:numPr>
          <w:ilvl w:val="0"/>
          <w:numId w:val="20"/>
        </w:numPr>
        <w:ind w:left="284" w:hanging="284"/>
        <w:jc w:val="both"/>
        <w:rPr>
          <w:rFonts w:ascii="Segoe UI" w:hAnsi="Segoe UI" w:cs="Segoe UI"/>
          <w:i w:val="0"/>
          <w:sz w:val="20"/>
        </w:rPr>
      </w:pPr>
      <w:r>
        <w:rPr>
          <w:rFonts w:ascii="Segoe UI" w:hAnsi="Segoe UI" w:cs="Segoe UI"/>
          <w:b w:val="0"/>
          <w:i w:val="0"/>
          <w:sz w:val="20"/>
        </w:rPr>
        <w:t xml:space="preserve">Termin związania Wykonawców złożoną ofertą wynosi </w:t>
      </w:r>
      <w:r>
        <w:rPr>
          <w:rFonts w:ascii="Segoe UI" w:hAnsi="Segoe UI" w:cs="Segoe UI"/>
          <w:i w:val="0"/>
          <w:sz w:val="20"/>
        </w:rPr>
        <w:t>30 dni</w:t>
      </w:r>
      <w:r>
        <w:rPr>
          <w:rFonts w:ascii="Segoe UI" w:hAnsi="Segoe UI" w:cs="Segoe UI"/>
          <w:b w:val="0"/>
          <w:i w:val="0"/>
          <w:sz w:val="20"/>
        </w:rPr>
        <w:t xml:space="preserve">. </w:t>
      </w:r>
      <w:r>
        <w:rPr>
          <w:rFonts w:ascii="Segoe UI" w:hAnsi="Segoe UI" w:cs="Segoe UI"/>
          <w:i w:val="0"/>
          <w:sz w:val="20"/>
        </w:rPr>
        <w:t xml:space="preserve">Bieg terminu rozpoczyna się </w:t>
      </w:r>
      <w:r>
        <w:rPr>
          <w:rFonts w:ascii="Segoe UI" w:hAnsi="Segoe UI" w:cs="Segoe UI"/>
          <w:i w:val="0"/>
          <w:sz w:val="20"/>
        </w:rPr>
        <w:br/>
        <w:t>wraz z upływem terminu składania ofert.</w:t>
      </w:r>
    </w:p>
    <w:p w:rsidR="00CC5B00" w:rsidRDefault="00CC5B00" w:rsidP="00CC5B00">
      <w:pPr>
        <w:pStyle w:val="Tekstpodstawowy"/>
        <w:numPr>
          <w:ilvl w:val="0"/>
          <w:numId w:val="20"/>
        </w:numPr>
        <w:ind w:left="284" w:hanging="284"/>
        <w:jc w:val="both"/>
        <w:rPr>
          <w:rFonts w:ascii="Segoe UI" w:hAnsi="Segoe UI" w:cs="Segoe UI"/>
          <w:i w:val="0"/>
          <w:sz w:val="20"/>
        </w:rPr>
      </w:pPr>
      <w:r>
        <w:rPr>
          <w:rFonts w:ascii="Segoe UI" w:hAnsi="Segoe UI" w:cs="Segoe UI"/>
          <w:b w:val="0"/>
          <w:i w:val="0"/>
          <w:sz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CC5B00" w:rsidRDefault="00CC5B00" w:rsidP="00CC5B00">
      <w:pPr>
        <w:pStyle w:val="Tekstpodstawowy"/>
        <w:tabs>
          <w:tab w:val="left" w:pos="540"/>
          <w:tab w:val="num" w:pos="720"/>
        </w:tabs>
        <w:jc w:val="both"/>
        <w:rPr>
          <w:rFonts w:ascii="Segoe UI" w:hAnsi="Segoe UI" w:cs="Segoe UI"/>
          <w:b w:val="0"/>
          <w:i w:val="0"/>
          <w:sz w:val="20"/>
        </w:rPr>
      </w:pPr>
    </w:p>
    <w:p w:rsidR="005F643C" w:rsidRDefault="005F643C" w:rsidP="00CC5B00">
      <w:pPr>
        <w:pStyle w:val="Tekstpodstawowy"/>
        <w:tabs>
          <w:tab w:val="left" w:pos="540"/>
          <w:tab w:val="num" w:pos="720"/>
        </w:tabs>
        <w:jc w:val="both"/>
        <w:rPr>
          <w:rFonts w:ascii="Segoe UI" w:hAnsi="Segoe UI" w:cs="Segoe UI"/>
          <w:b w:val="0"/>
          <w:i w:val="0"/>
          <w:sz w:val="20"/>
        </w:rPr>
      </w:pPr>
    </w:p>
    <w:p w:rsidR="00CC5B00" w:rsidRDefault="00CC5B00" w:rsidP="00CC5B00">
      <w:pPr>
        <w:pStyle w:val="Tekstpodstawowy"/>
        <w:numPr>
          <w:ilvl w:val="0"/>
          <w:numId w:val="21"/>
        </w:numPr>
        <w:ind w:left="426" w:hanging="426"/>
        <w:jc w:val="both"/>
        <w:rPr>
          <w:rFonts w:ascii="Segoe UI" w:hAnsi="Segoe UI" w:cs="Segoe UI"/>
          <w:bCs/>
          <w:i w:val="0"/>
          <w:sz w:val="20"/>
        </w:rPr>
      </w:pPr>
      <w:r>
        <w:rPr>
          <w:rFonts w:ascii="Segoe UI" w:hAnsi="Segoe UI" w:cs="Segoe UI"/>
          <w:bCs/>
          <w:i w:val="0"/>
          <w:sz w:val="20"/>
        </w:rPr>
        <w:lastRenderedPageBreak/>
        <w:t>OPIS SPOSOBU PRZYGOTOWANIA OFERT</w:t>
      </w:r>
    </w:p>
    <w:p w:rsidR="00CC5B00" w:rsidRDefault="00CC5B00" w:rsidP="00CC5B00">
      <w:pPr>
        <w:pStyle w:val="Tekstpodstawowy"/>
        <w:ind w:left="284"/>
        <w:jc w:val="both"/>
        <w:rPr>
          <w:rFonts w:ascii="Segoe UI" w:hAnsi="Segoe UI" w:cs="Segoe UI"/>
          <w:b w:val="0"/>
          <w:i w:val="0"/>
          <w:iCs/>
          <w:sz w:val="20"/>
        </w:rPr>
      </w:pPr>
    </w:p>
    <w:p w:rsidR="00CC5B00" w:rsidRDefault="00CC5B00" w:rsidP="00CC5B00">
      <w:pPr>
        <w:pStyle w:val="Tekstpodstawowy"/>
        <w:numPr>
          <w:ilvl w:val="0"/>
          <w:numId w:val="22"/>
        </w:numPr>
        <w:tabs>
          <w:tab w:val="num" w:pos="284"/>
        </w:tabs>
        <w:ind w:left="284" w:hanging="284"/>
        <w:jc w:val="both"/>
        <w:rPr>
          <w:rFonts w:ascii="Segoe UI" w:hAnsi="Segoe UI" w:cs="Segoe UI"/>
          <w:b w:val="0"/>
          <w:i w:val="0"/>
          <w:iCs/>
          <w:color w:val="000000"/>
          <w:sz w:val="20"/>
        </w:rPr>
      </w:pPr>
      <w:r>
        <w:rPr>
          <w:rFonts w:ascii="Segoe UI" w:hAnsi="Segoe UI" w:cs="Segoe UI"/>
          <w:i w:val="0"/>
          <w:sz w:val="20"/>
        </w:rPr>
        <w:t>Ofertę</w:t>
      </w:r>
      <w:r>
        <w:rPr>
          <w:rFonts w:ascii="Segoe UI" w:hAnsi="Segoe UI" w:cs="Segoe UI"/>
          <w:b w:val="0"/>
          <w:i w:val="0"/>
          <w:sz w:val="20"/>
        </w:rPr>
        <w:t xml:space="preserve"> </w:t>
      </w:r>
      <w:r>
        <w:rPr>
          <w:rFonts w:ascii="Segoe UI" w:hAnsi="Segoe UI" w:cs="Segoe UI"/>
          <w:b w:val="0"/>
          <w:i w:val="0"/>
          <w:sz w:val="20"/>
          <w:u w:val="single"/>
        </w:rPr>
        <w:t>stanowi</w:t>
      </w:r>
      <w:r>
        <w:rPr>
          <w:rFonts w:ascii="Segoe UI" w:hAnsi="Segoe UI" w:cs="Segoe UI"/>
          <w:b w:val="0"/>
          <w:i w:val="0"/>
          <w:sz w:val="20"/>
        </w:rPr>
        <w:t xml:space="preserve"> </w:t>
      </w:r>
      <w:r>
        <w:rPr>
          <w:rFonts w:ascii="Segoe UI" w:hAnsi="Segoe UI" w:cs="Segoe UI"/>
          <w:i w:val="0"/>
          <w:sz w:val="20"/>
        </w:rPr>
        <w:t xml:space="preserve">Formularz ofertowy </w:t>
      </w:r>
      <w:r>
        <w:rPr>
          <w:rFonts w:ascii="Segoe UI" w:hAnsi="Segoe UI" w:cs="Segoe UI"/>
          <w:b w:val="0"/>
          <w:i w:val="0"/>
          <w:color w:val="000000"/>
          <w:sz w:val="20"/>
        </w:rPr>
        <w:t>zamieszczony w Rozdziale IV SIWZ</w:t>
      </w:r>
      <w:r>
        <w:rPr>
          <w:rFonts w:ascii="Segoe UI" w:hAnsi="Segoe UI" w:cs="Segoe UI"/>
          <w:bCs/>
          <w:i w:val="0"/>
          <w:sz w:val="20"/>
        </w:rPr>
        <w:t>.</w:t>
      </w:r>
    </w:p>
    <w:p w:rsidR="00CC5B00" w:rsidRDefault="00CC5B00" w:rsidP="00CC5B00">
      <w:pPr>
        <w:pStyle w:val="Tekstpodstawowy"/>
        <w:numPr>
          <w:ilvl w:val="0"/>
          <w:numId w:val="22"/>
        </w:numPr>
        <w:tabs>
          <w:tab w:val="num" w:pos="284"/>
        </w:tabs>
        <w:ind w:left="284" w:hanging="284"/>
        <w:jc w:val="both"/>
        <w:rPr>
          <w:rFonts w:ascii="Segoe UI" w:hAnsi="Segoe UI" w:cs="Segoe UI"/>
          <w:b w:val="0"/>
          <w:i w:val="0"/>
          <w:iCs/>
          <w:color w:val="000000"/>
          <w:sz w:val="20"/>
        </w:rPr>
      </w:pPr>
      <w:r>
        <w:rPr>
          <w:rFonts w:ascii="Segoe UI" w:hAnsi="Segoe UI" w:cs="Segoe UI"/>
          <w:bCs/>
          <w:i w:val="0"/>
          <w:sz w:val="20"/>
        </w:rPr>
        <w:t>Ofertę może złożyć tylko podmiot do tego uprawniony.</w:t>
      </w:r>
      <w:r>
        <w:rPr>
          <w:rFonts w:ascii="Segoe UI" w:hAnsi="Segoe UI" w:cs="Segoe UI"/>
          <w:b w:val="0"/>
          <w:i w:val="0"/>
          <w:iCs/>
          <w:sz w:val="20"/>
        </w:rPr>
        <w:t xml:space="preserve"> </w:t>
      </w:r>
      <w:r>
        <w:rPr>
          <w:rFonts w:ascii="Segoe UI" w:hAnsi="Segoe UI" w:cs="Segoe UI"/>
          <w:b w:val="0"/>
          <w:i w:val="0"/>
          <w:sz w:val="20"/>
        </w:rPr>
        <w:t xml:space="preserve">W przypadku, gdy Wykonawcę reprezentuje pełnomocnik, </w:t>
      </w:r>
      <w:r>
        <w:rPr>
          <w:rFonts w:ascii="Segoe UI" w:hAnsi="Segoe UI" w:cs="Segoe UI"/>
          <w:bCs/>
          <w:i w:val="0"/>
          <w:sz w:val="20"/>
        </w:rPr>
        <w:t xml:space="preserve">pełnomocnictwo do reprezentowania Wykonawcy </w:t>
      </w:r>
      <w:r>
        <w:rPr>
          <w:rFonts w:ascii="Segoe UI" w:hAnsi="Segoe UI" w:cs="Segoe UI"/>
          <w:b w:val="0"/>
          <w:i w:val="0"/>
          <w:sz w:val="20"/>
          <w:u w:val="single"/>
        </w:rPr>
        <w:t xml:space="preserve">określające </w:t>
      </w:r>
      <w:r>
        <w:rPr>
          <w:rFonts w:ascii="Segoe UI" w:hAnsi="Segoe UI" w:cs="Segoe UI"/>
          <w:b w:val="0"/>
          <w:i w:val="0"/>
          <w:sz w:val="20"/>
          <w:u w:val="single"/>
        </w:rPr>
        <w:br/>
        <w:t>jego zakres</w:t>
      </w:r>
      <w:r>
        <w:rPr>
          <w:rFonts w:ascii="Segoe UI" w:hAnsi="Segoe UI" w:cs="Segoe UI"/>
          <w:b w:val="0"/>
          <w:i w:val="0"/>
          <w:sz w:val="20"/>
        </w:rPr>
        <w:t xml:space="preserve"> winno być również złożone wraz z ofertą i podpisane przez osoby uprawnione </w:t>
      </w:r>
      <w:r>
        <w:rPr>
          <w:rFonts w:ascii="Segoe UI" w:hAnsi="Segoe UI" w:cs="Segoe UI"/>
          <w:b w:val="0"/>
          <w:i w:val="0"/>
          <w:sz w:val="20"/>
        </w:rPr>
        <w:br/>
        <w:t xml:space="preserve">do reprezentowania Wykonawcy. </w:t>
      </w:r>
      <w:r>
        <w:rPr>
          <w:rFonts w:ascii="Segoe UI" w:hAnsi="Segoe UI" w:cs="Segoe UI"/>
          <w:bCs/>
          <w:i w:val="0"/>
          <w:sz w:val="20"/>
        </w:rPr>
        <w:t>Pełnomocnictwo należy złożyć w oryginale, w</w:t>
      </w:r>
      <w:r>
        <w:rPr>
          <w:rFonts w:ascii="Segoe UI" w:hAnsi="Segoe UI" w:cs="Segoe UI"/>
          <w:i w:val="0"/>
          <w:sz w:val="20"/>
        </w:rPr>
        <w:t xml:space="preserve"> przypadku kserokopii pełnomocnictwo musi być poświadczone notarialnie.</w:t>
      </w:r>
      <w:r>
        <w:rPr>
          <w:rFonts w:ascii="Segoe UI" w:hAnsi="Segoe UI" w:cs="Segoe UI"/>
          <w:b w:val="0"/>
          <w:i w:val="0"/>
          <w:sz w:val="20"/>
        </w:rPr>
        <w:t xml:space="preserve">             </w:t>
      </w:r>
    </w:p>
    <w:p w:rsidR="00CC5B00" w:rsidRDefault="00CC5B00" w:rsidP="00CC5B00">
      <w:pPr>
        <w:pStyle w:val="Tekstpodstawowy"/>
        <w:numPr>
          <w:ilvl w:val="0"/>
          <w:numId w:val="22"/>
        </w:numPr>
        <w:tabs>
          <w:tab w:val="num" w:pos="284"/>
        </w:tabs>
        <w:ind w:left="284" w:hanging="284"/>
        <w:jc w:val="both"/>
        <w:rPr>
          <w:rFonts w:ascii="Segoe UI" w:hAnsi="Segoe UI" w:cs="Segoe UI"/>
          <w:b w:val="0"/>
          <w:i w:val="0"/>
          <w:iCs/>
          <w:sz w:val="20"/>
        </w:rPr>
      </w:pPr>
      <w:r>
        <w:rPr>
          <w:rFonts w:ascii="Segoe UI" w:hAnsi="Segoe UI" w:cs="Segoe UI"/>
          <w:b w:val="0"/>
          <w:i w:val="0"/>
          <w:sz w:val="20"/>
        </w:rPr>
        <w:t>Wykonawca może złożyć</w:t>
      </w:r>
      <w:r>
        <w:rPr>
          <w:rFonts w:ascii="Segoe UI" w:hAnsi="Segoe UI" w:cs="Segoe UI"/>
          <w:b w:val="0"/>
          <w:i w:val="0"/>
          <w:iCs/>
          <w:sz w:val="20"/>
        </w:rPr>
        <w:t xml:space="preserve"> </w:t>
      </w:r>
      <w:r>
        <w:rPr>
          <w:rFonts w:ascii="Segoe UI" w:hAnsi="Segoe UI" w:cs="Segoe UI"/>
          <w:b w:val="0"/>
          <w:i w:val="0"/>
          <w:sz w:val="20"/>
        </w:rPr>
        <w:t xml:space="preserve">tylko jedną ofertę. </w:t>
      </w:r>
    </w:p>
    <w:p w:rsidR="00CC5B00" w:rsidRDefault="00CC5B00" w:rsidP="00CC5B00">
      <w:pPr>
        <w:pStyle w:val="Tekstpodstawowy"/>
        <w:numPr>
          <w:ilvl w:val="0"/>
          <w:numId w:val="22"/>
        </w:numPr>
        <w:tabs>
          <w:tab w:val="num" w:pos="284"/>
        </w:tabs>
        <w:ind w:left="284" w:hanging="284"/>
        <w:jc w:val="both"/>
        <w:rPr>
          <w:rFonts w:ascii="Segoe UI" w:hAnsi="Segoe UI" w:cs="Segoe UI"/>
          <w:b w:val="0"/>
          <w:i w:val="0"/>
          <w:iCs/>
          <w:sz w:val="20"/>
        </w:rPr>
      </w:pPr>
      <w:r>
        <w:rPr>
          <w:rFonts w:ascii="Segoe UI" w:hAnsi="Segoe UI" w:cs="Segoe UI"/>
          <w:b w:val="0"/>
          <w:i w:val="0"/>
          <w:sz w:val="20"/>
        </w:rPr>
        <w:t xml:space="preserve">Ofertę należy sporządzić </w:t>
      </w:r>
      <w:r>
        <w:rPr>
          <w:rFonts w:ascii="Segoe UI" w:hAnsi="Segoe UI" w:cs="Segoe UI"/>
          <w:b w:val="0"/>
          <w:i w:val="0"/>
          <w:sz w:val="20"/>
          <w:u w:val="single"/>
        </w:rPr>
        <w:t>w języku polskim</w:t>
      </w:r>
      <w:r>
        <w:rPr>
          <w:rFonts w:ascii="Segoe UI" w:hAnsi="Segoe UI" w:cs="Segoe UI"/>
          <w:b w:val="0"/>
          <w:i w:val="0"/>
          <w:sz w:val="20"/>
        </w:rPr>
        <w:t>.</w:t>
      </w:r>
    </w:p>
    <w:p w:rsidR="00CC5B00" w:rsidRDefault="00CC5B00" w:rsidP="00CC5B00">
      <w:pPr>
        <w:pStyle w:val="Tekstpodstawowy"/>
        <w:numPr>
          <w:ilvl w:val="0"/>
          <w:numId w:val="22"/>
        </w:numPr>
        <w:tabs>
          <w:tab w:val="num" w:pos="284"/>
        </w:tabs>
        <w:ind w:left="284" w:hanging="284"/>
        <w:jc w:val="both"/>
        <w:rPr>
          <w:rFonts w:ascii="Segoe UI" w:hAnsi="Segoe UI" w:cs="Segoe UI"/>
          <w:b w:val="0"/>
          <w:i w:val="0"/>
          <w:iCs/>
          <w:sz w:val="20"/>
        </w:rPr>
      </w:pPr>
      <w:r>
        <w:rPr>
          <w:rFonts w:ascii="Segoe UI" w:hAnsi="Segoe UI" w:cs="Segoe UI"/>
          <w:b w:val="0"/>
          <w:i w:val="0"/>
          <w:sz w:val="20"/>
        </w:rPr>
        <w:t xml:space="preserve">Oferta winna być napisana czytelnie i trwale np. w postaci wydruku komputerowego. Oferta </w:t>
      </w:r>
      <w:r>
        <w:rPr>
          <w:rFonts w:ascii="Segoe UI" w:hAnsi="Segoe UI" w:cs="Segoe UI"/>
          <w:b w:val="0"/>
          <w:i w:val="0"/>
          <w:sz w:val="20"/>
        </w:rPr>
        <w:br/>
        <w:t xml:space="preserve">wraz ze wszystkimi załączonymi oświadczeniami lub dokumentami powinna być zszyta, zbindowana itp. tak, aby uniemożliwić ewentualną utratę stron oferty i załączonych do niej oświadczeń </w:t>
      </w:r>
      <w:r>
        <w:rPr>
          <w:rFonts w:ascii="Segoe UI" w:hAnsi="Segoe UI" w:cs="Segoe UI"/>
          <w:b w:val="0"/>
          <w:i w:val="0"/>
          <w:sz w:val="20"/>
        </w:rPr>
        <w:br/>
        <w:t>lub dokumentów.</w:t>
      </w:r>
    </w:p>
    <w:p w:rsidR="00CC5B00" w:rsidRDefault="00CC5B00" w:rsidP="00CC5B00">
      <w:pPr>
        <w:pStyle w:val="Tekstpodstawowy"/>
        <w:numPr>
          <w:ilvl w:val="0"/>
          <w:numId w:val="22"/>
        </w:numPr>
        <w:tabs>
          <w:tab w:val="num" w:pos="142"/>
          <w:tab w:val="num" w:pos="284"/>
        </w:tabs>
        <w:ind w:left="284" w:hanging="284"/>
        <w:jc w:val="both"/>
        <w:rPr>
          <w:rFonts w:ascii="Segoe UI" w:hAnsi="Segoe UI" w:cs="Segoe UI"/>
          <w:b w:val="0"/>
          <w:i w:val="0"/>
          <w:iCs/>
          <w:sz w:val="20"/>
        </w:rPr>
      </w:pPr>
      <w:r>
        <w:rPr>
          <w:rFonts w:ascii="Segoe UI" w:hAnsi="Segoe UI" w:cs="Segoe UI"/>
          <w:b w:val="0"/>
          <w:i w:val="0"/>
          <w:sz w:val="20"/>
        </w:rPr>
        <w:t>Oferta musi być podpisana przez Wykonawcę lub uprawomocnionego pełnomocnika.</w:t>
      </w:r>
    </w:p>
    <w:p w:rsidR="00CC5B00" w:rsidRDefault="00CC5B00" w:rsidP="00CC5B00">
      <w:pPr>
        <w:pStyle w:val="Tekstpodstawowy"/>
        <w:numPr>
          <w:ilvl w:val="0"/>
          <w:numId w:val="22"/>
        </w:numPr>
        <w:tabs>
          <w:tab w:val="num" w:pos="0"/>
          <w:tab w:val="num" w:pos="284"/>
        </w:tabs>
        <w:ind w:left="284" w:hanging="284"/>
        <w:jc w:val="both"/>
        <w:rPr>
          <w:rFonts w:ascii="Segoe UI" w:hAnsi="Segoe UI" w:cs="Segoe UI"/>
          <w:b w:val="0"/>
          <w:i w:val="0"/>
          <w:iCs/>
          <w:sz w:val="20"/>
        </w:rPr>
      </w:pPr>
      <w:r>
        <w:rPr>
          <w:rFonts w:ascii="Segoe UI" w:hAnsi="Segoe UI" w:cs="Segoe UI"/>
          <w:b w:val="0"/>
          <w:i w:val="0"/>
          <w:sz w:val="20"/>
        </w:rPr>
        <w:t>Wszystkie miejsca, w których Wykonawca naniósł zmiany muszą być parafowane przez osobę (osoby) podpisującą ofertę. Przy dokonanych zmianach należy także zapisać datę ich naniesienia.</w:t>
      </w:r>
    </w:p>
    <w:p w:rsidR="00CC5B00" w:rsidRDefault="00CC5B00" w:rsidP="00CC5B00">
      <w:pPr>
        <w:pStyle w:val="Tekstpodstawowy"/>
        <w:numPr>
          <w:ilvl w:val="0"/>
          <w:numId w:val="22"/>
        </w:numPr>
        <w:tabs>
          <w:tab w:val="num" w:pos="284"/>
        </w:tabs>
        <w:ind w:left="284" w:hanging="284"/>
        <w:jc w:val="both"/>
        <w:rPr>
          <w:rFonts w:ascii="Segoe UI" w:hAnsi="Segoe UI" w:cs="Segoe UI"/>
          <w:b w:val="0"/>
          <w:i w:val="0"/>
          <w:iCs/>
          <w:sz w:val="20"/>
        </w:rPr>
      </w:pPr>
      <w:r>
        <w:rPr>
          <w:rFonts w:ascii="Segoe UI" w:hAnsi="Segoe UI" w:cs="Segoe UI"/>
          <w:b w:val="0"/>
          <w:i w:val="0"/>
          <w:sz w:val="20"/>
        </w:rPr>
        <w:t>Wszystkie formularze zawarte w niniejszej SIWZ, a w szczególności „Formularz ofertowy”, należy wypełnić ściśle wg wskazówek zawartych w SIWZ. W przypadku gdy jakakolwiek część dokumentów nie dotyczy Wykonawcy, należy wpisać „nie dotyczy”.</w:t>
      </w:r>
    </w:p>
    <w:p w:rsidR="00CC5B00" w:rsidRPr="006E40D1" w:rsidRDefault="00CC5B00" w:rsidP="00CC5B00">
      <w:pPr>
        <w:pStyle w:val="Tekstpodstawowy"/>
        <w:numPr>
          <w:ilvl w:val="0"/>
          <w:numId w:val="22"/>
        </w:numPr>
        <w:tabs>
          <w:tab w:val="num" w:pos="142"/>
          <w:tab w:val="num" w:pos="284"/>
        </w:tabs>
        <w:ind w:left="284" w:hanging="284"/>
        <w:jc w:val="both"/>
        <w:rPr>
          <w:rFonts w:ascii="Segoe UI" w:hAnsi="Segoe UI" w:cs="Segoe UI"/>
          <w:b w:val="0"/>
          <w:i w:val="0"/>
          <w:iCs/>
          <w:sz w:val="20"/>
        </w:rPr>
      </w:pPr>
      <w:r>
        <w:rPr>
          <w:rFonts w:ascii="Segoe UI" w:hAnsi="Segoe UI" w:cs="Segoe UI"/>
          <w:b w:val="0"/>
          <w:i w:val="0"/>
          <w:sz w:val="20"/>
        </w:rPr>
        <w:t>Wykonawca może złożyć ofertę na własnych formularzach, których treść i układ graficzny muszą być zgodne z formularzami załączonymi do SIWZ.</w:t>
      </w:r>
    </w:p>
    <w:p w:rsidR="00CC5B00" w:rsidRPr="006E40D1" w:rsidRDefault="00CC5B00" w:rsidP="006E40D1">
      <w:pPr>
        <w:pStyle w:val="Tekstpodstawowy"/>
        <w:numPr>
          <w:ilvl w:val="0"/>
          <w:numId w:val="22"/>
        </w:numPr>
        <w:tabs>
          <w:tab w:val="num" w:pos="142"/>
          <w:tab w:val="num" w:pos="284"/>
        </w:tabs>
        <w:ind w:left="284" w:hanging="284"/>
        <w:jc w:val="both"/>
        <w:rPr>
          <w:rFonts w:ascii="Segoe UI" w:hAnsi="Segoe UI" w:cs="Segoe UI"/>
          <w:b w:val="0"/>
          <w:i w:val="0"/>
          <w:iCs/>
          <w:sz w:val="20"/>
        </w:rPr>
      </w:pPr>
      <w:r w:rsidRPr="006E40D1">
        <w:rPr>
          <w:rFonts w:ascii="Segoe UI" w:hAnsi="Segoe UI" w:cs="Segoe UI"/>
          <w:b w:val="0"/>
          <w:bCs/>
          <w:i w:val="0"/>
          <w:sz w:val="20"/>
        </w:rPr>
        <w:t xml:space="preserve">Ofertę wraz ze wszystkimi załączonymi do niej oświadczeniami lub dokumentami należy umieścić </w:t>
      </w:r>
      <w:r w:rsidR="007731F4">
        <w:rPr>
          <w:rFonts w:ascii="Segoe UI" w:hAnsi="Segoe UI" w:cs="Segoe UI"/>
          <w:b w:val="0"/>
          <w:bCs/>
          <w:i w:val="0"/>
          <w:sz w:val="20"/>
        </w:rPr>
        <w:br/>
      </w:r>
      <w:r w:rsidRPr="006E40D1">
        <w:rPr>
          <w:rFonts w:ascii="Segoe UI" w:hAnsi="Segoe UI" w:cs="Segoe UI"/>
          <w:b w:val="0"/>
          <w:bCs/>
          <w:i w:val="0"/>
          <w:sz w:val="20"/>
        </w:rPr>
        <w:t xml:space="preserve">w kopercie oznaczonej: </w:t>
      </w:r>
    </w:p>
    <w:p w:rsidR="00CC5B00" w:rsidRDefault="00CC5B00" w:rsidP="00CC5B00">
      <w:pPr>
        <w:pStyle w:val="Tekstpodstawowy"/>
        <w:spacing w:before="120"/>
        <w:rPr>
          <w:rFonts w:ascii="Segoe UI" w:hAnsi="Segoe UI" w:cs="Segoe UI"/>
          <w:i w:val="0"/>
          <w:iCs/>
          <w:sz w:val="20"/>
        </w:rPr>
      </w:pPr>
      <w:r>
        <w:rPr>
          <w:rFonts w:ascii="Segoe UI" w:hAnsi="Segoe UI" w:cs="Segoe UI"/>
          <w:i w:val="0"/>
          <w:iCs/>
          <w:sz w:val="20"/>
        </w:rPr>
        <w:t xml:space="preserve">„OFERTA W  POSTĘPOWANIU O UDZIELENIE ZAMÓWIENIA PUBLICZNEGO </w:t>
      </w:r>
      <w:r>
        <w:rPr>
          <w:rFonts w:ascii="Segoe UI" w:hAnsi="Segoe UI" w:cs="Segoe UI"/>
          <w:i w:val="0"/>
          <w:iCs/>
          <w:sz w:val="20"/>
        </w:rPr>
        <w:br/>
        <w:t>PROWADZONYM  W TRYBIE PRZETARGU NIEOGRANICZONEGO NA:</w:t>
      </w:r>
    </w:p>
    <w:p w:rsidR="00CC5B00" w:rsidRDefault="00CC5B00" w:rsidP="00CC5B00">
      <w:pPr>
        <w:suppressAutoHyphens/>
        <w:jc w:val="center"/>
        <w:rPr>
          <w:rFonts w:ascii="Segoe UI" w:hAnsi="Segoe UI" w:cs="Segoe UI"/>
          <w:bCs/>
        </w:rPr>
      </w:pPr>
      <w:r>
        <w:rPr>
          <w:rFonts w:ascii="Segoe UI" w:hAnsi="Segoe UI" w:cs="Segoe UI"/>
          <w:b/>
        </w:rPr>
        <w:t xml:space="preserve">DOSTAWĘ TABLIC REJESTRACYJNYCH DO SIEDZIBY URZĘDU MIEJSKIEGO W KOSZALINIE </w:t>
      </w:r>
      <w:r>
        <w:rPr>
          <w:rFonts w:ascii="Segoe UI" w:hAnsi="Segoe UI" w:cs="Segoe UI"/>
          <w:b/>
        </w:rPr>
        <w:br/>
        <w:t>ORAZ ODBIÓR I UTYLIZACJĘ WYCOFANYCH TABLIC REJESTRACYJNYCH”</w:t>
      </w:r>
    </w:p>
    <w:p w:rsidR="00CC5B00" w:rsidRDefault="00CC5B00" w:rsidP="00CC5B00">
      <w:pPr>
        <w:ind w:firstLine="360"/>
        <w:jc w:val="both"/>
        <w:rPr>
          <w:rFonts w:ascii="Segoe UI" w:hAnsi="Segoe UI" w:cs="Segoe UI"/>
          <w:b/>
          <w:bCs/>
          <w:sz w:val="22"/>
          <w:szCs w:val="22"/>
        </w:rPr>
      </w:pPr>
    </w:p>
    <w:p w:rsidR="00CC5B00" w:rsidRDefault="00CC5B00" w:rsidP="00CC5B00">
      <w:pPr>
        <w:ind w:firstLine="360"/>
        <w:jc w:val="both"/>
        <w:rPr>
          <w:rFonts w:ascii="Segoe UI" w:hAnsi="Segoe UI" w:cs="Segoe UI"/>
          <w:bCs/>
        </w:rPr>
      </w:pPr>
      <w:r>
        <w:rPr>
          <w:rFonts w:ascii="Segoe UI" w:hAnsi="Segoe UI" w:cs="Segoe UI"/>
          <w:bCs/>
        </w:rPr>
        <w:t xml:space="preserve">następnie przesłać lub dostarczyć na adres Zamawiającego: </w:t>
      </w:r>
    </w:p>
    <w:p w:rsidR="00CC5B00" w:rsidRDefault="00CC5B00" w:rsidP="00CC5B00">
      <w:pPr>
        <w:ind w:left="360"/>
        <w:jc w:val="both"/>
        <w:rPr>
          <w:rFonts w:ascii="Segoe UI" w:hAnsi="Segoe UI" w:cs="Segoe UI"/>
          <w:b/>
          <w:bCs/>
        </w:rPr>
      </w:pPr>
    </w:p>
    <w:p w:rsidR="00CC5B00" w:rsidRDefault="00CC5B00" w:rsidP="00CC5B00">
      <w:pPr>
        <w:ind w:left="360"/>
        <w:jc w:val="both"/>
        <w:rPr>
          <w:rFonts w:ascii="Segoe UI" w:hAnsi="Segoe UI" w:cs="Segoe UI"/>
          <w:b/>
          <w:bCs/>
        </w:rPr>
      </w:pPr>
      <w:r>
        <w:rPr>
          <w:rFonts w:ascii="Segoe UI" w:hAnsi="Segoe UI" w:cs="Segoe UI"/>
          <w:b/>
          <w:bCs/>
        </w:rPr>
        <w:t>URZĄD MIEJSKI W KOSZALINIE</w:t>
      </w:r>
    </w:p>
    <w:p w:rsidR="00CC5B00" w:rsidRDefault="00CC5B00" w:rsidP="00CC5B00">
      <w:pPr>
        <w:ind w:left="360"/>
        <w:jc w:val="both"/>
        <w:rPr>
          <w:rFonts w:ascii="Segoe UI" w:hAnsi="Segoe UI" w:cs="Segoe UI"/>
          <w:b/>
          <w:bCs/>
        </w:rPr>
      </w:pPr>
      <w:r>
        <w:rPr>
          <w:rFonts w:ascii="Segoe UI" w:hAnsi="Segoe UI" w:cs="Segoe UI"/>
          <w:b/>
          <w:bCs/>
        </w:rPr>
        <w:t xml:space="preserve">BIURO ZAMÓWIEŃ PUBLICZNYCH </w:t>
      </w:r>
    </w:p>
    <w:p w:rsidR="00CC5B00" w:rsidRDefault="00CC5B00" w:rsidP="00CC5B00">
      <w:pPr>
        <w:ind w:left="360"/>
        <w:jc w:val="both"/>
        <w:rPr>
          <w:rFonts w:ascii="Segoe UI" w:hAnsi="Segoe UI" w:cs="Segoe UI"/>
          <w:b/>
          <w:bCs/>
        </w:rPr>
      </w:pPr>
      <w:r>
        <w:rPr>
          <w:rFonts w:ascii="Segoe UI" w:hAnsi="Segoe UI" w:cs="Segoe UI"/>
          <w:b/>
          <w:bCs/>
        </w:rPr>
        <w:t>UL. ADAMA MICKIEWICZA 26</w:t>
      </w:r>
    </w:p>
    <w:p w:rsidR="00CC5B00" w:rsidRDefault="00CC5B00" w:rsidP="00CC5B00">
      <w:pPr>
        <w:ind w:left="360"/>
        <w:jc w:val="both"/>
        <w:rPr>
          <w:rFonts w:ascii="Segoe UI" w:hAnsi="Segoe UI" w:cs="Segoe UI"/>
          <w:b/>
          <w:bCs/>
        </w:rPr>
      </w:pPr>
      <w:r>
        <w:rPr>
          <w:rFonts w:ascii="Segoe UI" w:hAnsi="Segoe UI" w:cs="Segoe UI"/>
          <w:b/>
          <w:bCs/>
        </w:rPr>
        <w:t>75 – 004 KOSZALIN</w:t>
      </w:r>
    </w:p>
    <w:p w:rsidR="00CC5B00" w:rsidRDefault="00CC5B00" w:rsidP="00CC5B00">
      <w:pPr>
        <w:ind w:left="360"/>
        <w:jc w:val="both"/>
        <w:rPr>
          <w:rFonts w:ascii="Segoe UI" w:hAnsi="Segoe UI" w:cs="Segoe UI"/>
          <w:b/>
        </w:rPr>
      </w:pPr>
      <w:r>
        <w:rPr>
          <w:rFonts w:ascii="Segoe UI" w:hAnsi="Segoe UI" w:cs="Segoe UI"/>
          <w:b/>
        </w:rPr>
        <w:t>I PIĘTRO, POKÓJ NR 22</w:t>
      </w:r>
    </w:p>
    <w:p w:rsidR="00CC5B00" w:rsidRDefault="00CC5B00" w:rsidP="00CC5B00">
      <w:pPr>
        <w:pStyle w:val="Tekstpodstawowy"/>
        <w:jc w:val="both"/>
        <w:rPr>
          <w:rFonts w:ascii="Segoe UI" w:hAnsi="Segoe UI" w:cs="Segoe UI"/>
          <w:b w:val="0"/>
          <w:i w:val="0"/>
          <w:iCs/>
          <w:sz w:val="20"/>
        </w:rPr>
      </w:pPr>
    </w:p>
    <w:p w:rsidR="00CC5B00" w:rsidRDefault="00CC5B00" w:rsidP="00CC5B00">
      <w:pPr>
        <w:pStyle w:val="Tekstpodstawowy"/>
        <w:numPr>
          <w:ilvl w:val="0"/>
          <w:numId w:val="22"/>
        </w:numPr>
        <w:tabs>
          <w:tab w:val="num" w:pos="426"/>
        </w:tabs>
        <w:ind w:left="426" w:hanging="426"/>
        <w:jc w:val="both"/>
        <w:rPr>
          <w:rFonts w:ascii="Segoe UI" w:hAnsi="Segoe UI" w:cs="Segoe UI"/>
          <w:b w:val="0"/>
          <w:i w:val="0"/>
          <w:iCs/>
          <w:sz w:val="20"/>
        </w:rPr>
      </w:pPr>
      <w:r>
        <w:rPr>
          <w:rFonts w:ascii="Segoe UI" w:hAnsi="Segoe UI" w:cs="Segoe UI"/>
          <w:b w:val="0"/>
          <w:i w:val="0"/>
          <w:sz w:val="20"/>
        </w:rPr>
        <w:t>Koperta powinna być szczelnie zamknięta w sposób uniemożliwiający zapoznanie się z treścią oferty i oświadczeń lub dokumentów załączonych do oferty.</w:t>
      </w:r>
    </w:p>
    <w:p w:rsidR="00CC5B00" w:rsidRDefault="00CC5B00" w:rsidP="00CC5B00">
      <w:pPr>
        <w:pStyle w:val="Tekstpodstawowy"/>
        <w:numPr>
          <w:ilvl w:val="0"/>
          <w:numId w:val="22"/>
        </w:numPr>
        <w:tabs>
          <w:tab w:val="num" w:pos="426"/>
        </w:tabs>
        <w:ind w:left="426" w:hanging="426"/>
        <w:jc w:val="both"/>
        <w:rPr>
          <w:rFonts w:ascii="Segoe UI" w:hAnsi="Segoe UI" w:cs="Segoe UI"/>
          <w:b w:val="0"/>
          <w:i w:val="0"/>
          <w:iCs/>
          <w:sz w:val="20"/>
        </w:rPr>
      </w:pPr>
      <w:r>
        <w:rPr>
          <w:rFonts w:ascii="Segoe UI" w:hAnsi="Segoe UI" w:cs="Segoe UI"/>
          <w:b w:val="0"/>
          <w:i w:val="0"/>
          <w:sz w:val="20"/>
        </w:rPr>
        <w:t>Wykonawca może wprowadzić zmiany lub wycofać złożoną ofertę przed upływem terminu składania ofert.</w:t>
      </w:r>
    </w:p>
    <w:p w:rsidR="00CC5B00" w:rsidRDefault="00CC5B00" w:rsidP="00CC5B00">
      <w:pPr>
        <w:pStyle w:val="Tekstpodstawowy"/>
        <w:numPr>
          <w:ilvl w:val="0"/>
          <w:numId w:val="22"/>
        </w:numPr>
        <w:tabs>
          <w:tab w:val="num" w:pos="426"/>
        </w:tabs>
        <w:ind w:left="426" w:hanging="426"/>
        <w:jc w:val="both"/>
        <w:rPr>
          <w:rFonts w:ascii="Segoe UI" w:hAnsi="Segoe UI" w:cs="Segoe UI"/>
          <w:b w:val="0"/>
          <w:i w:val="0"/>
          <w:iCs/>
          <w:sz w:val="20"/>
        </w:rPr>
      </w:pPr>
      <w:r>
        <w:rPr>
          <w:rFonts w:ascii="Segoe UI" w:hAnsi="Segoe UI" w:cs="Segoe UI"/>
          <w:b w:val="0"/>
          <w:i w:val="0"/>
          <w:sz w:val="20"/>
        </w:rPr>
        <w:t>W celu dokonania zmiany lub wycofania oferty, Wykonawca złoży Zamawiającemu kolejną zamkniętą kopertę, oznaczoną jak w ppkt 10, z dodaniem słowa „Zmiana” lub „Wycofanie”.</w:t>
      </w:r>
    </w:p>
    <w:p w:rsidR="00CC5B00" w:rsidRDefault="00CC5B00" w:rsidP="00CC5B00">
      <w:pPr>
        <w:pStyle w:val="Tekstpodstawowy"/>
        <w:numPr>
          <w:ilvl w:val="0"/>
          <w:numId w:val="22"/>
        </w:numPr>
        <w:tabs>
          <w:tab w:val="num" w:pos="426"/>
        </w:tabs>
        <w:ind w:left="426" w:hanging="426"/>
        <w:jc w:val="both"/>
        <w:rPr>
          <w:rFonts w:ascii="Segoe UI" w:hAnsi="Segoe UI" w:cs="Segoe UI"/>
          <w:b w:val="0"/>
          <w:i w:val="0"/>
          <w:iCs/>
          <w:sz w:val="20"/>
        </w:rPr>
      </w:pPr>
      <w:r>
        <w:rPr>
          <w:rFonts w:ascii="Segoe UI" w:hAnsi="Segoe UI" w:cs="Segoe UI"/>
          <w:b w:val="0"/>
          <w:i w:val="0"/>
          <w:sz w:val="20"/>
        </w:rPr>
        <w:t xml:space="preserve">Wykonawca nie może wycofać oferty ani wprowadzić jakichkolwiek zmian w treści oferty </w:t>
      </w:r>
      <w:r>
        <w:rPr>
          <w:rFonts w:ascii="Segoe UI" w:hAnsi="Segoe UI" w:cs="Segoe UI"/>
          <w:b w:val="0"/>
          <w:i w:val="0"/>
          <w:sz w:val="20"/>
        </w:rPr>
        <w:br/>
        <w:t>po upływie terminu składania ofert.</w:t>
      </w:r>
    </w:p>
    <w:p w:rsidR="00CC5B00" w:rsidRDefault="00CC5B00" w:rsidP="00CC5B00">
      <w:pPr>
        <w:pStyle w:val="Tekstpodstawowy2"/>
        <w:tabs>
          <w:tab w:val="left" w:pos="851"/>
        </w:tabs>
        <w:spacing w:after="0" w:line="240" w:lineRule="auto"/>
        <w:ind w:left="360"/>
        <w:jc w:val="both"/>
        <w:rPr>
          <w:rFonts w:ascii="Segoe UI" w:hAnsi="Segoe UI" w:cs="Segoe UI"/>
          <w:b/>
        </w:rPr>
      </w:pPr>
    </w:p>
    <w:p w:rsidR="00CC5B00" w:rsidRDefault="00CC5B00" w:rsidP="00CC5B00">
      <w:pPr>
        <w:pStyle w:val="Tekstpodstawowy2"/>
        <w:numPr>
          <w:ilvl w:val="1"/>
          <w:numId w:val="21"/>
        </w:numPr>
        <w:tabs>
          <w:tab w:val="left" w:pos="567"/>
        </w:tabs>
        <w:spacing w:after="0" w:line="240" w:lineRule="auto"/>
        <w:ind w:left="567" w:hanging="567"/>
        <w:jc w:val="both"/>
        <w:rPr>
          <w:rFonts w:ascii="Segoe UI" w:hAnsi="Segoe UI" w:cs="Segoe UI"/>
          <w:b/>
        </w:rPr>
      </w:pPr>
      <w:r>
        <w:rPr>
          <w:rFonts w:ascii="Segoe UI" w:hAnsi="Segoe UI" w:cs="Segoe UI"/>
          <w:b/>
        </w:rPr>
        <w:t>TAJEMNICA PRZEDSIĘBIORSTWA</w:t>
      </w:r>
    </w:p>
    <w:p w:rsidR="00CC5B00" w:rsidRDefault="00CC5B00" w:rsidP="00CC5B00">
      <w:pPr>
        <w:pStyle w:val="Tekstpodstawowy2"/>
        <w:tabs>
          <w:tab w:val="left" w:pos="851"/>
        </w:tabs>
        <w:spacing w:after="0" w:line="240" w:lineRule="auto"/>
        <w:jc w:val="both"/>
        <w:rPr>
          <w:rFonts w:ascii="Segoe UI" w:hAnsi="Segoe UI" w:cs="Segoe UI"/>
          <w:b/>
        </w:rPr>
      </w:pPr>
    </w:p>
    <w:p w:rsidR="00CC5B00" w:rsidRDefault="00CC5B00" w:rsidP="00CC5B00">
      <w:pPr>
        <w:pStyle w:val="Tekstpodstawowy2"/>
        <w:numPr>
          <w:ilvl w:val="0"/>
          <w:numId w:val="23"/>
        </w:numPr>
        <w:spacing w:line="240" w:lineRule="auto"/>
        <w:ind w:left="284" w:hanging="284"/>
        <w:jc w:val="both"/>
        <w:rPr>
          <w:rFonts w:ascii="Segoe UI" w:hAnsi="Segoe UI" w:cs="Segoe UI"/>
        </w:rPr>
      </w:pPr>
      <w:r>
        <w:rPr>
          <w:rFonts w:ascii="Segoe UI" w:hAnsi="Segoe UI" w:cs="Segoe UI"/>
        </w:rPr>
        <w:t xml:space="preserve">Nie ujawnia się informacji stanowiących </w:t>
      </w:r>
      <w:r>
        <w:rPr>
          <w:rFonts w:ascii="Segoe UI" w:hAnsi="Segoe UI" w:cs="Segoe UI"/>
          <w:u w:val="single"/>
        </w:rPr>
        <w:t>tajemnicę przedsiębiorstwa w rozumieniu przepisów o zwalczaniu nieuczciwej konkurencji</w:t>
      </w:r>
      <w:r>
        <w:rPr>
          <w:rFonts w:ascii="Segoe UI" w:hAnsi="Segoe UI" w:cs="Segoe UI"/>
          <w:b/>
          <w:u w:val="single"/>
        </w:rPr>
        <w:t>*</w:t>
      </w:r>
      <w:r>
        <w:rPr>
          <w:rFonts w:ascii="Segoe UI" w:hAnsi="Segoe UI" w:cs="Segoe UI"/>
        </w:rPr>
        <w:t>, a Wykonawca zastrzegł nie później niż w terminie składania ofert w odniesieniu do tych informacji, że nie mogą być one udostępniane innym uczestnikom postępowania oraz wykazał, iż zastrzeżone informacje stanowią tajemnicę przedsiębiorstwa.</w:t>
      </w:r>
    </w:p>
    <w:p w:rsidR="00CC5B00" w:rsidRDefault="00CC5B00" w:rsidP="00CC5B00">
      <w:pPr>
        <w:pStyle w:val="Tekstpodstawowy2"/>
        <w:spacing w:line="240" w:lineRule="auto"/>
        <w:ind w:left="426" w:hanging="284"/>
        <w:jc w:val="both"/>
        <w:rPr>
          <w:rFonts w:ascii="Segoe UI" w:hAnsi="Segoe UI" w:cs="Segoe UI"/>
          <w:b/>
        </w:rPr>
      </w:pPr>
      <w:r>
        <w:rPr>
          <w:rFonts w:ascii="Segoe UI" w:hAnsi="Segoe UI" w:cs="Segoe UI"/>
          <w:b/>
        </w:rPr>
        <w:lastRenderedPageBreak/>
        <w:t>*</w:t>
      </w:r>
      <w:r>
        <w:rPr>
          <w:rFonts w:ascii="Segoe UI" w:hAnsi="Segoe UI" w:cs="Segoe UI"/>
        </w:rPr>
        <w:t xml:space="preserve"> </w:t>
      </w:r>
      <w:r>
        <w:rPr>
          <w:rFonts w:ascii="Segoe UI" w:hAnsi="Segoe UI" w:cs="Segoe UI"/>
          <w:b/>
        </w:rPr>
        <w:t xml:space="preserve">Przez tajemnicę przedsiębiorstwa rozumie się informacje techniczne, technologiczne, organizacyjne przedsiębiorstwa lub inne informacje posiadające wartość gospodarczą, </w:t>
      </w:r>
      <w:r>
        <w:rPr>
          <w:rFonts w:ascii="Segoe UI" w:hAnsi="Segoe UI" w:cs="Segoe UI"/>
          <w:b/>
        </w:rPr>
        <w:br/>
        <w:t xml:space="preserve">które jako całość lub w szczególnym zestawieniu i zbiorze ich elementów </w:t>
      </w:r>
      <w:r>
        <w:rPr>
          <w:rFonts w:ascii="Segoe UI" w:hAnsi="Segoe UI" w:cs="Segoe UI"/>
          <w:b/>
        </w:rPr>
        <w:br/>
        <w:t xml:space="preserve">nie są powszechnie znane osobom zwykle zajmującym się tym rodzajem informacji </w:t>
      </w:r>
      <w:r>
        <w:rPr>
          <w:rFonts w:ascii="Segoe UI" w:hAnsi="Segoe UI" w:cs="Segoe UI"/>
          <w:b/>
        </w:rPr>
        <w:br/>
        <w:t xml:space="preserve">albo nie są łatwo dostępne dla takich osób, o ile uprawniony do korzystania z informacji </w:t>
      </w:r>
      <w:r>
        <w:rPr>
          <w:rFonts w:ascii="Segoe UI" w:hAnsi="Segoe UI" w:cs="Segoe UI"/>
          <w:b/>
        </w:rPr>
        <w:br/>
        <w:t>lub rozporządzania nimi podjął, przy zachowaniu należytej staranności, działania w celu utrzymania ich w poufności.</w:t>
      </w:r>
    </w:p>
    <w:p w:rsidR="00CC5B00" w:rsidRDefault="00CC5B00" w:rsidP="00CC5B00">
      <w:pPr>
        <w:pStyle w:val="Tekstpodstawowy2"/>
        <w:numPr>
          <w:ilvl w:val="0"/>
          <w:numId w:val="23"/>
        </w:numPr>
        <w:spacing w:after="0" w:line="240" w:lineRule="auto"/>
        <w:ind w:left="284" w:hanging="284"/>
        <w:jc w:val="both"/>
        <w:rPr>
          <w:rFonts w:ascii="Segoe UI" w:hAnsi="Segoe UI" w:cs="Segoe UI"/>
        </w:rPr>
      </w:pPr>
      <w:r>
        <w:rPr>
          <w:rFonts w:ascii="Segoe UI" w:hAnsi="Segoe UI" w:cs="Segoe UI"/>
        </w:rPr>
        <w:t>Wykonawca nie może zastrzec nazwy (firmy), adresu, a także informacji dotyczących ceny, terminu wykonania zamówienia, okresu gwarancji i warunków płatności.</w:t>
      </w:r>
    </w:p>
    <w:p w:rsidR="00CC5B00" w:rsidRDefault="00CC5B00" w:rsidP="00CC5B00">
      <w:pPr>
        <w:pStyle w:val="Tekstpodstawowy2"/>
        <w:numPr>
          <w:ilvl w:val="0"/>
          <w:numId w:val="23"/>
        </w:numPr>
        <w:spacing w:after="0" w:line="240" w:lineRule="auto"/>
        <w:ind w:left="284" w:hanging="284"/>
        <w:jc w:val="both"/>
        <w:rPr>
          <w:rFonts w:ascii="Segoe UI" w:hAnsi="Segoe UI" w:cs="Segoe UI"/>
        </w:rPr>
      </w:pPr>
      <w:r>
        <w:rPr>
          <w:rFonts w:ascii="Segoe UI" w:hAnsi="Segoe UI" w:cs="Segoe UI"/>
        </w:rPr>
        <w:t>W przypadku nie wykazania w terminie składania ofert, iż zastrzeżone informacje stanowią tajemnicę przedsiębiorstwa, Zamawiający odtajni informacje objęte „Tajemnicą przedsiębiorstwa”.</w:t>
      </w:r>
    </w:p>
    <w:p w:rsidR="00CC5B00" w:rsidRDefault="00CC5B00" w:rsidP="00CC5B00">
      <w:pPr>
        <w:pStyle w:val="Tekstpodstawowy2"/>
        <w:numPr>
          <w:ilvl w:val="0"/>
          <w:numId w:val="23"/>
        </w:numPr>
        <w:spacing w:after="0" w:line="240" w:lineRule="auto"/>
        <w:ind w:left="284" w:hanging="284"/>
        <w:jc w:val="both"/>
        <w:rPr>
          <w:rFonts w:ascii="Segoe UI" w:hAnsi="Segoe UI" w:cs="Segoe UI"/>
        </w:rPr>
      </w:pPr>
      <w:r>
        <w:rPr>
          <w:rFonts w:ascii="Segoe UI" w:hAnsi="Segoe UI" w:cs="Segoe UI"/>
        </w:rPr>
        <w:t>Jeżeli w ofercie i oświadczeniach lub dokumentach z nią złożonych zawarte są informacje stanowiące tajemnicę przedsiębiorstwa, powinny one być umieszczone w osobnej wewnętrznej kopercie zatytułowanej jak w pkt 12 ppkt 10, z dodaniem słów „Tajemnica przedsiębiorstwa”.</w:t>
      </w:r>
    </w:p>
    <w:p w:rsidR="00CC5B00" w:rsidRDefault="00CC5B00" w:rsidP="00CC5B00">
      <w:pPr>
        <w:pStyle w:val="Tekstpodstawowy"/>
        <w:jc w:val="both"/>
        <w:rPr>
          <w:rFonts w:ascii="Segoe UI" w:hAnsi="Segoe UI" w:cs="Segoe UI"/>
          <w:i w:val="0"/>
          <w:color w:val="000000"/>
          <w:sz w:val="20"/>
        </w:rPr>
      </w:pPr>
    </w:p>
    <w:p w:rsidR="00CC5B00" w:rsidRDefault="00CC5B00" w:rsidP="00CC5B00">
      <w:pPr>
        <w:pStyle w:val="Tekstpodstawowy"/>
        <w:numPr>
          <w:ilvl w:val="0"/>
          <w:numId w:val="24"/>
        </w:numPr>
        <w:ind w:left="426" w:hanging="426"/>
        <w:jc w:val="both"/>
        <w:rPr>
          <w:rFonts w:ascii="Segoe UI" w:hAnsi="Segoe UI" w:cs="Segoe UI"/>
          <w:i w:val="0"/>
          <w:color w:val="000000"/>
          <w:sz w:val="20"/>
        </w:rPr>
      </w:pPr>
      <w:r>
        <w:rPr>
          <w:rFonts w:ascii="Segoe UI" w:hAnsi="Segoe UI" w:cs="Segoe UI"/>
          <w:i w:val="0"/>
          <w:color w:val="000000"/>
          <w:sz w:val="20"/>
        </w:rPr>
        <w:t>MIEJSCE ORAZ TERMIN SKŁADANIA I OTWARCIA OFERT</w:t>
      </w:r>
    </w:p>
    <w:p w:rsidR="00CC5B00" w:rsidRDefault="00CC5B00" w:rsidP="00CC5B00">
      <w:pPr>
        <w:pStyle w:val="Tekstpodstawowy"/>
        <w:jc w:val="both"/>
        <w:rPr>
          <w:rFonts w:ascii="Segoe UI" w:hAnsi="Segoe UI" w:cs="Segoe UI"/>
          <w:i w:val="0"/>
          <w:color w:val="000000"/>
          <w:sz w:val="20"/>
        </w:rPr>
      </w:pPr>
    </w:p>
    <w:p w:rsidR="00CC5B00" w:rsidRDefault="00CC5B00" w:rsidP="00CC5B00">
      <w:pPr>
        <w:pStyle w:val="Tekstpodstawowy"/>
        <w:numPr>
          <w:ilvl w:val="0"/>
          <w:numId w:val="25"/>
        </w:numPr>
        <w:ind w:left="284" w:hanging="284"/>
        <w:jc w:val="both"/>
        <w:rPr>
          <w:rFonts w:ascii="Segoe UI" w:hAnsi="Segoe UI" w:cs="Segoe UI"/>
          <w:b w:val="0"/>
          <w:i w:val="0"/>
          <w:color w:val="000000"/>
          <w:sz w:val="20"/>
        </w:rPr>
      </w:pPr>
      <w:r>
        <w:rPr>
          <w:rFonts w:ascii="Segoe UI" w:hAnsi="Segoe UI" w:cs="Segoe UI"/>
          <w:b w:val="0"/>
          <w:i w:val="0"/>
          <w:color w:val="000000"/>
          <w:sz w:val="20"/>
        </w:rPr>
        <w:t xml:space="preserve">Miejsce składania ofert: </w:t>
      </w:r>
    </w:p>
    <w:p w:rsidR="00CC5B00" w:rsidRDefault="00CC5B00" w:rsidP="00CC5B00">
      <w:pPr>
        <w:tabs>
          <w:tab w:val="num" w:pos="720"/>
        </w:tabs>
        <w:ind w:left="284"/>
        <w:jc w:val="both"/>
        <w:rPr>
          <w:rFonts w:ascii="Segoe UI" w:hAnsi="Segoe UI" w:cs="Segoe UI"/>
          <w:b/>
          <w:bCs/>
        </w:rPr>
      </w:pPr>
      <w:r>
        <w:rPr>
          <w:rFonts w:ascii="Segoe UI" w:hAnsi="Segoe UI" w:cs="Segoe UI"/>
          <w:b/>
          <w:bCs/>
        </w:rPr>
        <w:t xml:space="preserve">Urząd Miejski w Koszalinie </w:t>
      </w:r>
    </w:p>
    <w:p w:rsidR="00CC5B00" w:rsidRDefault="00CC5B00" w:rsidP="00CC5B00">
      <w:pPr>
        <w:tabs>
          <w:tab w:val="num" w:pos="720"/>
        </w:tabs>
        <w:ind w:left="284"/>
        <w:jc w:val="both"/>
        <w:rPr>
          <w:rFonts w:ascii="Segoe UI" w:hAnsi="Segoe UI" w:cs="Segoe UI"/>
          <w:b/>
          <w:bCs/>
        </w:rPr>
      </w:pPr>
      <w:r>
        <w:rPr>
          <w:rFonts w:ascii="Segoe UI" w:hAnsi="Segoe UI" w:cs="Segoe UI"/>
          <w:b/>
          <w:bCs/>
        </w:rPr>
        <w:t xml:space="preserve">Biuro Zamówień Publicznych </w:t>
      </w:r>
    </w:p>
    <w:p w:rsidR="00CC5B00" w:rsidRDefault="00CC5B00" w:rsidP="00CC5B00">
      <w:pPr>
        <w:tabs>
          <w:tab w:val="num" w:pos="720"/>
        </w:tabs>
        <w:ind w:left="284"/>
        <w:jc w:val="both"/>
        <w:rPr>
          <w:rFonts w:ascii="Segoe UI" w:hAnsi="Segoe UI" w:cs="Segoe UI"/>
          <w:b/>
          <w:bCs/>
        </w:rPr>
      </w:pPr>
      <w:r>
        <w:rPr>
          <w:rFonts w:ascii="Segoe UI" w:hAnsi="Segoe UI" w:cs="Segoe UI"/>
          <w:b/>
          <w:bCs/>
        </w:rPr>
        <w:t>ul. A. Mickiewicza 26</w:t>
      </w:r>
    </w:p>
    <w:p w:rsidR="00CC5B00" w:rsidRDefault="00CC5B00" w:rsidP="00CC5B00">
      <w:pPr>
        <w:ind w:firstLine="284"/>
        <w:jc w:val="both"/>
        <w:rPr>
          <w:rFonts w:ascii="Segoe UI" w:hAnsi="Segoe UI" w:cs="Segoe UI"/>
          <w:b/>
          <w:bCs/>
        </w:rPr>
      </w:pPr>
      <w:r>
        <w:rPr>
          <w:rFonts w:ascii="Segoe UI" w:hAnsi="Segoe UI" w:cs="Segoe UI"/>
          <w:b/>
          <w:bCs/>
        </w:rPr>
        <w:t>75 – 004 Koszalin, I piętro, pokój nr 22</w:t>
      </w:r>
    </w:p>
    <w:p w:rsidR="00CC5B00" w:rsidRPr="003B537D" w:rsidRDefault="00CC5B00" w:rsidP="00CC5B00">
      <w:pPr>
        <w:pStyle w:val="Tekstpodstawowy"/>
        <w:numPr>
          <w:ilvl w:val="0"/>
          <w:numId w:val="26"/>
        </w:numPr>
        <w:ind w:left="284" w:hanging="284"/>
        <w:jc w:val="both"/>
        <w:rPr>
          <w:rFonts w:ascii="Segoe UI" w:hAnsi="Segoe UI" w:cs="Segoe UI"/>
          <w:b w:val="0"/>
          <w:i w:val="0"/>
          <w:sz w:val="20"/>
        </w:rPr>
      </w:pPr>
      <w:r w:rsidRPr="003B537D">
        <w:rPr>
          <w:rFonts w:ascii="Segoe UI" w:hAnsi="Segoe UI" w:cs="Segoe UI"/>
          <w:b w:val="0"/>
          <w:i w:val="0"/>
          <w:sz w:val="20"/>
        </w:rPr>
        <w:t xml:space="preserve">Termin składania ofert: do dnia </w:t>
      </w:r>
      <w:r w:rsidR="0090383E">
        <w:rPr>
          <w:rFonts w:ascii="Segoe UI" w:hAnsi="Segoe UI" w:cs="Segoe UI"/>
          <w:i w:val="0"/>
          <w:sz w:val="20"/>
        </w:rPr>
        <w:t>16</w:t>
      </w:r>
      <w:r w:rsidR="00795944" w:rsidRPr="003B537D">
        <w:rPr>
          <w:rFonts w:ascii="Segoe UI" w:hAnsi="Segoe UI" w:cs="Segoe UI"/>
          <w:i w:val="0"/>
          <w:sz w:val="20"/>
        </w:rPr>
        <w:t>.11.2020</w:t>
      </w:r>
      <w:r w:rsidR="0090383E">
        <w:rPr>
          <w:rFonts w:ascii="Segoe UI" w:hAnsi="Segoe UI" w:cs="Segoe UI"/>
          <w:bCs/>
          <w:i w:val="0"/>
          <w:sz w:val="20"/>
        </w:rPr>
        <w:t xml:space="preserve"> r., do godziny 10</w:t>
      </w:r>
      <w:r w:rsidRPr="003B537D">
        <w:rPr>
          <w:rFonts w:ascii="Segoe UI" w:hAnsi="Segoe UI" w:cs="Segoe UI"/>
          <w:bCs/>
          <w:i w:val="0"/>
          <w:sz w:val="20"/>
        </w:rPr>
        <w:t>:00</w:t>
      </w:r>
      <w:r w:rsidRPr="003B537D">
        <w:rPr>
          <w:rFonts w:ascii="Segoe UI" w:hAnsi="Segoe UI" w:cs="Segoe UI"/>
          <w:b w:val="0"/>
          <w:i w:val="0"/>
          <w:sz w:val="20"/>
        </w:rPr>
        <w:t>.</w:t>
      </w:r>
    </w:p>
    <w:p w:rsidR="00CC5B00" w:rsidRPr="003B537D" w:rsidRDefault="00CC5B00" w:rsidP="00CC5B00">
      <w:pPr>
        <w:pStyle w:val="Tekstpodstawowy"/>
        <w:numPr>
          <w:ilvl w:val="0"/>
          <w:numId w:val="26"/>
        </w:numPr>
        <w:ind w:left="284" w:hanging="284"/>
        <w:jc w:val="both"/>
        <w:rPr>
          <w:rFonts w:ascii="Segoe UI" w:hAnsi="Segoe UI" w:cs="Segoe UI"/>
          <w:b w:val="0"/>
          <w:i w:val="0"/>
          <w:sz w:val="20"/>
        </w:rPr>
      </w:pPr>
      <w:r w:rsidRPr="003B537D">
        <w:rPr>
          <w:rFonts w:ascii="Segoe UI" w:hAnsi="Segoe UI" w:cs="Segoe UI"/>
          <w:b w:val="0"/>
          <w:i w:val="0"/>
          <w:sz w:val="20"/>
        </w:rPr>
        <w:t xml:space="preserve">Termin otwarcia ofert: </w:t>
      </w:r>
      <w:r w:rsidR="0090383E">
        <w:rPr>
          <w:rFonts w:ascii="Segoe UI" w:hAnsi="Segoe UI" w:cs="Segoe UI"/>
          <w:i w:val="0"/>
          <w:sz w:val="20"/>
        </w:rPr>
        <w:t>16</w:t>
      </w:r>
      <w:r w:rsidRPr="003B537D">
        <w:rPr>
          <w:rFonts w:ascii="Segoe UI" w:hAnsi="Segoe UI" w:cs="Segoe UI"/>
          <w:i w:val="0"/>
          <w:sz w:val="20"/>
        </w:rPr>
        <w:t>.11.2019</w:t>
      </w:r>
      <w:r w:rsidR="0090383E">
        <w:rPr>
          <w:rFonts w:ascii="Segoe UI" w:hAnsi="Segoe UI" w:cs="Segoe UI"/>
          <w:bCs/>
          <w:i w:val="0"/>
          <w:sz w:val="20"/>
        </w:rPr>
        <w:t xml:space="preserve"> r., godzina 11</w:t>
      </w:r>
      <w:r w:rsidR="00795944" w:rsidRPr="003B537D">
        <w:rPr>
          <w:rFonts w:ascii="Segoe UI" w:hAnsi="Segoe UI" w:cs="Segoe UI"/>
          <w:bCs/>
          <w:i w:val="0"/>
          <w:sz w:val="20"/>
        </w:rPr>
        <w:t>:00</w:t>
      </w:r>
      <w:r w:rsidRPr="003B537D">
        <w:rPr>
          <w:rFonts w:ascii="Segoe UI" w:hAnsi="Segoe UI" w:cs="Segoe UI"/>
          <w:b w:val="0"/>
          <w:i w:val="0"/>
          <w:sz w:val="20"/>
        </w:rPr>
        <w:t>.</w:t>
      </w:r>
    </w:p>
    <w:p w:rsidR="00CC5B00" w:rsidRPr="006E40D1" w:rsidRDefault="00CC5B00" w:rsidP="00CC5B00">
      <w:pPr>
        <w:pStyle w:val="Tekstpodstawowy"/>
        <w:numPr>
          <w:ilvl w:val="0"/>
          <w:numId w:val="26"/>
        </w:numPr>
        <w:ind w:left="284" w:hanging="284"/>
        <w:jc w:val="both"/>
        <w:rPr>
          <w:rFonts w:ascii="Segoe UI" w:hAnsi="Segoe UI" w:cs="Segoe UI"/>
          <w:b w:val="0"/>
          <w:i w:val="0"/>
          <w:color w:val="FF0000"/>
          <w:sz w:val="20"/>
        </w:rPr>
      </w:pPr>
      <w:r w:rsidRPr="003B537D">
        <w:rPr>
          <w:rFonts w:ascii="Segoe UI" w:hAnsi="Segoe UI" w:cs="Segoe UI"/>
          <w:b w:val="0"/>
          <w:i w:val="0"/>
          <w:sz w:val="20"/>
        </w:rPr>
        <w:t>Miejsce otwarcia ofert: Urząd Miejski w Koszalinie, ul. A. Mickiewicza 26, I piętro, pokój nr 30.</w:t>
      </w:r>
    </w:p>
    <w:p w:rsidR="00CC5B00" w:rsidRDefault="00CC5B00" w:rsidP="00CC5B00">
      <w:pPr>
        <w:pStyle w:val="Tekstpodstawowy"/>
        <w:numPr>
          <w:ilvl w:val="0"/>
          <w:numId w:val="26"/>
        </w:numPr>
        <w:ind w:left="284" w:hanging="284"/>
        <w:jc w:val="both"/>
        <w:rPr>
          <w:rFonts w:ascii="Segoe UI" w:hAnsi="Segoe UI" w:cs="Segoe UI"/>
          <w:b w:val="0"/>
          <w:i w:val="0"/>
          <w:color w:val="000000"/>
          <w:sz w:val="20"/>
        </w:rPr>
      </w:pPr>
      <w:r>
        <w:rPr>
          <w:rFonts w:ascii="Segoe UI" w:hAnsi="Segoe UI" w:cs="Segoe UI"/>
          <w:b w:val="0"/>
          <w:i w:val="0"/>
          <w:color w:val="000000"/>
          <w:sz w:val="20"/>
        </w:rPr>
        <w:t>Oferty złożone po terminie zostaną zwrócone Wykonawcom niezwłocznie.</w:t>
      </w:r>
    </w:p>
    <w:p w:rsidR="00CC5B00" w:rsidRDefault="00CC5B00" w:rsidP="00CC5B00">
      <w:pPr>
        <w:pStyle w:val="Tekstpodstawowy"/>
        <w:numPr>
          <w:ilvl w:val="0"/>
          <w:numId w:val="26"/>
        </w:numPr>
        <w:ind w:left="284" w:hanging="284"/>
        <w:jc w:val="both"/>
        <w:rPr>
          <w:rFonts w:ascii="Segoe UI" w:hAnsi="Segoe UI" w:cs="Segoe UI"/>
          <w:b w:val="0"/>
          <w:i w:val="0"/>
          <w:color w:val="000000"/>
          <w:sz w:val="20"/>
        </w:rPr>
      </w:pPr>
      <w:r>
        <w:rPr>
          <w:rFonts w:ascii="Segoe UI" w:hAnsi="Segoe UI" w:cs="Segoe UI"/>
          <w:b w:val="0"/>
          <w:i w:val="0"/>
          <w:color w:val="000000"/>
          <w:sz w:val="20"/>
        </w:rPr>
        <w:t>Przedłużenie terminu składania ofert dopuszczalne jest tylko przed jego upływem.</w:t>
      </w:r>
    </w:p>
    <w:p w:rsidR="00CC5B00" w:rsidRDefault="00CC5B00" w:rsidP="00CC5B00">
      <w:pPr>
        <w:pStyle w:val="Tekstpodstawowy"/>
        <w:numPr>
          <w:ilvl w:val="0"/>
          <w:numId w:val="26"/>
        </w:numPr>
        <w:ind w:left="284" w:hanging="284"/>
        <w:jc w:val="both"/>
        <w:rPr>
          <w:rFonts w:ascii="Segoe UI" w:hAnsi="Segoe UI" w:cs="Segoe UI"/>
          <w:b w:val="0"/>
          <w:i w:val="0"/>
          <w:color w:val="000000"/>
          <w:sz w:val="20"/>
        </w:rPr>
      </w:pPr>
      <w:r>
        <w:rPr>
          <w:rFonts w:ascii="Segoe UI" w:hAnsi="Segoe UI" w:cs="Segoe UI"/>
          <w:b w:val="0"/>
          <w:i w:val="0"/>
          <w:sz w:val="20"/>
        </w:rPr>
        <w:t>O przedłużeniu terminu Zamawiający powiadomi natychmiast każdego Wykonawcę, któremu przekazano SIWZ.</w:t>
      </w:r>
    </w:p>
    <w:p w:rsidR="00CC5B00" w:rsidRDefault="00CC5B00" w:rsidP="00CC5B00">
      <w:pPr>
        <w:pStyle w:val="Tekstpodstawowy2"/>
        <w:tabs>
          <w:tab w:val="left" w:pos="851"/>
        </w:tabs>
        <w:spacing w:after="0" w:line="240" w:lineRule="auto"/>
        <w:jc w:val="both"/>
        <w:rPr>
          <w:rFonts w:ascii="Segoe UI" w:hAnsi="Segoe UI" w:cs="Segoe UI"/>
          <w:b/>
        </w:rPr>
      </w:pPr>
    </w:p>
    <w:p w:rsidR="00CC5B00" w:rsidRDefault="00CC5B00" w:rsidP="00CC5B00">
      <w:pPr>
        <w:pStyle w:val="Tekstpodstawowy2"/>
        <w:numPr>
          <w:ilvl w:val="0"/>
          <w:numId w:val="27"/>
        </w:numPr>
        <w:spacing w:after="0" w:line="240" w:lineRule="auto"/>
        <w:ind w:left="426" w:hanging="426"/>
        <w:jc w:val="both"/>
        <w:rPr>
          <w:rFonts w:ascii="Segoe UI" w:hAnsi="Segoe UI" w:cs="Segoe UI"/>
          <w:b/>
          <w:bCs/>
        </w:rPr>
      </w:pPr>
      <w:r>
        <w:rPr>
          <w:rFonts w:ascii="Segoe UI" w:hAnsi="Segoe UI" w:cs="Segoe UI"/>
          <w:b/>
          <w:bCs/>
        </w:rPr>
        <w:t xml:space="preserve">OPIS SPOSOBU OBLICZENIA CENY </w:t>
      </w:r>
    </w:p>
    <w:p w:rsidR="00CC5B00" w:rsidRDefault="00CC5B00" w:rsidP="00CC5B00">
      <w:pPr>
        <w:pStyle w:val="Tekstpodstawowy2"/>
        <w:spacing w:after="0" w:line="240" w:lineRule="auto"/>
        <w:ind w:left="426"/>
        <w:jc w:val="both"/>
        <w:rPr>
          <w:rFonts w:ascii="Segoe UI" w:hAnsi="Segoe UI" w:cs="Segoe UI"/>
          <w:b/>
          <w:bCs/>
        </w:rPr>
      </w:pPr>
    </w:p>
    <w:p w:rsidR="00CC5B00" w:rsidRDefault="00CC5B00" w:rsidP="00E05C77">
      <w:pPr>
        <w:numPr>
          <w:ilvl w:val="0"/>
          <w:numId w:val="28"/>
        </w:numPr>
        <w:ind w:left="284" w:hanging="284"/>
        <w:jc w:val="both"/>
        <w:rPr>
          <w:rFonts w:ascii="Calibri" w:hAnsi="Calibri" w:cs="Calibri"/>
          <w:bCs/>
          <w:sz w:val="22"/>
          <w:szCs w:val="22"/>
        </w:rPr>
      </w:pPr>
      <w:r>
        <w:rPr>
          <w:rFonts w:ascii="Segoe UI" w:eastAsia="Calibri" w:hAnsi="Segoe UI" w:cs="Segoe UI"/>
          <w:bCs/>
          <w:iCs/>
          <w:lang w:eastAsia="en-US"/>
        </w:rPr>
        <w:t xml:space="preserve">Wykonawca poda w Formularzu ofertowym cenę w PLN wyliczoną na podstawie Tabeli zawartej </w:t>
      </w:r>
      <w:r>
        <w:rPr>
          <w:rFonts w:ascii="Segoe UI" w:eastAsia="Calibri" w:hAnsi="Segoe UI" w:cs="Segoe UI"/>
          <w:bCs/>
          <w:iCs/>
          <w:lang w:eastAsia="en-US"/>
        </w:rPr>
        <w:br/>
        <w:t xml:space="preserve">w pkt. 1 Formularza ofertowego. </w:t>
      </w:r>
    </w:p>
    <w:p w:rsidR="00CC5B00" w:rsidRDefault="00CC5B00" w:rsidP="00E05C77">
      <w:pPr>
        <w:ind w:left="284"/>
        <w:jc w:val="both"/>
        <w:rPr>
          <w:rFonts w:ascii="Calibri" w:hAnsi="Calibri" w:cs="Calibri"/>
          <w:bCs/>
          <w:sz w:val="22"/>
          <w:szCs w:val="22"/>
        </w:rPr>
      </w:pPr>
      <w:r>
        <w:rPr>
          <w:rFonts w:ascii="Segoe UI" w:eastAsia="Calibri" w:hAnsi="Segoe UI" w:cs="Segoe UI"/>
          <w:bCs/>
          <w:iCs/>
          <w:lang w:eastAsia="en-US"/>
        </w:rPr>
        <w:t xml:space="preserve">Wykonawca w Formularzu ofertowym obowiązany jest podać cenę (brutto, tj. łącznie </w:t>
      </w:r>
      <w:r>
        <w:rPr>
          <w:rFonts w:ascii="Segoe UI" w:eastAsia="Calibri" w:hAnsi="Segoe UI" w:cs="Segoe UI"/>
          <w:bCs/>
          <w:iCs/>
          <w:lang w:eastAsia="en-US"/>
        </w:rPr>
        <w:br/>
        <w:t xml:space="preserve">z podatkiem VAT) oraz wartość netto za realizację zamówienia w pełnym zakresie, określonym </w:t>
      </w:r>
      <w:r>
        <w:rPr>
          <w:rFonts w:ascii="Segoe UI" w:eastAsia="Calibri" w:hAnsi="Segoe UI" w:cs="Segoe UI"/>
          <w:bCs/>
          <w:iCs/>
          <w:lang w:eastAsia="en-US"/>
        </w:rPr>
        <w:br/>
        <w:t xml:space="preserve">w opisie przedmiotu zamówienia. Ceny należy podać cyfrowo i słownie (kwoty należy podawać </w:t>
      </w:r>
      <w:r>
        <w:rPr>
          <w:rFonts w:ascii="Segoe UI" w:eastAsia="Calibri" w:hAnsi="Segoe UI" w:cs="Segoe UI"/>
          <w:bCs/>
          <w:iCs/>
          <w:lang w:eastAsia="en-US"/>
        </w:rPr>
        <w:br/>
        <w:t>w zaokrągleniu do dwóch miejsc po przecinku).</w:t>
      </w:r>
    </w:p>
    <w:p w:rsidR="00CC5B00" w:rsidRDefault="00CC5B00" w:rsidP="00E05C77">
      <w:pPr>
        <w:numPr>
          <w:ilvl w:val="0"/>
          <w:numId w:val="28"/>
        </w:numPr>
        <w:ind w:left="284" w:hanging="284"/>
        <w:jc w:val="both"/>
        <w:rPr>
          <w:rFonts w:ascii="Segoe UI" w:hAnsi="Segoe UI" w:cs="Segoe UI"/>
          <w:bCs/>
          <w:iCs/>
        </w:rPr>
      </w:pPr>
      <w:r>
        <w:rPr>
          <w:rFonts w:ascii="Segoe UI" w:hAnsi="Segoe UI" w:cs="Segoe UI"/>
          <w:bCs/>
          <w:iCs/>
        </w:rPr>
        <w:t xml:space="preserve">Cena musi obejmować wykonanie całego zamówienia. </w:t>
      </w:r>
    </w:p>
    <w:p w:rsidR="00CC5B00" w:rsidRDefault="00CC5B00" w:rsidP="00E05C77">
      <w:pPr>
        <w:numPr>
          <w:ilvl w:val="0"/>
          <w:numId w:val="28"/>
        </w:numPr>
        <w:ind w:left="284" w:hanging="284"/>
        <w:jc w:val="both"/>
        <w:rPr>
          <w:rFonts w:ascii="Segoe UI" w:hAnsi="Segoe UI" w:cs="Segoe UI"/>
          <w:bCs/>
          <w:iCs/>
        </w:rPr>
      </w:pPr>
      <w:r>
        <w:rPr>
          <w:rFonts w:ascii="Segoe UI" w:hAnsi="Segoe UI" w:cs="Segoe UI"/>
          <w:bCs/>
          <w:iCs/>
        </w:rPr>
        <w:t xml:space="preserve">Cena powinna zawierać w sobie ewentualne opusty proponowane przez Wykonawcę </w:t>
      </w:r>
      <w:r>
        <w:rPr>
          <w:rFonts w:ascii="Segoe UI" w:hAnsi="Segoe UI" w:cs="Segoe UI"/>
          <w:bCs/>
          <w:iCs/>
        </w:rPr>
        <w:br/>
        <w:t xml:space="preserve">(niedopuszczalne są żadne negocjacje cenowe). </w:t>
      </w:r>
    </w:p>
    <w:p w:rsidR="00CC5B00" w:rsidRDefault="00CC5B00" w:rsidP="00E05C77">
      <w:pPr>
        <w:numPr>
          <w:ilvl w:val="0"/>
          <w:numId w:val="28"/>
        </w:numPr>
        <w:ind w:left="284" w:hanging="284"/>
        <w:jc w:val="both"/>
        <w:rPr>
          <w:rFonts w:ascii="Segoe UI" w:hAnsi="Segoe UI" w:cs="Segoe UI"/>
          <w:bCs/>
          <w:iCs/>
        </w:rPr>
      </w:pPr>
      <w:r>
        <w:rPr>
          <w:rFonts w:ascii="Segoe UI" w:hAnsi="Segoe UI" w:cs="Segoe UI"/>
          <w:bCs/>
          <w:iCs/>
        </w:rPr>
        <w:t xml:space="preserve">W cenie oferty Wykonawca ujmie </w:t>
      </w:r>
      <w:r w:rsidRPr="00E05C77">
        <w:rPr>
          <w:rFonts w:ascii="Segoe UI" w:hAnsi="Segoe UI" w:cs="Segoe UI"/>
          <w:bCs/>
          <w:iCs/>
          <w:u w:val="single"/>
        </w:rPr>
        <w:t>wszystkie koszty</w:t>
      </w:r>
      <w:r>
        <w:rPr>
          <w:rFonts w:ascii="Segoe UI" w:hAnsi="Segoe UI" w:cs="Segoe UI"/>
          <w:bCs/>
          <w:iCs/>
        </w:rPr>
        <w:t xml:space="preserve"> </w:t>
      </w:r>
      <w:r w:rsidR="00E05C77">
        <w:rPr>
          <w:rFonts w:ascii="Segoe UI" w:hAnsi="Segoe UI" w:cs="Segoe UI"/>
          <w:bCs/>
          <w:iCs/>
        </w:rPr>
        <w:t xml:space="preserve">związane z wykonaniem całego przedmiotu zamówienia. </w:t>
      </w:r>
    </w:p>
    <w:p w:rsidR="00CC5B00" w:rsidRDefault="00CC5B00" w:rsidP="00E05C77">
      <w:pPr>
        <w:numPr>
          <w:ilvl w:val="0"/>
          <w:numId w:val="28"/>
        </w:numPr>
        <w:ind w:left="284" w:hanging="284"/>
        <w:contextualSpacing/>
        <w:jc w:val="both"/>
        <w:rPr>
          <w:rFonts w:ascii="Segoe UI" w:eastAsia="Calibri" w:hAnsi="Segoe UI" w:cs="Segoe UI"/>
          <w:bCs/>
          <w:iCs/>
          <w:lang w:eastAsia="en-US"/>
        </w:rPr>
      </w:pPr>
      <w:r>
        <w:rPr>
          <w:rFonts w:ascii="Segoe UI" w:eastAsia="Calibri" w:hAnsi="Segoe UI" w:cs="Segoe UI"/>
          <w:bCs/>
          <w:iCs/>
          <w:lang w:eastAsia="en-US"/>
        </w:rPr>
        <w:t>W przypadku rozbieżności pomiędzy cenami zawartymi w Formularzu ofertowym, Zamawiający poprawi cenę w Formularzu ofertowym, zgodnie z Tabelą zawartą w pkt. 1 Formularza ofertowego.</w:t>
      </w:r>
    </w:p>
    <w:p w:rsidR="00CC5B00" w:rsidRDefault="00CC5B00" w:rsidP="00E05C77">
      <w:pPr>
        <w:numPr>
          <w:ilvl w:val="0"/>
          <w:numId w:val="28"/>
        </w:numPr>
        <w:ind w:left="284" w:hanging="284"/>
        <w:jc w:val="both"/>
        <w:rPr>
          <w:rFonts w:ascii="Segoe UI" w:hAnsi="Segoe UI" w:cs="Segoe UI"/>
          <w:bCs/>
          <w:iCs/>
        </w:rPr>
      </w:pPr>
      <w:r>
        <w:rPr>
          <w:rFonts w:ascii="Segoe UI" w:hAnsi="Segoe UI" w:cs="Segoe UI"/>
          <w:bCs/>
          <w:iCs/>
        </w:rPr>
        <w:t>Zamawiający informuje, że w wyniku realizacji umowy nie będą prowadzone rozliczenia w innych walutach niż PLN.</w:t>
      </w:r>
    </w:p>
    <w:p w:rsidR="00CC5B00" w:rsidRPr="00E05C77" w:rsidRDefault="00CC5B00" w:rsidP="00E05C77">
      <w:pPr>
        <w:numPr>
          <w:ilvl w:val="0"/>
          <w:numId w:val="28"/>
        </w:numPr>
        <w:ind w:left="284" w:hanging="284"/>
        <w:jc w:val="both"/>
        <w:rPr>
          <w:rFonts w:ascii="Segoe UI" w:hAnsi="Segoe UI" w:cs="Segoe UI"/>
        </w:rPr>
      </w:pPr>
      <w:r>
        <w:rPr>
          <w:rFonts w:ascii="Segoe UI" w:hAnsi="Segoe UI" w:cs="Segoe UI"/>
        </w:rPr>
        <w:t xml:space="preserve">Jeżeli w postępowaniu złożona będzie oferta, której wybór prowadziłby do powstania </w:t>
      </w:r>
      <w:r>
        <w:rPr>
          <w:rFonts w:ascii="Segoe UI" w:hAnsi="Segoe UI" w:cs="Segoe UI"/>
        </w:rPr>
        <w:br/>
        <w:t xml:space="preserve">u Zamawiającego obowiązku podatkowego zgodnie z przepisami o podatku od towarów i usług, Zamawiający w celu oceny takiej oferty dolicza do przedstawionej w niej ceny podatek od towarów </w:t>
      </w:r>
      <w:r>
        <w:rPr>
          <w:rFonts w:ascii="Segoe UI" w:hAnsi="Segoe UI" w:cs="Segoe UI"/>
        </w:rPr>
        <w:br/>
        <w:t xml:space="preserve">i usług, który miałby obowiązek rozliczyć zgodnie z tymi przepisami. </w:t>
      </w:r>
      <w:r w:rsidRPr="00E05C77">
        <w:rPr>
          <w:rFonts w:ascii="Segoe UI" w:hAnsi="Segoe UI" w:cs="Segoe UI"/>
          <w:u w:val="single"/>
        </w:rPr>
        <w:t>W takim przypadku Wykonawca, składając ofertę, jest zobligowa</w:t>
      </w:r>
      <w:r w:rsidR="00E05C77" w:rsidRPr="00E05C77">
        <w:rPr>
          <w:rFonts w:ascii="Segoe UI" w:hAnsi="Segoe UI" w:cs="Segoe UI"/>
          <w:u w:val="single"/>
        </w:rPr>
        <w:t xml:space="preserve">ny poinformować Zamawiającego, </w:t>
      </w:r>
      <w:r w:rsidRPr="00E05C77">
        <w:rPr>
          <w:rFonts w:ascii="Segoe UI" w:hAnsi="Segoe UI" w:cs="Segoe UI"/>
          <w:u w:val="single"/>
        </w:rPr>
        <w:t xml:space="preserve">że wybór jego oferty będzie prowadzić do powstania u Zamawiającego obowiązku podatkowego, wskazując nazwę (rodzaj) </w:t>
      </w:r>
      <w:r w:rsidRPr="00E05C77">
        <w:rPr>
          <w:rFonts w:ascii="Segoe UI" w:hAnsi="Segoe UI" w:cs="Segoe UI"/>
          <w:u w:val="single"/>
        </w:rPr>
        <w:lastRenderedPageBreak/>
        <w:t>towaru lub usługi, których dostawa lub świadczenie będzie prowadzić do jego powstania, oraz wskazując ich wartość bez kwoty podatku.</w:t>
      </w:r>
    </w:p>
    <w:p w:rsidR="00CC5B00" w:rsidRDefault="00CC5B00" w:rsidP="00CC5B00">
      <w:pPr>
        <w:pStyle w:val="Default"/>
        <w:ind w:left="284" w:firstLine="0"/>
        <w:rPr>
          <w:rFonts w:ascii="Segoe UI" w:hAnsi="Segoe UI" w:cs="Segoe UI"/>
          <w:bCs w:val="0"/>
          <w:sz w:val="18"/>
          <w:szCs w:val="18"/>
        </w:rPr>
      </w:pPr>
    </w:p>
    <w:p w:rsidR="00CC5B00" w:rsidRDefault="00CC5B00" w:rsidP="00CC5B00">
      <w:pPr>
        <w:pStyle w:val="Default"/>
        <w:ind w:left="284" w:firstLine="0"/>
        <w:rPr>
          <w:rFonts w:ascii="Segoe UI" w:hAnsi="Segoe UI" w:cs="Segoe UI"/>
          <w:bCs w:val="0"/>
          <w:sz w:val="18"/>
          <w:szCs w:val="18"/>
        </w:rPr>
      </w:pPr>
      <w:r>
        <w:rPr>
          <w:rFonts w:ascii="Segoe UI" w:hAnsi="Segoe UI" w:cs="Segoe UI"/>
          <w:bCs w:val="0"/>
          <w:sz w:val="18"/>
          <w:szCs w:val="18"/>
        </w:rPr>
        <w:t>Uwaga!!!</w:t>
      </w:r>
    </w:p>
    <w:p w:rsidR="00CC5B00" w:rsidRDefault="00CC5B00" w:rsidP="00CC5B00">
      <w:pPr>
        <w:pStyle w:val="Default"/>
        <w:ind w:left="284" w:firstLine="0"/>
        <w:rPr>
          <w:rFonts w:ascii="Segoe UI" w:hAnsi="Segoe UI" w:cs="Segoe UI"/>
          <w:b w:val="0"/>
          <w:bCs w:val="0"/>
          <w:i/>
          <w:sz w:val="18"/>
          <w:szCs w:val="18"/>
        </w:rPr>
      </w:pPr>
      <w:r>
        <w:rPr>
          <w:rFonts w:ascii="Segoe UI" w:hAnsi="Segoe UI" w:cs="Segoe UI"/>
          <w:b w:val="0"/>
          <w:bCs w:val="0"/>
          <w:i/>
          <w:sz w:val="18"/>
          <w:szCs w:val="18"/>
        </w:rPr>
        <w:t xml:space="preserve">W przypadku, o którym mowa w art. 93 ust. 1 pkt 4 ustawy PZP, jeżeli złożono ofertę, której wybór prowadziłby do powstania u Zamawiającego obowiązku podatkowego zgodnie z przepisami o podatku od towarów i usług, </w:t>
      </w:r>
      <w:r>
        <w:rPr>
          <w:rFonts w:ascii="Segoe UI" w:hAnsi="Segoe UI" w:cs="Segoe UI"/>
          <w:b w:val="0"/>
          <w:bCs w:val="0"/>
          <w:i/>
          <w:sz w:val="18"/>
          <w:szCs w:val="18"/>
        </w:rPr>
        <w:br/>
        <w:t xml:space="preserve">do ceny najkorzystniejszej oferty lub oferty z najniższą ceną dolicza się podatek od towarów i usług, </w:t>
      </w:r>
      <w:r>
        <w:rPr>
          <w:rFonts w:ascii="Segoe UI" w:hAnsi="Segoe UI" w:cs="Segoe UI"/>
          <w:b w:val="0"/>
          <w:bCs w:val="0"/>
          <w:i/>
          <w:sz w:val="18"/>
          <w:szCs w:val="18"/>
        </w:rPr>
        <w:br/>
        <w:t>który Zamawiający miałby obowiązek rozliczyć zgodnie z tymi przepisami.</w:t>
      </w:r>
      <w:r>
        <w:rPr>
          <w:rFonts w:ascii="Segoe UI" w:hAnsi="Segoe UI" w:cs="Segoe UI"/>
          <w:b w:val="0"/>
          <w:bCs w:val="0"/>
          <w:i/>
          <w:sz w:val="18"/>
          <w:szCs w:val="18"/>
        </w:rPr>
        <w:tab/>
      </w:r>
    </w:p>
    <w:p w:rsidR="00CC5B00" w:rsidRDefault="00CC5B00" w:rsidP="00CC5B00">
      <w:pPr>
        <w:pStyle w:val="Default"/>
        <w:ind w:firstLine="0"/>
        <w:rPr>
          <w:rFonts w:ascii="Segoe UI" w:hAnsi="Segoe UI" w:cs="Segoe UI"/>
          <w:b w:val="0"/>
          <w:bCs w:val="0"/>
          <w:sz w:val="20"/>
          <w:szCs w:val="20"/>
        </w:rPr>
      </w:pPr>
    </w:p>
    <w:p w:rsidR="00CC5B00" w:rsidRDefault="00CC5B00" w:rsidP="00CC5B00">
      <w:pPr>
        <w:pStyle w:val="Tekstpodstawowy"/>
        <w:numPr>
          <w:ilvl w:val="0"/>
          <w:numId w:val="29"/>
        </w:numPr>
        <w:tabs>
          <w:tab w:val="left" w:pos="426"/>
        </w:tabs>
        <w:ind w:left="426" w:hanging="426"/>
        <w:jc w:val="both"/>
        <w:rPr>
          <w:rFonts w:ascii="Segoe UI" w:hAnsi="Segoe UI" w:cs="Segoe UI"/>
          <w:bCs/>
          <w:i w:val="0"/>
          <w:sz w:val="20"/>
          <w:szCs w:val="20"/>
        </w:rPr>
      </w:pPr>
      <w:r>
        <w:rPr>
          <w:rFonts w:ascii="Segoe UI" w:hAnsi="Segoe UI" w:cs="Segoe UI"/>
          <w:bCs/>
          <w:i w:val="0"/>
          <w:sz w:val="20"/>
        </w:rPr>
        <w:t xml:space="preserve">OPIS KRYTERIÓW, KTÓRYMI ZAMAWIAJĄCY BĘDZIE SIĘ KIEROWAŁ PRZY WYBORZE OFERTY WRAZ Z PODANIEM ZNACZENIA TYCH KRYTERIÓW I SPOSOBU OCENY OFERT </w:t>
      </w:r>
      <w:r>
        <w:rPr>
          <w:rFonts w:ascii="Segoe UI" w:hAnsi="Segoe UI" w:cs="Segoe UI"/>
          <w:bCs/>
          <w:i w:val="0"/>
          <w:sz w:val="20"/>
        </w:rPr>
        <w:br/>
      </w:r>
    </w:p>
    <w:p w:rsidR="00CC5B00" w:rsidRDefault="00CC5B00" w:rsidP="00CC5B00">
      <w:pPr>
        <w:autoSpaceDE w:val="0"/>
        <w:autoSpaceDN w:val="0"/>
        <w:adjustRightInd w:val="0"/>
        <w:jc w:val="both"/>
        <w:rPr>
          <w:rFonts w:ascii="Segoe UI" w:hAnsi="Segoe UI" w:cs="Segoe UI"/>
          <w:color w:val="000000"/>
        </w:rPr>
      </w:pPr>
      <w:r>
        <w:rPr>
          <w:rFonts w:ascii="Segoe UI" w:hAnsi="Segoe UI" w:cs="Segoe UI"/>
          <w:color w:val="000000"/>
        </w:rPr>
        <w:t xml:space="preserve">Przy wyborze oferty Zamawiający będzie się kierował następującymi kryteriami i ich rangą:  </w:t>
      </w:r>
    </w:p>
    <w:p w:rsidR="00CC5B00" w:rsidRDefault="00CC5B00" w:rsidP="00CC5B00">
      <w:pPr>
        <w:autoSpaceDE w:val="0"/>
        <w:autoSpaceDN w:val="0"/>
        <w:adjustRightInd w:val="0"/>
        <w:jc w:val="both"/>
        <w:rPr>
          <w:rFonts w:ascii="Segoe UI" w:hAnsi="Segoe UI" w:cs="Segoe UI"/>
          <w:color w:val="000000"/>
        </w:rPr>
      </w:pPr>
      <w:r>
        <w:rPr>
          <w:rFonts w:ascii="Segoe UI" w:hAnsi="Segoe UI" w:cs="Segoe UI"/>
          <w:color w:val="000000"/>
        </w:rPr>
        <w:t xml:space="preserve">  </w:t>
      </w:r>
    </w:p>
    <w:p w:rsidR="00CC5B00" w:rsidRDefault="00CC5B00" w:rsidP="00CC5B00">
      <w:pPr>
        <w:pStyle w:val="Tekstpodstawowy"/>
        <w:jc w:val="both"/>
        <w:rPr>
          <w:rFonts w:ascii="Segoe UI" w:hAnsi="Segoe UI" w:cs="Segoe UI"/>
          <w:bCs/>
          <w:i w:val="0"/>
          <w:sz w:val="20"/>
        </w:rPr>
      </w:pPr>
      <w:r>
        <w:rPr>
          <w:rFonts w:ascii="Segoe UI" w:hAnsi="Segoe UI" w:cs="Segoe UI"/>
          <w:bCs/>
          <w:i w:val="0"/>
          <w:sz w:val="20"/>
        </w:rPr>
        <w:t xml:space="preserve">1)   Cena (C)                                                                                          </w:t>
      </w:r>
      <w:r>
        <w:rPr>
          <w:rFonts w:ascii="Segoe UI" w:hAnsi="Segoe UI" w:cs="Segoe UI"/>
          <w:bCs/>
          <w:i w:val="0"/>
          <w:sz w:val="20"/>
        </w:rPr>
        <w:tab/>
      </w:r>
      <w:r>
        <w:rPr>
          <w:rFonts w:ascii="Segoe UI" w:hAnsi="Segoe UI" w:cs="Segoe UI"/>
          <w:bCs/>
          <w:i w:val="0"/>
          <w:sz w:val="20"/>
        </w:rPr>
        <w:tab/>
      </w:r>
      <w:r>
        <w:rPr>
          <w:rFonts w:ascii="Segoe UI" w:hAnsi="Segoe UI" w:cs="Segoe UI"/>
          <w:bCs/>
          <w:i w:val="0"/>
          <w:sz w:val="20"/>
        </w:rPr>
        <w:tab/>
        <w:t>- 60%</w:t>
      </w:r>
    </w:p>
    <w:p w:rsidR="00CC5B00" w:rsidRDefault="00CC5B00" w:rsidP="00CC5B00">
      <w:pPr>
        <w:rPr>
          <w:rFonts w:ascii="Segoe UI" w:hAnsi="Segoe UI" w:cs="Segoe UI"/>
          <w:b/>
        </w:rPr>
      </w:pPr>
      <w:r>
        <w:rPr>
          <w:rFonts w:ascii="Segoe UI" w:hAnsi="Segoe UI" w:cs="Segoe UI"/>
          <w:b/>
        </w:rPr>
        <w:t xml:space="preserve">2)   Termin dostawy dużych partii tablic (1000 kpl. i więcej) (T1)                    </w:t>
      </w:r>
      <w:r>
        <w:rPr>
          <w:rFonts w:ascii="Segoe UI" w:hAnsi="Segoe UI" w:cs="Segoe UI"/>
          <w:b/>
        </w:rPr>
        <w:tab/>
        <w:t xml:space="preserve">   </w:t>
      </w:r>
      <w:r>
        <w:rPr>
          <w:rFonts w:ascii="Segoe UI" w:hAnsi="Segoe UI" w:cs="Segoe UI"/>
          <w:b/>
        </w:rPr>
        <w:tab/>
        <w:t xml:space="preserve">- 10% </w:t>
      </w:r>
    </w:p>
    <w:p w:rsidR="00CC5B00" w:rsidRDefault="00CC5B00" w:rsidP="00CC5B00">
      <w:pPr>
        <w:rPr>
          <w:rFonts w:ascii="Segoe UI" w:hAnsi="Segoe UI" w:cs="Segoe UI"/>
          <w:b/>
        </w:rPr>
      </w:pPr>
      <w:r>
        <w:rPr>
          <w:rFonts w:ascii="Segoe UI" w:hAnsi="Segoe UI" w:cs="Segoe UI"/>
          <w:b/>
        </w:rPr>
        <w:t>3)   Termin dostawy mniejszych partii tablic (do 100 kpl.) i wtórników</w:t>
      </w:r>
    </w:p>
    <w:p w:rsidR="00CC5B00" w:rsidRDefault="00CC5B00" w:rsidP="00CC5B00">
      <w:pPr>
        <w:rPr>
          <w:rFonts w:ascii="Segoe UI" w:hAnsi="Segoe UI" w:cs="Segoe UI"/>
          <w:b/>
        </w:rPr>
      </w:pPr>
      <w:r>
        <w:rPr>
          <w:rFonts w:ascii="Segoe UI" w:hAnsi="Segoe UI" w:cs="Segoe UI"/>
          <w:b/>
        </w:rPr>
        <w:t xml:space="preserve">       tablic rejestracyjnych (T2)</w:t>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t xml:space="preserve">             - 30% </w:t>
      </w:r>
    </w:p>
    <w:p w:rsidR="00CC5B00" w:rsidRDefault="00CC5B00" w:rsidP="00CC5B00">
      <w:pPr>
        <w:pStyle w:val="Tekstpodstawowy"/>
        <w:ind w:left="360"/>
        <w:jc w:val="both"/>
        <w:rPr>
          <w:rFonts w:ascii="Segoe UI" w:hAnsi="Segoe UI" w:cs="Segoe UI"/>
          <w:i w:val="0"/>
          <w:sz w:val="20"/>
        </w:rPr>
      </w:pPr>
    </w:p>
    <w:p w:rsidR="00CC5B00" w:rsidRDefault="00CC5B00" w:rsidP="00CC5B00">
      <w:pPr>
        <w:widowControl w:val="0"/>
        <w:tabs>
          <w:tab w:val="left" w:pos="426"/>
        </w:tabs>
        <w:suppressAutoHyphens/>
        <w:autoSpaceDE w:val="0"/>
        <w:ind w:left="426" w:hanging="66"/>
        <w:jc w:val="both"/>
        <w:rPr>
          <w:rFonts w:ascii="Segoe UI" w:hAnsi="Segoe UI" w:cs="Segoe UI"/>
          <w:bCs/>
        </w:rPr>
      </w:pPr>
      <w:r>
        <w:rPr>
          <w:rFonts w:ascii="Segoe UI" w:hAnsi="Segoe UI" w:cs="Segoe UI"/>
          <w:bCs/>
        </w:rPr>
        <w:t xml:space="preserve"> Ocena ofert zostanie przeprowadzona w oparciu o przedstawione kryteria oraz ich wagę. </w:t>
      </w:r>
    </w:p>
    <w:p w:rsidR="00CC5B00" w:rsidRDefault="00CC5B00" w:rsidP="00CC5B00">
      <w:pPr>
        <w:widowControl w:val="0"/>
        <w:tabs>
          <w:tab w:val="left" w:pos="426"/>
        </w:tabs>
        <w:suppressAutoHyphens/>
        <w:autoSpaceDE w:val="0"/>
        <w:ind w:hanging="66"/>
        <w:jc w:val="both"/>
        <w:rPr>
          <w:rFonts w:ascii="Segoe UI" w:eastAsia="Lucida Sans Unicode" w:hAnsi="Segoe UI" w:cs="Segoe UI"/>
          <w:bCs/>
        </w:rPr>
      </w:pPr>
      <w:r>
        <w:rPr>
          <w:rFonts w:ascii="Segoe UI" w:hAnsi="Segoe UI" w:cs="Segoe UI"/>
          <w:bCs/>
        </w:rPr>
        <w:tab/>
      </w:r>
      <w:r>
        <w:rPr>
          <w:rFonts w:ascii="Segoe UI" w:hAnsi="Segoe UI" w:cs="Segoe UI"/>
          <w:bCs/>
        </w:rPr>
        <w:tab/>
        <w:t>Oferty oceniane będą punktowo w przyjętej skali 100 pkt.</w:t>
      </w:r>
      <w:r>
        <w:rPr>
          <w:rFonts w:ascii="Segoe UI" w:hAnsi="Segoe UI" w:cs="Segoe UI"/>
          <w:bCs/>
        </w:rPr>
        <w:tab/>
      </w:r>
    </w:p>
    <w:p w:rsidR="00CC5B00" w:rsidRDefault="00CC5B00" w:rsidP="00CC5B00">
      <w:pPr>
        <w:widowControl w:val="0"/>
        <w:tabs>
          <w:tab w:val="left" w:pos="426"/>
        </w:tabs>
        <w:suppressAutoHyphens/>
        <w:autoSpaceDE w:val="0"/>
        <w:ind w:hanging="66"/>
        <w:jc w:val="both"/>
        <w:rPr>
          <w:rFonts w:ascii="Segoe UI" w:eastAsia="Lucida Sans Unicode" w:hAnsi="Segoe UI" w:cs="Segoe UI"/>
        </w:rPr>
      </w:pPr>
      <w:r>
        <w:rPr>
          <w:rFonts w:ascii="Segoe UI" w:hAnsi="Segoe UI" w:cs="Segoe UI"/>
        </w:rPr>
        <w:tab/>
      </w:r>
      <w:r>
        <w:rPr>
          <w:rFonts w:ascii="Segoe UI" w:hAnsi="Segoe UI" w:cs="Segoe UI"/>
        </w:rPr>
        <w:tab/>
        <w:t>Za najkorzystniejszą zostanie uznana oferta, która uzyska  najwyższą liczbę punktów.</w:t>
      </w:r>
    </w:p>
    <w:p w:rsidR="00CC5B00" w:rsidRDefault="00CC5B00" w:rsidP="00CC5B00">
      <w:pPr>
        <w:widowControl w:val="0"/>
        <w:tabs>
          <w:tab w:val="left" w:pos="426"/>
        </w:tabs>
        <w:suppressAutoHyphens/>
        <w:autoSpaceDE w:val="0"/>
        <w:ind w:left="426"/>
        <w:jc w:val="both"/>
        <w:rPr>
          <w:rFonts w:ascii="Segoe UI" w:hAnsi="Segoe UI" w:cs="Segoe UI"/>
          <w:bCs/>
        </w:rPr>
      </w:pPr>
      <w:r>
        <w:rPr>
          <w:rFonts w:ascii="Segoe UI" w:hAnsi="Segoe UI" w:cs="Segoe UI"/>
          <w:bCs/>
        </w:rPr>
        <w:t xml:space="preserve">Obliczenia dokonywane będą z dokładnością do dwóch miejsc po przecinku, według wzoru:    </w:t>
      </w:r>
    </w:p>
    <w:p w:rsidR="00CC5B00" w:rsidRDefault="00CC5B00" w:rsidP="00CC5B00">
      <w:pPr>
        <w:widowControl w:val="0"/>
        <w:tabs>
          <w:tab w:val="left" w:pos="426"/>
        </w:tabs>
        <w:suppressAutoHyphens/>
        <w:autoSpaceDE w:val="0"/>
        <w:ind w:left="426"/>
        <w:jc w:val="both"/>
        <w:rPr>
          <w:rFonts w:ascii="Segoe UI" w:eastAsia="Arial Unicode MS" w:hAnsi="Segoe UI" w:cs="Segoe UI"/>
          <w:b/>
          <w:lang w:eastAsia="ar-SA"/>
        </w:rPr>
      </w:pPr>
      <w:r>
        <w:rPr>
          <w:rFonts w:ascii="Segoe UI" w:eastAsia="Arial Unicode MS" w:hAnsi="Segoe UI" w:cs="Segoe UI"/>
          <w:b/>
          <w:lang w:eastAsia="ar-SA"/>
        </w:rPr>
        <w:t>O = C + T1 + T2</w:t>
      </w:r>
    </w:p>
    <w:p w:rsidR="00CC5B00" w:rsidRDefault="00CC5B00" w:rsidP="00CC5B00">
      <w:pPr>
        <w:widowControl w:val="0"/>
        <w:tabs>
          <w:tab w:val="left" w:pos="426"/>
        </w:tabs>
        <w:suppressAutoHyphens/>
        <w:autoSpaceDE w:val="0"/>
        <w:ind w:left="426"/>
        <w:jc w:val="both"/>
        <w:rPr>
          <w:rFonts w:ascii="Calibri" w:eastAsia="Arial Unicode MS" w:hAnsi="Calibri" w:cs="Arial"/>
          <w:b/>
          <w:sz w:val="24"/>
          <w:szCs w:val="24"/>
          <w:lang w:eastAsia="ar-SA"/>
        </w:rPr>
      </w:pPr>
    </w:p>
    <w:p w:rsidR="00CC5B00" w:rsidRDefault="00CC5B00" w:rsidP="00CC5B00">
      <w:pPr>
        <w:pStyle w:val="Tekstpodstawowy"/>
        <w:jc w:val="both"/>
        <w:rPr>
          <w:rFonts w:ascii="Segoe UI" w:eastAsia="Times New Roman" w:hAnsi="Segoe UI" w:cs="Segoe UI"/>
          <w:bCs/>
          <w:i w:val="0"/>
          <w:sz w:val="20"/>
          <w:szCs w:val="20"/>
          <w:lang w:eastAsia="pl-PL"/>
        </w:rPr>
      </w:pPr>
      <w:r>
        <w:rPr>
          <w:rFonts w:ascii="Segoe UI" w:hAnsi="Segoe UI" w:cs="Segoe UI"/>
          <w:bCs/>
          <w:i w:val="0"/>
          <w:color w:val="000000"/>
          <w:sz w:val="20"/>
        </w:rPr>
        <w:t>1)</w:t>
      </w:r>
      <w:r>
        <w:rPr>
          <w:rFonts w:ascii="Segoe UI" w:hAnsi="Segoe UI" w:cs="Segoe UI"/>
          <w:b w:val="0"/>
          <w:i w:val="0"/>
          <w:color w:val="000000"/>
          <w:sz w:val="20"/>
        </w:rPr>
        <w:t xml:space="preserve">  </w:t>
      </w:r>
      <w:r>
        <w:rPr>
          <w:rFonts w:ascii="Segoe UI" w:hAnsi="Segoe UI" w:cs="Segoe UI"/>
          <w:bCs/>
          <w:i w:val="0"/>
          <w:sz w:val="20"/>
        </w:rPr>
        <w:t>Kryterium – cena (C) – 60 %</w:t>
      </w:r>
    </w:p>
    <w:p w:rsidR="00CC5B00" w:rsidRDefault="00CC5B00" w:rsidP="00CC5B00">
      <w:pPr>
        <w:pStyle w:val="Tekstpodstawowy"/>
        <w:tabs>
          <w:tab w:val="left" w:pos="426"/>
        </w:tabs>
        <w:ind w:left="720" w:hanging="720"/>
        <w:jc w:val="both"/>
        <w:rPr>
          <w:rFonts w:ascii="Segoe UI" w:hAnsi="Segoe UI" w:cs="Segoe UI"/>
          <w:b w:val="0"/>
          <w:i w:val="0"/>
          <w:sz w:val="20"/>
        </w:rPr>
      </w:pPr>
      <w:r>
        <w:rPr>
          <w:rFonts w:ascii="Segoe UI" w:hAnsi="Segoe UI" w:cs="Segoe UI"/>
          <w:b w:val="0"/>
          <w:i w:val="0"/>
          <w:sz w:val="20"/>
        </w:rPr>
        <w:t>Maksymalna ilość punktów,  jaką po uwzględnieniu wagi może osiągnąć oferta za kryterium „cena”</w:t>
      </w:r>
    </w:p>
    <w:p w:rsidR="00CC5B00" w:rsidRDefault="00CC5B00" w:rsidP="00CC5B00">
      <w:pPr>
        <w:pStyle w:val="Tekstpodstawowy"/>
        <w:tabs>
          <w:tab w:val="left" w:pos="426"/>
        </w:tabs>
        <w:ind w:left="720" w:hanging="720"/>
        <w:jc w:val="both"/>
        <w:rPr>
          <w:rFonts w:ascii="Segoe UI" w:hAnsi="Segoe UI" w:cs="Segoe UI"/>
          <w:b w:val="0"/>
          <w:i w:val="0"/>
          <w:sz w:val="20"/>
        </w:rPr>
      </w:pPr>
      <w:r>
        <w:rPr>
          <w:rFonts w:ascii="Segoe UI" w:hAnsi="Segoe UI" w:cs="Segoe UI"/>
          <w:b w:val="0"/>
          <w:i w:val="0"/>
          <w:sz w:val="20"/>
        </w:rPr>
        <w:t xml:space="preserve">wynosi </w:t>
      </w:r>
      <w:r>
        <w:rPr>
          <w:rFonts w:ascii="Segoe UI" w:hAnsi="Segoe UI" w:cs="Segoe UI"/>
          <w:bCs/>
          <w:i w:val="0"/>
          <w:sz w:val="20"/>
        </w:rPr>
        <w:t>60 pkt</w:t>
      </w:r>
    </w:p>
    <w:p w:rsidR="00CC5B00" w:rsidRDefault="00CC5B00" w:rsidP="00CC5B00">
      <w:pPr>
        <w:pStyle w:val="Tekstpodstawowy"/>
        <w:tabs>
          <w:tab w:val="left" w:pos="426"/>
        </w:tabs>
        <w:ind w:left="720" w:hanging="720"/>
        <w:jc w:val="both"/>
        <w:rPr>
          <w:rFonts w:ascii="Segoe UI" w:hAnsi="Segoe UI" w:cs="Segoe UI"/>
          <w:b w:val="0"/>
          <w:i w:val="0"/>
          <w:color w:val="000000"/>
          <w:sz w:val="20"/>
        </w:rPr>
      </w:pPr>
      <w:r>
        <w:rPr>
          <w:rFonts w:ascii="Segoe UI" w:hAnsi="Segoe UI" w:cs="Segoe UI"/>
          <w:b w:val="0"/>
          <w:i w:val="0"/>
          <w:sz w:val="20"/>
        </w:rPr>
        <w:tab/>
      </w:r>
      <w:r>
        <w:rPr>
          <w:rFonts w:ascii="Segoe UI" w:hAnsi="Segoe UI" w:cs="Segoe UI"/>
          <w:b w:val="0"/>
          <w:i w:val="0"/>
          <w:sz w:val="20"/>
        </w:rPr>
        <w:tab/>
      </w:r>
      <w:r>
        <w:rPr>
          <w:rFonts w:ascii="Segoe UI" w:hAnsi="Segoe UI" w:cs="Segoe UI"/>
          <w:b w:val="0"/>
          <w:i w:val="0"/>
          <w:color w:val="000000"/>
          <w:sz w:val="20"/>
        </w:rPr>
        <w:t xml:space="preserve">                     </w:t>
      </w:r>
    </w:p>
    <w:p w:rsidR="00CC5B00" w:rsidRDefault="00CC5B00" w:rsidP="00CC5B00">
      <w:pPr>
        <w:pStyle w:val="Tekstpodstawowy"/>
        <w:ind w:left="720"/>
        <w:jc w:val="both"/>
        <w:rPr>
          <w:rFonts w:ascii="Segoe UI" w:hAnsi="Segoe UI" w:cs="Segoe UI"/>
          <w:b w:val="0"/>
          <w:bCs/>
          <w:i w:val="0"/>
          <w:sz w:val="20"/>
        </w:rPr>
      </w:pPr>
      <w:r>
        <w:rPr>
          <w:rFonts w:ascii="Segoe UI" w:hAnsi="Segoe UI" w:cs="Segoe UI"/>
          <w:b w:val="0"/>
          <w:bCs/>
          <w:i w:val="0"/>
          <w:sz w:val="20"/>
        </w:rPr>
        <w:t>Punkty zostaną wyliczone wg poniższego wzoru:</w:t>
      </w:r>
    </w:p>
    <w:p w:rsidR="00CC5B00" w:rsidRDefault="00CC5B00" w:rsidP="00CC5B00">
      <w:pPr>
        <w:pStyle w:val="Tekstpodstawowy"/>
        <w:tabs>
          <w:tab w:val="left" w:pos="426"/>
        </w:tabs>
        <w:ind w:left="720" w:hanging="720"/>
        <w:jc w:val="both"/>
        <w:rPr>
          <w:rFonts w:ascii="Segoe UI" w:hAnsi="Segoe UI" w:cs="Segoe UI"/>
          <w:b w:val="0"/>
          <w:i w:val="0"/>
          <w:color w:val="000000"/>
          <w:sz w:val="20"/>
        </w:rPr>
      </w:pPr>
      <w:r>
        <w:rPr>
          <w:rFonts w:ascii="Segoe UI" w:hAnsi="Segoe UI" w:cs="Segoe UI"/>
          <w:b w:val="0"/>
          <w:i w:val="0"/>
          <w:color w:val="000000"/>
          <w:sz w:val="20"/>
        </w:rPr>
        <w:t xml:space="preserve">               </w:t>
      </w:r>
    </w:p>
    <w:p w:rsidR="00CC5B00" w:rsidRDefault="00CC5B00" w:rsidP="00CC5B00">
      <w:pPr>
        <w:pStyle w:val="Tekstpodstawowy"/>
        <w:jc w:val="both"/>
        <w:rPr>
          <w:rFonts w:ascii="Segoe UI" w:hAnsi="Segoe UI" w:cs="Segoe UI"/>
          <w:b w:val="0"/>
          <w:i w:val="0"/>
          <w:color w:val="000000"/>
          <w:sz w:val="20"/>
        </w:rPr>
      </w:pPr>
      <w:r>
        <w:rPr>
          <w:rFonts w:ascii="Segoe UI" w:hAnsi="Segoe UI" w:cs="Segoe UI"/>
          <w:b w:val="0"/>
          <w:i w:val="0"/>
          <w:color w:val="000000"/>
          <w:sz w:val="20"/>
        </w:rPr>
        <w:t xml:space="preserve"> </w:t>
      </w:r>
      <w:r>
        <w:rPr>
          <w:rFonts w:ascii="Segoe UI" w:hAnsi="Segoe UI" w:cs="Segoe UI"/>
          <w:b w:val="0"/>
          <w:i w:val="0"/>
          <w:color w:val="000000"/>
          <w:sz w:val="20"/>
        </w:rPr>
        <w:tab/>
        <w:t xml:space="preserve">       Cena najniższa</w:t>
      </w:r>
    </w:p>
    <w:p w:rsidR="00CC5B00" w:rsidRDefault="00CC5B00" w:rsidP="00CC5B00">
      <w:pPr>
        <w:pStyle w:val="Tekstpodstawowy"/>
        <w:ind w:firstLine="708"/>
        <w:jc w:val="both"/>
        <w:rPr>
          <w:rFonts w:ascii="Segoe UI" w:hAnsi="Segoe UI" w:cs="Segoe UI"/>
          <w:b w:val="0"/>
          <w:i w:val="0"/>
          <w:color w:val="000000"/>
          <w:sz w:val="20"/>
        </w:rPr>
      </w:pPr>
      <w:r>
        <w:rPr>
          <w:rFonts w:ascii="Segoe UI" w:hAnsi="Segoe UI" w:cs="Segoe UI"/>
          <w:b w:val="0"/>
          <w:i w:val="0"/>
          <w:color w:val="000000"/>
          <w:sz w:val="20"/>
        </w:rPr>
        <w:t>---------------------------  x  60 pkt  x 100 %</w:t>
      </w:r>
    </w:p>
    <w:p w:rsidR="00CC5B00" w:rsidRDefault="00CC5B00" w:rsidP="00CC5B00">
      <w:pPr>
        <w:pStyle w:val="Tekstpodstawowy"/>
        <w:ind w:firstLine="708"/>
        <w:jc w:val="both"/>
        <w:rPr>
          <w:rFonts w:ascii="Segoe UI" w:hAnsi="Segoe UI" w:cs="Segoe UI"/>
          <w:b w:val="0"/>
          <w:i w:val="0"/>
          <w:sz w:val="20"/>
        </w:rPr>
      </w:pPr>
      <w:r>
        <w:rPr>
          <w:rFonts w:ascii="Segoe UI" w:hAnsi="Segoe UI" w:cs="Segoe UI"/>
          <w:b w:val="0"/>
          <w:i w:val="0"/>
          <w:color w:val="000000"/>
          <w:sz w:val="20"/>
        </w:rPr>
        <w:t xml:space="preserve">   Cena oferty badanej</w:t>
      </w:r>
    </w:p>
    <w:p w:rsidR="00CC5B00" w:rsidRDefault="00CC5B00" w:rsidP="00CC5B00">
      <w:pPr>
        <w:rPr>
          <w:rFonts w:ascii="Segoe UI" w:hAnsi="Segoe UI" w:cs="Segoe UI"/>
          <w:b/>
        </w:rPr>
      </w:pPr>
    </w:p>
    <w:p w:rsidR="00CC5B00" w:rsidRDefault="00CC5B00" w:rsidP="00CC5B00">
      <w:pPr>
        <w:rPr>
          <w:rFonts w:ascii="Segoe UI" w:hAnsi="Segoe UI" w:cs="Segoe UI"/>
          <w:b/>
        </w:rPr>
      </w:pPr>
    </w:p>
    <w:p w:rsidR="00CC5B00" w:rsidRDefault="00CC5B00" w:rsidP="00CC5B00">
      <w:pPr>
        <w:rPr>
          <w:rFonts w:ascii="Segoe UI" w:hAnsi="Segoe UI" w:cs="Segoe UI"/>
          <w:b/>
        </w:rPr>
      </w:pPr>
      <w:r>
        <w:rPr>
          <w:rFonts w:ascii="Segoe UI" w:hAnsi="Segoe UI" w:cs="Segoe UI"/>
          <w:b/>
        </w:rPr>
        <w:t xml:space="preserve">2) Kryterium - termin dostawy dużych partii tablic (1000 kpl. i więcej) (T1)  </w:t>
      </w:r>
    </w:p>
    <w:p w:rsidR="00CC5B00" w:rsidRDefault="00CC5B00" w:rsidP="00CC5B00">
      <w:pPr>
        <w:pStyle w:val="Tekstpodstawowy"/>
        <w:jc w:val="both"/>
        <w:rPr>
          <w:rFonts w:ascii="Segoe UI" w:hAnsi="Segoe UI" w:cs="Segoe UI"/>
          <w:bCs/>
          <w:i w:val="0"/>
          <w:sz w:val="20"/>
        </w:rPr>
      </w:pPr>
      <w:r>
        <w:rPr>
          <w:rFonts w:ascii="Segoe UI" w:hAnsi="Segoe UI" w:cs="Segoe UI"/>
          <w:b w:val="0"/>
          <w:i w:val="0"/>
          <w:sz w:val="20"/>
        </w:rPr>
        <w:t xml:space="preserve">Maksymalna ilość punktów, jaką po uwzględnieniu wagi może osiągnąć oferta za </w:t>
      </w:r>
      <w:r>
        <w:rPr>
          <w:rFonts w:ascii="Segoe UI" w:hAnsi="Segoe UI" w:cs="Segoe UI"/>
          <w:b w:val="0"/>
          <w:bCs/>
          <w:i w:val="0"/>
          <w:sz w:val="20"/>
        </w:rPr>
        <w:t>kryterium „</w:t>
      </w:r>
      <w:r>
        <w:rPr>
          <w:rFonts w:ascii="Segoe UI" w:hAnsi="Segoe UI" w:cs="Segoe UI"/>
          <w:b w:val="0"/>
          <w:i w:val="0"/>
          <w:sz w:val="20"/>
        </w:rPr>
        <w:t>termin dostawy dużych partii tablic (1000 kpl i więcej)</w:t>
      </w:r>
      <w:r>
        <w:rPr>
          <w:rFonts w:ascii="Segoe UI" w:hAnsi="Segoe UI" w:cs="Segoe UI"/>
          <w:b w:val="0"/>
          <w:bCs/>
          <w:i w:val="0"/>
          <w:sz w:val="20"/>
        </w:rPr>
        <w:t>”</w:t>
      </w:r>
      <w:r>
        <w:rPr>
          <w:rFonts w:ascii="Segoe UI" w:hAnsi="Segoe UI" w:cs="Segoe UI"/>
          <w:bCs/>
          <w:i w:val="0"/>
          <w:sz w:val="20"/>
        </w:rPr>
        <w:t xml:space="preserve"> </w:t>
      </w:r>
      <w:r>
        <w:rPr>
          <w:rFonts w:ascii="Segoe UI" w:hAnsi="Segoe UI" w:cs="Segoe UI"/>
          <w:b w:val="0"/>
          <w:i w:val="0"/>
          <w:sz w:val="20"/>
        </w:rPr>
        <w:t xml:space="preserve">wynosi </w:t>
      </w:r>
      <w:r>
        <w:rPr>
          <w:rFonts w:ascii="Segoe UI" w:hAnsi="Segoe UI" w:cs="Segoe UI"/>
          <w:bCs/>
          <w:i w:val="0"/>
          <w:sz w:val="20"/>
        </w:rPr>
        <w:t>10 pkt</w:t>
      </w:r>
    </w:p>
    <w:p w:rsidR="00CC5B00" w:rsidRDefault="00CC5B00" w:rsidP="00CC5B00">
      <w:pPr>
        <w:pStyle w:val="Tekstpodstawowy"/>
        <w:jc w:val="both"/>
        <w:rPr>
          <w:rFonts w:ascii="Segoe UI" w:hAnsi="Segoe UI" w:cs="Segoe UI"/>
          <w:b w:val="0"/>
          <w:bCs/>
          <w:i w:val="0"/>
          <w:sz w:val="20"/>
        </w:rPr>
      </w:pPr>
    </w:p>
    <w:p w:rsidR="00CC5B00" w:rsidRDefault="00CC5B00" w:rsidP="00CC5B00">
      <w:pPr>
        <w:pStyle w:val="Tekstpodstawowy"/>
        <w:jc w:val="both"/>
        <w:rPr>
          <w:rFonts w:ascii="Segoe UI" w:hAnsi="Segoe UI" w:cs="Segoe UI"/>
          <w:b w:val="0"/>
          <w:bCs/>
          <w:i w:val="0"/>
          <w:sz w:val="20"/>
        </w:rPr>
      </w:pPr>
      <w:r>
        <w:rPr>
          <w:rFonts w:ascii="Segoe UI" w:hAnsi="Segoe UI" w:cs="Segoe UI"/>
          <w:b w:val="0"/>
          <w:bCs/>
          <w:i w:val="0"/>
          <w:sz w:val="20"/>
        </w:rPr>
        <w:t>Punkty przyznawane będę w następujący sposób:</w:t>
      </w:r>
    </w:p>
    <w:p w:rsidR="00CC5B00" w:rsidRDefault="00CC5B00" w:rsidP="00CC5B00">
      <w:pPr>
        <w:pStyle w:val="Tekstpodstawowy"/>
        <w:jc w:val="both"/>
        <w:rPr>
          <w:rFonts w:ascii="Segoe UI" w:hAnsi="Segoe UI" w:cs="Segoe UI"/>
          <w:b w:val="0"/>
          <w:bCs/>
          <w:i w:val="0"/>
          <w:sz w:val="20"/>
        </w:rPr>
      </w:pPr>
      <w:r>
        <w:rPr>
          <w:rFonts w:ascii="Segoe UI" w:hAnsi="Segoe UI" w:cs="Segoe UI"/>
          <w:b w:val="0"/>
          <w:bCs/>
          <w:i w:val="0"/>
          <w:sz w:val="20"/>
        </w:rPr>
        <w:t xml:space="preserve">- dostawa </w:t>
      </w:r>
      <w:r>
        <w:rPr>
          <w:rFonts w:ascii="Segoe UI" w:hAnsi="Segoe UI" w:cs="Segoe UI"/>
          <w:b w:val="0"/>
          <w:i w:val="0"/>
          <w:sz w:val="20"/>
        </w:rPr>
        <w:t>dużych partii tablic (1000 kpl. i więcej)</w:t>
      </w:r>
      <w:r>
        <w:rPr>
          <w:rFonts w:ascii="Segoe UI" w:hAnsi="Segoe UI" w:cs="Segoe UI"/>
          <w:b w:val="0"/>
          <w:bCs/>
          <w:i w:val="0"/>
          <w:sz w:val="20"/>
        </w:rPr>
        <w:t xml:space="preserve"> w terminie wymaganym przez Zamawiającego tj. </w:t>
      </w:r>
      <w:r>
        <w:rPr>
          <w:rFonts w:ascii="Segoe UI" w:hAnsi="Segoe UI" w:cs="Segoe UI"/>
          <w:b w:val="0"/>
          <w:bCs/>
          <w:i w:val="0"/>
          <w:sz w:val="20"/>
          <w:u w:val="single"/>
        </w:rPr>
        <w:t>do 7 dni od złożenia zamówienia</w:t>
      </w:r>
      <w:r>
        <w:rPr>
          <w:rFonts w:ascii="Segoe UI" w:hAnsi="Segoe UI" w:cs="Segoe UI"/>
          <w:b w:val="0"/>
          <w:bCs/>
          <w:i w:val="0"/>
          <w:sz w:val="20"/>
        </w:rPr>
        <w:t xml:space="preserve"> – </w:t>
      </w:r>
      <w:r>
        <w:rPr>
          <w:rFonts w:ascii="Segoe UI" w:hAnsi="Segoe UI" w:cs="Segoe UI"/>
          <w:bCs/>
          <w:i w:val="0"/>
          <w:sz w:val="20"/>
        </w:rPr>
        <w:t>0 pkt</w:t>
      </w:r>
    </w:p>
    <w:p w:rsidR="00CC5B00" w:rsidRDefault="00CC5B00" w:rsidP="00CC5B00">
      <w:pPr>
        <w:pStyle w:val="Tekstpodstawowy"/>
        <w:jc w:val="both"/>
        <w:rPr>
          <w:rFonts w:ascii="Segoe UI" w:hAnsi="Segoe UI" w:cs="Segoe UI"/>
          <w:b w:val="0"/>
          <w:bCs/>
          <w:i w:val="0"/>
          <w:sz w:val="20"/>
        </w:rPr>
      </w:pPr>
      <w:r>
        <w:rPr>
          <w:rFonts w:ascii="Segoe UI" w:hAnsi="Segoe UI" w:cs="Segoe UI"/>
          <w:b w:val="0"/>
          <w:bCs/>
          <w:i w:val="0"/>
          <w:sz w:val="20"/>
        </w:rPr>
        <w:t xml:space="preserve">- dostawa </w:t>
      </w:r>
      <w:r>
        <w:rPr>
          <w:rFonts w:ascii="Segoe UI" w:hAnsi="Segoe UI" w:cs="Segoe UI"/>
          <w:b w:val="0"/>
          <w:i w:val="0"/>
          <w:sz w:val="20"/>
        </w:rPr>
        <w:t>dużych partii tablic (1000 kpl. i więcej)</w:t>
      </w:r>
      <w:r>
        <w:rPr>
          <w:rFonts w:ascii="Segoe UI" w:hAnsi="Segoe UI" w:cs="Segoe UI"/>
          <w:b w:val="0"/>
          <w:bCs/>
          <w:i w:val="0"/>
          <w:sz w:val="20"/>
        </w:rPr>
        <w:t xml:space="preserve"> w terminie </w:t>
      </w:r>
      <w:r>
        <w:rPr>
          <w:rFonts w:ascii="Segoe UI" w:hAnsi="Segoe UI" w:cs="Segoe UI"/>
          <w:b w:val="0"/>
          <w:bCs/>
          <w:i w:val="0"/>
          <w:sz w:val="20"/>
          <w:u w:val="single"/>
        </w:rPr>
        <w:t>do 6 dni od złożenia zamówienia</w:t>
      </w:r>
      <w:r>
        <w:rPr>
          <w:rFonts w:ascii="Segoe UI" w:hAnsi="Segoe UI" w:cs="Segoe UI"/>
          <w:b w:val="0"/>
          <w:bCs/>
          <w:i w:val="0"/>
          <w:sz w:val="20"/>
        </w:rPr>
        <w:t xml:space="preserve"> – </w:t>
      </w:r>
      <w:r>
        <w:rPr>
          <w:rFonts w:ascii="Segoe UI" w:hAnsi="Segoe UI" w:cs="Segoe UI"/>
          <w:bCs/>
          <w:i w:val="0"/>
          <w:sz w:val="20"/>
        </w:rPr>
        <w:t>5 pkt</w:t>
      </w:r>
    </w:p>
    <w:p w:rsidR="00CC5B00" w:rsidRDefault="00CC5B00" w:rsidP="00CC5B00">
      <w:pPr>
        <w:pStyle w:val="Tekstpodstawowy"/>
        <w:jc w:val="both"/>
        <w:rPr>
          <w:rFonts w:ascii="Segoe UI" w:hAnsi="Segoe UI" w:cs="Segoe UI"/>
          <w:b w:val="0"/>
          <w:bCs/>
          <w:i w:val="0"/>
          <w:sz w:val="20"/>
        </w:rPr>
      </w:pPr>
      <w:r>
        <w:rPr>
          <w:rFonts w:ascii="Segoe UI" w:hAnsi="Segoe UI" w:cs="Segoe UI"/>
          <w:b w:val="0"/>
          <w:bCs/>
          <w:i w:val="0"/>
          <w:sz w:val="20"/>
        </w:rPr>
        <w:t xml:space="preserve">- dostawa </w:t>
      </w:r>
      <w:r>
        <w:rPr>
          <w:rFonts w:ascii="Segoe UI" w:hAnsi="Segoe UI" w:cs="Segoe UI"/>
          <w:b w:val="0"/>
          <w:i w:val="0"/>
          <w:sz w:val="20"/>
        </w:rPr>
        <w:t>dużych partii tablic (1000 kpl. i więcej)</w:t>
      </w:r>
      <w:r>
        <w:rPr>
          <w:rFonts w:ascii="Segoe UI" w:hAnsi="Segoe UI" w:cs="Segoe UI"/>
          <w:b w:val="0"/>
          <w:bCs/>
          <w:i w:val="0"/>
          <w:sz w:val="20"/>
        </w:rPr>
        <w:t xml:space="preserve"> w terminie </w:t>
      </w:r>
      <w:r>
        <w:rPr>
          <w:rFonts w:ascii="Segoe UI" w:hAnsi="Segoe UI" w:cs="Segoe UI"/>
          <w:b w:val="0"/>
          <w:bCs/>
          <w:i w:val="0"/>
          <w:sz w:val="20"/>
          <w:u w:val="single"/>
        </w:rPr>
        <w:t>do 5 dni od złożenia zamówienia</w:t>
      </w:r>
      <w:r>
        <w:rPr>
          <w:rFonts w:ascii="Segoe UI" w:hAnsi="Segoe UI" w:cs="Segoe UI"/>
          <w:b w:val="0"/>
          <w:bCs/>
          <w:i w:val="0"/>
          <w:sz w:val="20"/>
        </w:rPr>
        <w:t xml:space="preserve"> – </w:t>
      </w:r>
      <w:r>
        <w:rPr>
          <w:rFonts w:ascii="Segoe UI" w:hAnsi="Segoe UI" w:cs="Segoe UI"/>
          <w:bCs/>
          <w:i w:val="0"/>
          <w:sz w:val="20"/>
        </w:rPr>
        <w:t>10 pkt</w:t>
      </w:r>
    </w:p>
    <w:p w:rsidR="00CC5B00" w:rsidRDefault="00CC5B00" w:rsidP="00CC5B00">
      <w:pPr>
        <w:autoSpaceDE w:val="0"/>
        <w:autoSpaceDN w:val="0"/>
        <w:adjustRightInd w:val="0"/>
        <w:rPr>
          <w:rFonts w:ascii="Segoe UI" w:hAnsi="Segoe UI" w:cs="Segoe UI"/>
        </w:rPr>
      </w:pPr>
    </w:p>
    <w:p w:rsidR="00CC5B00" w:rsidRDefault="00CC5B00" w:rsidP="00CC5B00">
      <w:pPr>
        <w:autoSpaceDE w:val="0"/>
        <w:autoSpaceDN w:val="0"/>
        <w:adjustRightInd w:val="0"/>
        <w:rPr>
          <w:rFonts w:ascii="Segoe UI" w:hAnsi="Segoe UI" w:cs="Segoe UI"/>
          <w:b/>
        </w:rPr>
      </w:pPr>
    </w:p>
    <w:p w:rsidR="003B537D" w:rsidRDefault="00CC5B00" w:rsidP="003B537D">
      <w:pPr>
        <w:rPr>
          <w:rFonts w:ascii="Segoe UI" w:hAnsi="Segoe UI" w:cs="Segoe UI"/>
          <w:b/>
        </w:rPr>
      </w:pPr>
      <w:r>
        <w:rPr>
          <w:rFonts w:ascii="Segoe UI" w:hAnsi="Segoe UI" w:cs="Segoe UI"/>
          <w:b/>
        </w:rPr>
        <w:t xml:space="preserve">3) Kryterium -  termin dostawy mniejszych partii tablic (do 100 kpl.) </w:t>
      </w:r>
      <w:r w:rsidR="003B537D">
        <w:rPr>
          <w:rFonts w:ascii="Segoe UI" w:hAnsi="Segoe UI" w:cs="Segoe UI"/>
          <w:b/>
        </w:rPr>
        <w:t>i wtórników</w:t>
      </w:r>
    </w:p>
    <w:p w:rsidR="00CC5B00" w:rsidRDefault="003B537D" w:rsidP="003B537D">
      <w:pPr>
        <w:autoSpaceDE w:val="0"/>
        <w:autoSpaceDN w:val="0"/>
        <w:adjustRightInd w:val="0"/>
        <w:rPr>
          <w:rFonts w:ascii="Segoe UI" w:hAnsi="Segoe UI" w:cs="Segoe UI"/>
        </w:rPr>
      </w:pPr>
      <w:r>
        <w:rPr>
          <w:rFonts w:ascii="Segoe UI" w:hAnsi="Segoe UI" w:cs="Segoe UI"/>
          <w:b/>
        </w:rPr>
        <w:t xml:space="preserve">       tablic rejestracyjnych </w:t>
      </w:r>
      <w:r w:rsidR="00CC5B00">
        <w:rPr>
          <w:rFonts w:ascii="Segoe UI" w:hAnsi="Segoe UI" w:cs="Segoe UI"/>
          <w:b/>
        </w:rPr>
        <w:t xml:space="preserve">(T2) </w:t>
      </w:r>
    </w:p>
    <w:p w:rsidR="00CC5B00" w:rsidRDefault="00CC5B00" w:rsidP="00CC5B00">
      <w:pPr>
        <w:autoSpaceDE w:val="0"/>
        <w:autoSpaceDN w:val="0"/>
        <w:adjustRightInd w:val="0"/>
        <w:jc w:val="both"/>
        <w:rPr>
          <w:rFonts w:ascii="Segoe UI" w:hAnsi="Segoe UI" w:cs="Segoe UI"/>
          <w:bCs/>
        </w:rPr>
      </w:pPr>
      <w:r>
        <w:rPr>
          <w:rFonts w:ascii="Segoe UI" w:hAnsi="Segoe UI" w:cs="Segoe UI"/>
        </w:rPr>
        <w:t xml:space="preserve">Maksymalna ilość punktów, jaką po uwzględnieniu wagi może osiągnąć oferta za </w:t>
      </w:r>
      <w:r>
        <w:rPr>
          <w:rFonts w:ascii="Segoe UI" w:hAnsi="Segoe UI" w:cs="Segoe UI"/>
          <w:bCs/>
        </w:rPr>
        <w:t xml:space="preserve">kryterium „termin dostawy </w:t>
      </w:r>
      <w:r>
        <w:rPr>
          <w:rFonts w:ascii="Segoe UI" w:hAnsi="Segoe UI" w:cs="Segoe UI"/>
        </w:rPr>
        <w:t xml:space="preserve">mniejszych </w:t>
      </w:r>
      <w:r w:rsidR="00D669E4">
        <w:rPr>
          <w:rFonts w:ascii="Segoe UI" w:hAnsi="Segoe UI" w:cs="Segoe UI"/>
        </w:rPr>
        <w:t>partii tablic (do 100 kpl.) i</w:t>
      </w:r>
      <w:r>
        <w:rPr>
          <w:rFonts w:ascii="Segoe UI" w:hAnsi="Segoe UI" w:cs="Segoe UI"/>
        </w:rPr>
        <w:t xml:space="preserve"> wtórników</w:t>
      </w:r>
      <w:r w:rsidR="00D669E4">
        <w:rPr>
          <w:rFonts w:ascii="Segoe UI" w:hAnsi="Segoe UI" w:cs="Segoe UI"/>
        </w:rPr>
        <w:t xml:space="preserve"> tablic rejestracyjnych</w:t>
      </w:r>
      <w:r>
        <w:rPr>
          <w:rFonts w:ascii="Segoe UI" w:hAnsi="Segoe UI" w:cs="Segoe UI"/>
        </w:rPr>
        <w:t>”</w:t>
      </w:r>
      <w:r>
        <w:rPr>
          <w:rFonts w:ascii="Segoe UI" w:hAnsi="Segoe UI" w:cs="Segoe UI"/>
          <w:bCs/>
        </w:rPr>
        <w:t xml:space="preserve"> </w:t>
      </w:r>
      <w:r>
        <w:rPr>
          <w:rFonts w:ascii="Segoe UI" w:hAnsi="Segoe UI" w:cs="Segoe UI"/>
        </w:rPr>
        <w:t xml:space="preserve">wynosi </w:t>
      </w:r>
      <w:r>
        <w:rPr>
          <w:rFonts w:ascii="Segoe UI" w:hAnsi="Segoe UI" w:cs="Segoe UI"/>
          <w:b/>
          <w:bCs/>
        </w:rPr>
        <w:t>30 pkt</w:t>
      </w:r>
    </w:p>
    <w:p w:rsidR="00CC5B00" w:rsidRDefault="00CC5B00" w:rsidP="00CC5B00">
      <w:pPr>
        <w:autoSpaceDE w:val="0"/>
        <w:autoSpaceDN w:val="0"/>
        <w:adjustRightInd w:val="0"/>
        <w:rPr>
          <w:rFonts w:ascii="Segoe UI" w:hAnsi="Segoe UI" w:cs="Segoe UI"/>
          <w:bCs/>
        </w:rPr>
      </w:pPr>
    </w:p>
    <w:p w:rsidR="00CC5B00" w:rsidRDefault="00CC5B00" w:rsidP="00CC5B00">
      <w:pPr>
        <w:pStyle w:val="Tekstpodstawowy"/>
        <w:jc w:val="both"/>
        <w:rPr>
          <w:rFonts w:ascii="Segoe UI" w:hAnsi="Segoe UI" w:cs="Segoe UI"/>
          <w:b w:val="0"/>
          <w:bCs/>
          <w:i w:val="0"/>
          <w:sz w:val="20"/>
        </w:rPr>
      </w:pPr>
    </w:p>
    <w:p w:rsidR="00CC5B00" w:rsidRDefault="00CC5B00" w:rsidP="00CC5B00">
      <w:pPr>
        <w:pStyle w:val="Tekstpodstawowy"/>
        <w:jc w:val="both"/>
        <w:rPr>
          <w:rFonts w:ascii="Segoe UI" w:hAnsi="Segoe UI" w:cs="Segoe UI"/>
          <w:b w:val="0"/>
          <w:bCs/>
          <w:i w:val="0"/>
          <w:sz w:val="20"/>
        </w:rPr>
      </w:pPr>
      <w:r>
        <w:rPr>
          <w:rFonts w:ascii="Segoe UI" w:hAnsi="Segoe UI" w:cs="Segoe UI"/>
          <w:b w:val="0"/>
          <w:bCs/>
          <w:i w:val="0"/>
          <w:sz w:val="20"/>
        </w:rPr>
        <w:t>Punkty przyznawane będę w następujący sposób:</w:t>
      </w:r>
    </w:p>
    <w:p w:rsidR="00CC5B00" w:rsidRDefault="00CC5B00" w:rsidP="00CC5B00">
      <w:pPr>
        <w:pStyle w:val="Tekstpodstawowy"/>
        <w:jc w:val="both"/>
        <w:rPr>
          <w:rFonts w:ascii="Segoe UI" w:hAnsi="Segoe UI" w:cs="Segoe UI"/>
          <w:b w:val="0"/>
          <w:bCs/>
          <w:i w:val="0"/>
          <w:sz w:val="20"/>
        </w:rPr>
      </w:pPr>
    </w:p>
    <w:p w:rsidR="00CC5B00" w:rsidRPr="003B537D" w:rsidRDefault="00CC5B00" w:rsidP="003B537D">
      <w:pPr>
        <w:pStyle w:val="Tekstpodstawowy"/>
        <w:jc w:val="both"/>
        <w:rPr>
          <w:rFonts w:ascii="Segoe UI" w:hAnsi="Segoe UI" w:cs="Segoe UI"/>
          <w:b w:val="0"/>
          <w:i w:val="0"/>
          <w:sz w:val="20"/>
        </w:rPr>
      </w:pPr>
      <w:r>
        <w:rPr>
          <w:rFonts w:ascii="Segoe UI" w:hAnsi="Segoe UI" w:cs="Segoe UI"/>
          <w:b w:val="0"/>
          <w:bCs/>
          <w:i w:val="0"/>
          <w:sz w:val="20"/>
        </w:rPr>
        <w:lastRenderedPageBreak/>
        <w:t xml:space="preserve">- dostawa </w:t>
      </w:r>
      <w:r>
        <w:rPr>
          <w:rFonts w:ascii="Segoe UI" w:hAnsi="Segoe UI" w:cs="Segoe UI"/>
          <w:b w:val="0"/>
          <w:i w:val="0"/>
          <w:sz w:val="20"/>
        </w:rPr>
        <w:t xml:space="preserve">mniejszych partii tablic (do 100 kpl.) </w:t>
      </w:r>
      <w:r w:rsidR="003B537D">
        <w:rPr>
          <w:rFonts w:ascii="Segoe UI" w:hAnsi="Segoe UI" w:cs="Segoe UI"/>
          <w:b w:val="0"/>
          <w:i w:val="0"/>
          <w:sz w:val="20"/>
        </w:rPr>
        <w:t xml:space="preserve">i wtórników </w:t>
      </w:r>
      <w:r w:rsidR="003B537D" w:rsidRPr="003B537D">
        <w:rPr>
          <w:rFonts w:ascii="Segoe UI" w:hAnsi="Segoe UI" w:cs="Segoe UI"/>
          <w:b w:val="0"/>
          <w:i w:val="0"/>
          <w:sz w:val="20"/>
        </w:rPr>
        <w:t>tablic rejestracyjnych</w:t>
      </w:r>
      <w:r w:rsidR="003B537D" w:rsidRPr="003B537D">
        <w:rPr>
          <w:rFonts w:ascii="Segoe UI" w:hAnsi="Segoe UI" w:cs="Segoe UI"/>
          <w:b w:val="0"/>
          <w:bCs/>
          <w:i w:val="0"/>
          <w:sz w:val="20"/>
        </w:rPr>
        <w:t xml:space="preserve"> </w:t>
      </w:r>
      <w:r>
        <w:rPr>
          <w:rFonts w:ascii="Segoe UI" w:hAnsi="Segoe UI" w:cs="Segoe UI"/>
          <w:b w:val="0"/>
          <w:bCs/>
          <w:i w:val="0"/>
          <w:sz w:val="20"/>
        </w:rPr>
        <w:t xml:space="preserve">w terminie wymaganym przez Zamawiającego tj. </w:t>
      </w:r>
      <w:r>
        <w:rPr>
          <w:rFonts w:ascii="Segoe UI" w:hAnsi="Segoe UI" w:cs="Segoe UI"/>
          <w:b w:val="0"/>
          <w:bCs/>
          <w:i w:val="0"/>
          <w:sz w:val="20"/>
          <w:u w:val="single"/>
        </w:rPr>
        <w:t>do 3 dni od złożenia zamówienia</w:t>
      </w:r>
      <w:r>
        <w:rPr>
          <w:rFonts w:ascii="Segoe UI" w:hAnsi="Segoe UI" w:cs="Segoe UI"/>
          <w:b w:val="0"/>
          <w:bCs/>
          <w:i w:val="0"/>
          <w:sz w:val="20"/>
        </w:rPr>
        <w:t xml:space="preserve"> – </w:t>
      </w:r>
      <w:r>
        <w:rPr>
          <w:rFonts w:ascii="Segoe UI" w:hAnsi="Segoe UI" w:cs="Segoe UI"/>
          <w:bCs/>
          <w:i w:val="0"/>
          <w:sz w:val="20"/>
        </w:rPr>
        <w:t>0 pkt</w:t>
      </w:r>
    </w:p>
    <w:p w:rsidR="00CC5B00" w:rsidRDefault="00CC5B00" w:rsidP="00CC5B00">
      <w:pPr>
        <w:jc w:val="both"/>
        <w:rPr>
          <w:rFonts w:ascii="Segoe UI" w:hAnsi="Segoe UI" w:cs="Segoe UI"/>
          <w:b/>
          <w:bCs/>
        </w:rPr>
      </w:pPr>
      <w:r>
        <w:rPr>
          <w:rFonts w:ascii="Segoe UI" w:hAnsi="Segoe UI" w:cs="Segoe UI"/>
          <w:bCs/>
        </w:rPr>
        <w:t xml:space="preserve">- dostawa </w:t>
      </w:r>
      <w:r>
        <w:rPr>
          <w:rFonts w:ascii="Segoe UI" w:hAnsi="Segoe UI" w:cs="Segoe UI"/>
        </w:rPr>
        <w:t xml:space="preserve">mniejszych partii tablic (do 100 kpl.) </w:t>
      </w:r>
      <w:r w:rsidR="003B537D" w:rsidRPr="003B537D">
        <w:rPr>
          <w:rFonts w:ascii="Segoe UI" w:hAnsi="Segoe UI" w:cs="Segoe UI"/>
        </w:rPr>
        <w:t xml:space="preserve">i wtórników tablic rejestracyjnych </w:t>
      </w:r>
      <w:r>
        <w:rPr>
          <w:rFonts w:ascii="Segoe UI" w:hAnsi="Segoe UI" w:cs="Segoe UI"/>
          <w:bCs/>
        </w:rPr>
        <w:t xml:space="preserve">w terminie  </w:t>
      </w:r>
      <w:r w:rsidR="003B537D">
        <w:rPr>
          <w:rFonts w:ascii="Segoe UI" w:hAnsi="Segoe UI" w:cs="Segoe UI"/>
          <w:bCs/>
        </w:rPr>
        <w:br/>
      </w:r>
      <w:r>
        <w:rPr>
          <w:rFonts w:ascii="Segoe UI" w:hAnsi="Segoe UI" w:cs="Segoe UI"/>
          <w:bCs/>
          <w:u w:val="single"/>
        </w:rPr>
        <w:t>do 2 dni od złożenia zamówienia</w:t>
      </w:r>
      <w:r>
        <w:rPr>
          <w:rFonts w:ascii="Segoe UI" w:hAnsi="Segoe UI" w:cs="Segoe UI"/>
          <w:bCs/>
        </w:rPr>
        <w:t xml:space="preserve"> </w:t>
      </w:r>
      <w:r>
        <w:rPr>
          <w:rFonts w:ascii="Segoe UI" w:hAnsi="Segoe UI" w:cs="Segoe UI"/>
          <w:b/>
          <w:bCs/>
        </w:rPr>
        <w:t>– 15 pkt</w:t>
      </w:r>
    </w:p>
    <w:p w:rsidR="00CC5B00" w:rsidRDefault="00CC5B00" w:rsidP="00CC5B00">
      <w:pPr>
        <w:jc w:val="both"/>
        <w:rPr>
          <w:rFonts w:ascii="Segoe UI" w:hAnsi="Segoe UI" w:cs="Segoe UI"/>
          <w:b/>
          <w:bCs/>
        </w:rPr>
      </w:pPr>
      <w:r>
        <w:rPr>
          <w:rFonts w:ascii="Segoe UI" w:hAnsi="Segoe UI" w:cs="Segoe UI"/>
          <w:bCs/>
        </w:rPr>
        <w:t xml:space="preserve">- dostawa </w:t>
      </w:r>
      <w:r>
        <w:rPr>
          <w:rFonts w:ascii="Segoe UI" w:hAnsi="Segoe UI" w:cs="Segoe UI"/>
        </w:rPr>
        <w:t xml:space="preserve">mniejszych partii tablic (do 100 kpl.) </w:t>
      </w:r>
      <w:r w:rsidR="003B537D" w:rsidRPr="003B537D">
        <w:rPr>
          <w:rFonts w:ascii="Segoe UI" w:hAnsi="Segoe UI" w:cs="Segoe UI"/>
        </w:rPr>
        <w:t xml:space="preserve">i wtórników tablic rejestracyjnych </w:t>
      </w:r>
      <w:r>
        <w:rPr>
          <w:rFonts w:ascii="Segoe UI" w:hAnsi="Segoe UI" w:cs="Segoe UI"/>
          <w:bCs/>
        </w:rPr>
        <w:t xml:space="preserve">w terminie </w:t>
      </w:r>
      <w:r w:rsidR="003B537D">
        <w:rPr>
          <w:rFonts w:ascii="Segoe UI" w:hAnsi="Segoe UI" w:cs="Segoe UI"/>
          <w:bCs/>
        </w:rPr>
        <w:br/>
      </w:r>
      <w:r>
        <w:rPr>
          <w:rFonts w:ascii="Segoe UI" w:hAnsi="Segoe UI" w:cs="Segoe UI"/>
          <w:bCs/>
          <w:u w:val="single"/>
        </w:rPr>
        <w:t>do 1 dnia od złożenia zamówienia</w:t>
      </w:r>
      <w:r>
        <w:rPr>
          <w:rFonts w:ascii="Segoe UI" w:hAnsi="Segoe UI" w:cs="Segoe UI"/>
          <w:bCs/>
        </w:rPr>
        <w:t xml:space="preserve"> – </w:t>
      </w:r>
      <w:r>
        <w:rPr>
          <w:rFonts w:ascii="Segoe UI" w:hAnsi="Segoe UI" w:cs="Segoe UI"/>
          <w:b/>
          <w:bCs/>
        </w:rPr>
        <w:t>30 pkt</w:t>
      </w:r>
    </w:p>
    <w:p w:rsidR="00CC5B00" w:rsidRDefault="00CC5B00" w:rsidP="00CC5B00">
      <w:pPr>
        <w:jc w:val="both"/>
        <w:rPr>
          <w:rFonts w:ascii="Segoe UI" w:hAnsi="Segoe UI" w:cs="Segoe UI"/>
          <w:bCs/>
        </w:rPr>
      </w:pPr>
    </w:p>
    <w:p w:rsidR="00CC5B00" w:rsidRDefault="00CC5B00" w:rsidP="00CC5B00">
      <w:pPr>
        <w:pStyle w:val="Tekstpodstawowy"/>
        <w:numPr>
          <w:ilvl w:val="0"/>
          <w:numId w:val="29"/>
        </w:numPr>
        <w:tabs>
          <w:tab w:val="left" w:pos="426"/>
        </w:tabs>
        <w:ind w:left="284" w:hanging="284"/>
        <w:jc w:val="both"/>
        <w:rPr>
          <w:rFonts w:ascii="Segoe UI" w:hAnsi="Segoe UI" w:cs="Segoe UI"/>
          <w:i w:val="0"/>
          <w:color w:val="000000"/>
          <w:sz w:val="20"/>
        </w:rPr>
      </w:pPr>
      <w:r>
        <w:rPr>
          <w:rFonts w:ascii="Segoe UI" w:hAnsi="Segoe UI" w:cs="Segoe UI"/>
          <w:i w:val="0"/>
          <w:color w:val="000000"/>
          <w:sz w:val="20"/>
        </w:rPr>
        <w:t>INFORMACJE O FORMALNOŚCIACH, JAKIE POWINNY ZOSTAĆ DOPEŁNIONE PO WYBORZE</w:t>
      </w:r>
    </w:p>
    <w:p w:rsidR="00CC5B00" w:rsidRDefault="00CC5B00" w:rsidP="00CC5B00">
      <w:pPr>
        <w:pStyle w:val="Tekstpodstawowy"/>
        <w:ind w:left="284"/>
        <w:jc w:val="both"/>
        <w:rPr>
          <w:rFonts w:ascii="Segoe UI" w:hAnsi="Segoe UI" w:cs="Segoe UI"/>
          <w:i w:val="0"/>
          <w:color w:val="000000"/>
          <w:sz w:val="20"/>
        </w:rPr>
      </w:pPr>
      <w:r>
        <w:rPr>
          <w:rFonts w:ascii="Segoe UI" w:hAnsi="Segoe UI" w:cs="Segoe UI"/>
          <w:i w:val="0"/>
          <w:color w:val="000000"/>
          <w:sz w:val="20"/>
        </w:rPr>
        <w:t xml:space="preserve">   OFERTY W CELU ZAWARCIA UMOWY W SPRAWIE ZAMÓWIENIA PUBLICZNEGO </w:t>
      </w:r>
    </w:p>
    <w:p w:rsidR="00CC5B00" w:rsidRDefault="00CC5B00" w:rsidP="00CC5B00">
      <w:pPr>
        <w:pStyle w:val="Tekstpodstawowy"/>
        <w:ind w:left="284"/>
        <w:jc w:val="both"/>
        <w:rPr>
          <w:rFonts w:ascii="Segoe UI" w:hAnsi="Segoe UI" w:cs="Segoe UI"/>
          <w:i w:val="0"/>
          <w:color w:val="000000"/>
          <w:sz w:val="20"/>
        </w:rPr>
      </w:pPr>
    </w:p>
    <w:p w:rsidR="00CC5B00" w:rsidRPr="00E05C77" w:rsidRDefault="00E05C77" w:rsidP="00CC5B00">
      <w:pPr>
        <w:jc w:val="both"/>
        <w:rPr>
          <w:rFonts w:ascii="Segoe UI" w:eastAsia="Calibri" w:hAnsi="Segoe UI" w:cs="Segoe UI"/>
          <w:lang w:eastAsia="en-US"/>
        </w:rPr>
      </w:pPr>
      <w:r>
        <w:rPr>
          <w:rFonts w:ascii="Segoe UI" w:eastAsia="Calibri" w:hAnsi="Segoe UI" w:cs="Segoe UI"/>
          <w:lang w:eastAsia="en-US"/>
        </w:rPr>
        <w:t xml:space="preserve">Przed podpisaniem umowy </w:t>
      </w:r>
      <w:r w:rsidR="00CC5B00">
        <w:rPr>
          <w:rFonts w:ascii="Segoe UI" w:eastAsia="Calibri" w:hAnsi="Segoe UI" w:cs="Segoe UI"/>
          <w:lang w:eastAsia="en-US"/>
        </w:rPr>
        <w:t>Wykonawca, którem</w:t>
      </w:r>
      <w:r>
        <w:rPr>
          <w:rFonts w:ascii="Segoe UI" w:eastAsia="Calibri" w:hAnsi="Segoe UI" w:cs="Segoe UI"/>
          <w:lang w:eastAsia="en-US"/>
        </w:rPr>
        <w:t xml:space="preserve">u zostanie udzielone zamówienie - </w:t>
      </w:r>
      <w:r w:rsidR="00CC5B00">
        <w:rPr>
          <w:rFonts w:ascii="Segoe UI" w:hAnsi="Segoe UI" w:cs="Segoe UI"/>
        </w:rPr>
        <w:t xml:space="preserve">w przypadku wyboru oferty złożonej przez ”konsorcjum Wykonawców” – </w:t>
      </w:r>
      <w:r>
        <w:rPr>
          <w:rFonts w:ascii="Segoe UI" w:eastAsia="Calibri" w:hAnsi="Segoe UI" w:cs="Segoe UI"/>
          <w:lang w:eastAsia="en-US"/>
        </w:rPr>
        <w:t>przedłoży Zamawiającemu</w:t>
      </w:r>
      <w:r w:rsidR="00CC5B00">
        <w:rPr>
          <w:rFonts w:ascii="Segoe UI" w:hAnsi="Segoe UI" w:cs="Segoe UI"/>
        </w:rPr>
        <w:t xml:space="preserve"> umowę regulującą współpracę członków konsorcjum.</w:t>
      </w:r>
    </w:p>
    <w:p w:rsidR="00CC5B00" w:rsidRDefault="00CC5B00" w:rsidP="00CC5B00">
      <w:pPr>
        <w:jc w:val="both"/>
        <w:rPr>
          <w:rFonts w:ascii="Segoe UI" w:hAnsi="Segoe UI" w:cs="Segoe UI"/>
          <w:bCs/>
          <w:color w:val="FF0000"/>
        </w:rPr>
      </w:pPr>
    </w:p>
    <w:p w:rsidR="00CC5B00" w:rsidRDefault="00CC5B00" w:rsidP="00CC5B00">
      <w:pPr>
        <w:pStyle w:val="Tekstpodstawowy"/>
        <w:tabs>
          <w:tab w:val="left" w:pos="426"/>
        </w:tabs>
        <w:ind w:left="426" w:hanging="426"/>
        <w:jc w:val="both"/>
        <w:rPr>
          <w:rFonts w:ascii="Segoe UI" w:hAnsi="Segoe UI" w:cs="Segoe UI"/>
          <w:i w:val="0"/>
          <w:color w:val="000000"/>
          <w:sz w:val="20"/>
        </w:rPr>
      </w:pPr>
      <w:r>
        <w:rPr>
          <w:rFonts w:ascii="Segoe UI" w:hAnsi="Segoe UI" w:cs="Segoe UI"/>
          <w:i w:val="0"/>
          <w:color w:val="000000"/>
          <w:sz w:val="20"/>
        </w:rPr>
        <w:t>17. WYMAGANIA DOTYCZĄCE ZABEZPIECZENIA NALEŻYTEGO WYKONANIA UMOWY</w:t>
      </w:r>
    </w:p>
    <w:p w:rsidR="00CC5B00" w:rsidRDefault="00CC5B00" w:rsidP="00CC5B00">
      <w:pPr>
        <w:autoSpaceDE w:val="0"/>
        <w:autoSpaceDN w:val="0"/>
        <w:adjustRightInd w:val="0"/>
        <w:ind w:left="400"/>
        <w:jc w:val="both"/>
        <w:rPr>
          <w:rFonts w:ascii="Segoe UI" w:hAnsi="Segoe UI" w:cs="Segoe UI"/>
        </w:rPr>
      </w:pPr>
    </w:p>
    <w:p w:rsidR="00CC5B00" w:rsidRDefault="00CC5B00" w:rsidP="00CC5B00">
      <w:pPr>
        <w:pStyle w:val="Tekstpodstawowy"/>
        <w:jc w:val="both"/>
        <w:rPr>
          <w:rFonts w:ascii="Segoe UI" w:hAnsi="Segoe UI" w:cs="Segoe UI"/>
          <w:b w:val="0"/>
          <w:i w:val="0"/>
          <w:iCs/>
          <w:sz w:val="20"/>
        </w:rPr>
      </w:pPr>
      <w:r>
        <w:rPr>
          <w:rFonts w:ascii="Segoe UI" w:hAnsi="Segoe UI" w:cs="Segoe UI"/>
          <w:b w:val="0"/>
          <w:i w:val="0"/>
          <w:sz w:val="20"/>
        </w:rPr>
        <w:t>Nie dotyczy.</w:t>
      </w:r>
    </w:p>
    <w:p w:rsidR="00CC5B00" w:rsidRDefault="00CC5B00" w:rsidP="00CC5B00">
      <w:pPr>
        <w:pStyle w:val="Tekstpodstawowy"/>
        <w:jc w:val="both"/>
        <w:rPr>
          <w:rFonts w:ascii="Segoe UI" w:hAnsi="Segoe UI" w:cs="Segoe UI"/>
          <w:i w:val="0"/>
          <w:color w:val="000000"/>
          <w:sz w:val="20"/>
        </w:rPr>
      </w:pPr>
    </w:p>
    <w:p w:rsidR="00CC5B00" w:rsidRDefault="00CC5B00" w:rsidP="00CC5B00">
      <w:pPr>
        <w:pStyle w:val="Tekstpodstawowy"/>
        <w:numPr>
          <w:ilvl w:val="0"/>
          <w:numId w:val="30"/>
        </w:numPr>
        <w:ind w:left="426" w:hanging="426"/>
        <w:jc w:val="both"/>
        <w:rPr>
          <w:rFonts w:ascii="Segoe UI" w:hAnsi="Segoe UI" w:cs="Segoe UI"/>
          <w:bCs/>
          <w:i w:val="0"/>
          <w:sz w:val="20"/>
        </w:rPr>
      </w:pPr>
      <w:r>
        <w:rPr>
          <w:rFonts w:ascii="Segoe UI" w:hAnsi="Segoe UI" w:cs="Segoe UI"/>
          <w:bCs/>
          <w:i w:val="0"/>
          <w:sz w:val="20"/>
        </w:rPr>
        <w:t>OGÓLNE WARUNKI UMOWY</w:t>
      </w:r>
    </w:p>
    <w:p w:rsidR="00CC5B00" w:rsidRDefault="00CC5B00" w:rsidP="00CC5B00">
      <w:pPr>
        <w:pStyle w:val="Tekstpodstawowy"/>
        <w:ind w:left="708"/>
        <w:jc w:val="both"/>
        <w:rPr>
          <w:rFonts w:ascii="Segoe UI" w:hAnsi="Segoe UI" w:cs="Segoe UI"/>
          <w:b w:val="0"/>
          <w:i w:val="0"/>
          <w:sz w:val="20"/>
        </w:rPr>
      </w:pPr>
    </w:p>
    <w:p w:rsidR="00CC5B00" w:rsidRDefault="00CC5B00" w:rsidP="00CC5B00">
      <w:pPr>
        <w:pStyle w:val="Tekstpodstawowy"/>
        <w:jc w:val="both"/>
        <w:rPr>
          <w:rFonts w:ascii="Segoe UI" w:hAnsi="Segoe UI" w:cs="Segoe UI"/>
          <w:b w:val="0"/>
          <w:i w:val="0"/>
          <w:sz w:val="20"/>
        </w:rPr>
      </w:pPr>
      <w:r>
        <w:rPr>
          <w:rFonts w:ascii="Segoe UI" w:hAnsi="Segoe UI" w:cs="Segoe UI"/>
          <w:b w:val="0"/>
          <w:bCs/>
          <w:i w:val="0"/>
          <w:iCs/>
          <w:sz w:val="20"/>
        </w:rPr>
        <w:t xml:space="preserve">Zostały określone w </w:t>
      </w:r>
      <w:r>
        <w:rPr>
          <w:rFonts w:ascii="Segoe UI" w:hAnsi="Segoe UI" w:cs="Segoe UI"/>
          <w:b w:val="0"/>
          <w:i w:val="0"/>
          <w:sz w:val="20"/>
        </w:rPr>
        <w:t xml:space="preserve">Projekcie umowy – </w:t>
      </w:r>
      <w:r>
        <w:rPr>
          <w:rFonts w:ascii="Segoe UI" w:hAnsi="Segoe UI" w:cs="Segoe UI"/>
          <w:b w:val="0"/>
          <w:sz w:val="20"/>
        </w:rPr>
        <w:t>pat</w:t>
      </w:r>
      <w:r>
        <w:rPr>
          <w:rFonts w:ascii="Segoe UI" w:hAnsi="Segoe UI" w:cs="Segoe UI"/>
          <w:b w:val="0"/>
          <w:bCs/>
          <w:iCs/>
          <w:sz w:val="20"/>
        </w:rPr>
        <w:t>rz:</w:t>
      </w:r>
      <w:r>
        <w:rPr>
          <w:rFonts w:ascii="Segoe UI" w:hAnsi="Segoe UI" w:cs="Segoe UI"/>
          <w:b w:val="0"/>
          <w:bCs/>
          <w:i w:val="0"/>
          <w:iCs/>
          <w:sz w:val="20"/>
        </w:rPr>
        <w:t xml:space="preserve"> Rozdział V SIWZ.</w:t>
      </w:r>
    </w:p>
    <w:p w:rsidR="00CC5B00" w:rsidRDefault="00CC5B00" w:rsidP="00CC5B00"/>
    <w:p w:rsidR="00CC5B00" w:rsidRDefault="00CC5B00" w:rsidP="00CC5B00">
      <w:pPr>
        <w:keepNext/>
        <w:numPr>
          <w:ilvl w:val="0"/>
          <w:numId w:val="31"/>
        </w:numPr>
        <w:ind w:left="426" w:hanging="426"/>
        <w:outlineLvl w:val="0"/>
        <w:rPr>
          <w:rFonts w:ascii="Segoe UI" w:hAnsi="Segoe UI" w:cs="Segoe UI"/>
          <w:b/>
          <w:iCs/>
        </w:rPr>
      </w:pPr>
      <w:r>
        <w:rPr>
          <w:rFonts w:ascii="Segoe UI" w:hAnsi="Segoe UI" w:cs="Segoe UI"/>
          <w:b/>
          <w:iCs/>
        </w:rPr>
        <w:t>POUCZENIE O ŚRODKACH OCHRONY PRAWNEJ</w:t>
      </w:r>
    </w:p>
    <w:p w:rsidR="00CC5B00" w:rsidRDefault="00CC5B00" w:rsidP="00CC5B00">
      <w:pPr>
        <w:jc w:val="both"/>
        <w:rPr>
          <w:rFonts w:ascii="Segoe UI" w:hAnsi="Segoe UI" w:cs="Segoe UI"/>
        </w:rPr>
      </w:pPr>
    </w:p>
    <w:p w:rsidR="00CC5B00" w:rsidRDefault="00CC5B00" w:rsidP="00CC5B00">
      <w:pPr>
        <w:jc w:val="both"/>
        <w:rPr>
          <w:rFonts w:ascii="Segoe UI" w:hAnsi="Segoe UI" w:cs="Segoe UI"/>
          <w:color w:val="000000"/>
        </w:rPr>
      </w:pPr>
      <w:r>
        <w:rPr>
          <w:rFonts w:ascii="Segoe UI" w:hAnsi="Segoe UI" w:cs="Segoe UI"/>
          <w:color w:val="000000"/>
        </w:rPr>
        <w:t>Wykonawcy, a także innemu podmiotowi, który ma lub miał interes w uzyskaniu danego zamówienia oraz poniósł lub może ponieść szkodę w wyniku naruszenia przez Zamawiającego przepisów ustawy PZP przysługują środki ochrony prawnej w formie:</w:t>
      </w:r>
    </w:p>
    <w:p w:rsidR="00CC5B00" w:rsidRDefault="00CC5B00" w:rsidP="00CC5B00">
      <w:pPr>
        <w:numPr>
          <w:ilvl w:val="0"/>
          <w:numId w:val="32"/>
        </w:numPr>
        <w:spacing w:line="256" w:lineRule="auto"/>
        <w:ind w:left="284" w:hanging="284"/>
        <w:jc w:val="both"/>
        <w:rPr>
          <w:rFonts w:ascii="Segoe UI" w:hAnsi="Segoe UI" w:cs="Segoe UI"/>
          <w:color w:val="000000"/>
        </w:rPr>
      </w:pPr>
      <w:r>
        <w:rPr>
          <w:rFonts w:ascii="Segoe UI" w:hAnsi="Segoe UI" w:cs="Segoe UI"/>
          <w:b/>
          <w:bCs/>
          <w:color w:val="000000"/>
        </w:rPr>
        <w:t>Odwołania</w:t>
      </w:r>
      <w:r>
        <w:rPr>
          <w:rFonts w:ascii="Segoe UI" w:hAnsi="Segoe UI" w:cs="Segoe UI"/>
          <w:color w:val="000000"/>
        </w:rPr>
        <w:t xml:space="preserve"> wnoszonego do Prezesa Krajowej Izby Odwoławczej w formie pisemnej w postaci papierowej albo w postaci elektronicznej, opatrzone odpowiednio własnoręcznym podpisem </w:t>
      </w:r>
      <w:r>
        <w:rPr>
          <w:rFonts w:ascii="Segoe UI" w:hAnsi="Segoe UI" w:cs="Segoe UI"/>
          <w:color w:val="000000"/>
        </w:rPr>
        <w:br/>
        <w:t xml:space="preserve">albo kwalifikowanym podpisem elektronicznym – wobec czynności: określenia warunków udziału </w:t>
      </w:r>
      <w:r>
        <w:rPr>
          <w:rFonts w:ascii="Segoe UI" w:hAnsi="Segoe UI" w:cs="Segoe UI"/>
          <w:color w:val="000000"/>
        </w:rPr>
        <w:br/>
        <w:t xml:space="preserve">w postępowaniu, wykluczenia odwołującego z postępowania o udzielenie zamówienia, odrzucenia oferty odwołującego, opisu przedmiotu zamówienia oraz wyboru najkorzystniejszej oferty, </w:t>
      </w:r>
      <w:r>
        <w:rPr>
          <w:rFonts w:ascii="Segoe UI" w:hAnsi="Segoe UI" w:cs="Segoe UI"/>
          <w:color w:val="000000"/>
        </w:rPr>
        <w:br/>
        <w:t>w terminie 5 dni od dnia przesłania informacji o czynności Zamawiającego, stanowiącej podstawę odwołania. Odwołanie wobec treści ogłoszenia o zamówieniu lub wobec postanowień SIWZ wnosi się w terminie 5 dni od dnia zamieszczenia ogłoszenia w Biuletynie Zamówień Publicznych lub SIWZ na stronie internetowej.</w:t>
      </w:r>
    </w:p>
    <w:p w:rsidR="00CC5B00" w:rsidRDefault="00CC5B00" w:rsidP="00CC5B00">
      <w:pPr>
        <w:numPr>
          <w:ilvl w:val="0"/>
          <w:numId w:val="32"/>
        </w:numPr>
        <w:ind w:left="284" w:hanging="284"/>
        <w:jc w:val="both"/>
        <w:rPr>
          <w:rFonts w:ascii="Segoe UI" w:hAnsi="Segoe UI" w:cs="Segoe UI"/>
          <w:color w:val="000000"/>
        </w:rPr>
      </w:pPr>
      <w:r>
        <w:rPr>
          <w:rFonts w:ascii="Segoe UI" w:hAnsi="Segoe UI" w:cs="Segoe UI"/>
          <w:b/>
          <w:bCs/>
          <w:color w:val="000000"/>
        </w:rPr>
        <w:t>Informowania o niezgodnej z przepisami ustawy PZP czynności Zamawiającego</w:t>
      </w:r>
      <w:r>
        <w:rPr>
          <w:rFonts w:ascii="Segoe UI" w:hAnsi="Segoe UI" w:cs="Segoe UI"/>
          <w:color w:val="000000"/>
        </w:rPr>
        <w:t xml:space="preserve"> – Wykonawca może w terminie przewidzianym do wniesienie odwołania poinformować Zamawiającego </w:t>
      </w:r>
      <w:r>
        <w:rPr>
          <w:rFonts w:ascii="Segoe UI" w:hAnsi="Segoe UI" w:cs="Segoe UI"/>
          <w:color w:val="000000"/>
        </w:rPr>
        <w:br/>
        <w:t xml:space="preserve">o niezgodnej z przepisami ustawy czynności podjętej przez niego lub zaniechaniu czynności, </w:t>
      </w:r>
      <w:r>
        <w:rPr>
          <w:rFonts w:ascii="Segoe UI" w:hAnsi="Segoe UI" w:cs="Segoe UI"/>
          <w:color w:val="000000"/>
        </w:rPr>
        <w:br/>
        <w:t xml:space="preserve">do której jest on zobowiązany na podstawie ustawy, na które nie przysługuje odwołanie </w:t>
      </w:r>
      <w:r>
        <w:rPr>
          <w:rFonts w:ascii="Segoe UI" w:hAnsi="Segoe UI" w:cs="Segoe UI"/>
          <w:color w:val="000000"/>
        </w:rPr>
        <w:br/>
        <w:t xml:space="preserve">na podstawie art. 180 ust. 2 ustawy PZP.                                                            </w:t>
      </w:r>
    </w:p>
    <w:p w:rsidR="00CC5B00" w:rsidRDefault="00CC5B00" w:rsidP="00CC5B00">
      <w:pPr>
        <w:numPr>
          <w:ilvl w:val="0"/>
          <w:numId w:val="32"/>
        </w:numPr>
        <w:ind w:left="284" w:hanging="284"/>
        <w:jc w:val="both"/>
        <w:rPr>
          <w:rFonts w:ascii="Segoe UI" w:hAnsi="Segoe UI" w:cs="Segoe UI"/>
          <w:color w:val="000000"/>
        </w:rPr>
      </w:pPr>
      <w:r>
        <w:rPr>
          <w:rFonts w:ascii="Segoe UI" w:hAnsi="Segoe UI" w:cs="Segoe UI"/>
          <w:b/>
          <w:bCs/>
          <w:color w:val="000000"/>
        </w:rPr>
        <w:t>S</w:t>
      </w:r>
      <w:r>
        <w:rPr>
          <w:rFonts w:ascii="Segoe UI" w:hAnsi="Segoe UI" w:cs="Segoe UI"/>
          <w:b/>
          <w:color w:val="000000"/>
        </w:rPr>
        <w:t>kargi –</w:t>
      </w:r>
      <w:r>
        <w:rPr>
          <w:rFonts w:ascii="Segoe UI" w:hAnsi="Segoe UI" w:cs="Segoe UI"/>
          <w:color w:val="000000"/>
        </w:rPr>
        <w:t xml:space="preserve"> na orzeczenie Krajowej Izby Odwoławczej stronom oraz uczestnikom postępowania odwoławczego przysługuje skarga do sądu. Skargę wnosi się za pośrednictwem Prezesa Krajowej Izby Odwoławczej do sądu okręgowego właściwego dla siedziby Zamawiającego w terminie 7 dni od dnia doręczenia orzeczenia Izby. </w:t>
      </w:r>
    </w:p>
    <w:p w:rsidR="00CC5B00" w:rsidRDefault="00CC5B00" w:rsidP="00CC5B00">
      <w:pPr>
        <w:jc w:val="both"/>
        <w:rPr>
          <w:rFonts w:ascii="Segoe UI" w:hAnsi="Segoe UI" w:cs="Segoe UI"/>
          <w:b/>
          <w:color w:val="000000"/>
        </w:rPr>
      </w:pPr>
    </w:p>
    <w:p w:rsidR="00CC5B00" w:rsidRDefault="00CC5B00" w:rsidP="00CC5B00">
      <w:pPr>
        <w:jc w:val="both"/>
        <w:rPr>
          <w:rFonts w:ascii="Segoe UI" w:hAnsi="Segoe UI" w:cs="Segoe UI"/>
          <w:b/>
          <w:color w:val="000000"/>
        </w:rPr>
      </w:pPr>
      <w:r>
        <w:rPr>
          <w:rFonts w:ascii="Segoe UI" w:hAnsi="Segoe UI" w:cs="Segoe UI"/>
          <w:b/>
          <w:color w:val="000000"/>
        </w:rPr>
        <w:t>Zasady wnoszenia i rozpatrywania środków ochrony prawnej regulują przepisy ustawy Prawo Zamówień Publicznych od art. 179 do art. 198 g.</w:t>
      </w:r>
    </w:p>
    <w:p w:rsidR="00CC5B00" w:rsidRDefault="00CC5B00" w:rsidP="00CC5B00">
      <w:pPr>
        <w:spacing w:line="256" w:lineRule="auto"/>
        <w:jc w:val="both"/>
        <w:rPr>
          <w:rFonts w:ascii="Segoe UI" w:hAnsi="Segoe UI" w:cs="Segoe UI"/>
          <w:b/>
        </w:rPr>
      </w:pPr>
    </w:p>
    <w:p w:rsidR="00CC5B00" w:rsidRDefault="00CC5B00" w:rsidP="00CC5B00">
      <w:pPr>
        <w:numPr>
          <w:ilvl w:val="0"/>
          <w:numId w:val="31"/>
        </w:numPr>
        <w:spacing w:line="256" w:lineRule="auto"/>
        <w:ind w:left="426" w:hanging="426"/>
        <w:jc w:val="both"/>
        <w:rPr>
          <w:rFonts w:ascii="Segoe UI" w:eastAsia="Calibri" w:hAnsi="Segoe UI" w:cs="Segoe UI"/>
          <w:b/>
          <w:lang w:eastAsia="en-US"/>
        </w:rPr>
      </w:pPr>
      <w:r>
        <w:rPr>
          <w:rFonts w:ascii="Segoe UI" w:eastAsia="Calibri" w:hAnsi="Segoe UI" w:cs="Segoe UI"/>
          <w:b/>
          <w:lang w:eastAsia="en-US"/>
        </w:rPr>
        <w:t>KLAUZULA INFORMACYJNA DOTYCZĄCA PRZETWARZANIA DANYCH OSOBOWYCH</w:t>
      </w:r>
    </w:p>
    <w:p w:rsidR="00CC5B00" w:rsidRDefault="00CC5B00" w:rsidP="00CC5B00">
      <w:pPr>
        <w:spacing w:line="256" w:lineRule="auto"/>
        <w:ind w:left="360"/>
        <w:jc w:val="both"/>
        <w:rPr>
          <w:rFonts w:ascii="Segoe UI" w:eastAsia="Calibri" w:hAnsi="Segoe UI" w:cs="Segoe UI"/>
          <w:b/>
          <w:lang w:eastAsia="en-US"/>
        </w:rPr>
      </w:pPr>
    </w:p>
    <w:p w:rsidR="00CC5B00" w:rsidRDefault="00CC5B00" w:rsidP="00CC5B00">
      <w:pPr>
        <w:jc w:val="both"/>
        <w:rPr>
          <w:rFonts w:ascii="Segoe UI" w:eastAsia="Calibri" w:hAnsi="Segoe UI" w:cs="Segoe UI"/>
          <w:lang w:eastAsia="en-US"/>
        </w:rPr>
      </w:pPr>
      <w:r>
        <w:rPr>
          <w:rFonts w:ascii="Segoe UI" w:eastAsia="Calibri" w:hAnsi="Segoe UI" w:cs="Segoe UI"/>
          <w:lang w:eastAsia="en-US"/>
        </w:rPr>
        <w:t>Na podstawie art. 13</w:t>
      </w:r>
      <w:r w:rsidR="003B537D">
        <w:rPr>
          <w:rFonts w:ascii="Segoe UI" w:eastAsia="Calibri" w:hAnsi="Segoe UI" w:cs="Segoe UI"/>
          <w:lang w:eastAsia="en-US"/>
        </w:rPr>
        <w:t xml:space="preserve"> ust. 1 i ust. 2</w:t>
      </w:r>
      <w:r>
        <w:rPr>
          <w:rFonts w:ascii="Segoe UI" w:eastAsia="Calibri" w:hAnsi="Segoe UI" w:cs="Segoe UI"/>
          <w:lang w:eastAsia="en-US"/>
        </w:rPr>
        <w:t xml:space="preserve"> Rozporządzenia Parlamentu Europejskiego i Rady (UE) 2016/679 </w:t>
      </w:r>
      <w:r w:rsidR="003B537D">
        <w:rPr>
          <w:rFonts w:ascii="Segoe UI" w:eastAsia="Calibri" w:hAnsi="Segoe UI" w:cs="Segoe UI"/>
          <w:lang w:eastAsia="en-US"/>
        </w:rPr>
        <w:br/>
        <w:t xml:space="preserve">z dnia </w:t>
      </w:r>
      <w:r>
        <w:rPr>
          <w:rFonts w:ascii="Segoe UI" w:eastAsia="Calibri" w:hAnsi="Segoe UI" w:cs="Segoe UI"/>
          <w:lang w:eastAsia="en-US"/>
        </w:rPr>
        <w:t>27 kwietnia 2016 roku (RODO) uprzejmie informujemy, że:</w:t>
      </w:r>
    </w:p>
    <w:p w:rsidR="00CC5B00" w:rsidRDefault="00CC5B00" w:rsidP="00CC5B00">
      <w:pPr>
        <w:numPr>
          <w:ilvl w:val="0"/>
          <w:numId w:val="33"/>
        </w:numPr>
        <w:spacing w:after="160" w:line="254" w:lineRule="auto"/>
        <w:ind w:left="284" w:hanging="284"/>
        <w:contextualSpacing/>
        <w:jc w:val="both"/>
        <w:rPr>
          <w:rFonts w:ascii="Segoe UI" w:eastAsia="Calibri" w:hAnsi="Segoe UI" w:cs="Segoe UI"/>
          <w:lang w:eastAsia="en-US"/>
        </w:rPr>
      </w:pPr>
      <w:r>
        <w:rPr>
          <w:rFonts w:ascii="Segoe UI" w:eastAsia="Calibri" w:hAnsi="Segoe UI" w:cs="Segoe UI"/>
          <w:lang w:eastAsia="en-US"/>
        </w:rPr>
        <w:lastRenderedPageBreak/>
        <w:t>administratorem Pani/Pana danych jest Gmina Miasto Koszalin reprezentowana przez Prezydenta Miasta Koszalina – Urząd Miejski ul. Rynek Staromiejski 6 – 7, e-mail: koszalin@um.koszalin.pl;</w:t>
      </w:r>
    </w:p>
    <w:p w:rsidR="00CC5B00" w:rsidRDefault="00CC5B00" w:rsidP="00CC5B00">
      <w:pPr>
        <w:numPr>
          <w:ilvl w:val="0"/>
          <w:numId w:val="33"/>
        </w:numPr>
        <w:spacing w:after="160" w:line="254" w:lineRule="auto"/>
        <w:ind w:left="284" w:hanging="284"/>
        <w:contextualSpacing/>
        <w:jc w:val="both"/>
        <w:rPr>
          <w:rFonts w:ascii="Segoe UI" w:eastAsia="Calibri" w:hAnsi="Segoe UI" w:cs="Segoe UI"/>
          <w:lang w:eastAsia="en-US"/>
        </w:rPr>
      </w:pPr>
      <w:r>
        <w:rPr>
          <w:rFonts w:ascii="Segoe UI" w:eastAsia="Calibri" w:hAnsi="Segoe UI" w:cs="Segoe UI"/>
          <w:lang w:eastAsia="en-US"/>
        </w:rPr>
        <w:t xml:space="preserve">w Urzędzie Miejskim w Koszalinie został wyznaczony Inspektor Ochrony Danych: </w:t>
      </w:r>
    </w:p>
    <w:p w:rsidR="00CC5B00" w:rsidRDefault="00CC5B00" w:rsidP="00CC5B00">
      <w:pPr>
        <w:spacing w:after="160" w:line="254" w:lineRule="auto"/>
        <w:ind w:left="284"/>
        <w:contextualSpacing/>
        <w:jc w:val="both"/>
        <w:rPr>
          <w:rFonts w:ascii="Segoe UI" w:eastAsia="Calibri" w:hAnsi="Segoe UI" w:cs="Segoe UI"/>
          <w:lang w:eastAsia="en-US"/>
        </w:rPr>
      </w:pPr>
      <w:r>
        <w:rPr>
          <w:rFonts w:ascii="Segoe UI" w:eastAsia="Calibri" w:hAnsi="Segoe UI" w:cs="Segoe UI"/>
          <w:lang w:eastAsia="en-US"/>
        </w:rPr>
        <w:t>Mariusz Krasicki, Urząd Miejski ul. Rynek Staromiejski 6-7, e-mail: iodo@um.koszalin.pl;</w:t>
      </w:r>
    </w:p>
    <w:p w:rsidR="00CC5B00" w:rsidRDefault="00CC5B00" w:rsidP="00CC5B00">
      <w:pPr>
        <w:numPr>
          <w:ilvl w:val="0"/>
          <w:numId w:val="33"/>
        </w:numPr>
        <w:spacing w:after="160" w:line="254" w:lineRule="auto"/>
        <w:ind w:left="284" w:hanging="284"/>
        <w:contextualSpacing/>
        <w:jc w:val="both"/>
        <w:rPr>
          <w:rFonts w:ascii="Segoe UI" w:eastAsia="Calibri" w:hAnsi="Segoe UI" w:cs="Segoe UI"/>
          <w:lang w:eastAsia="en-US"/>
        </w:rPr>
      </w:pPr>
      <w:r>
        <w:rPr>
          <w:rFonts w:ascii="Segoe UI" w:hAnsi="Segoe UI" w:cs="Segoe UI"/>
        </w:rPr>
        <w:t xml:space="preserve">Pani/Pana dane osobowe przetwarzane będą na podstawie art. 6 ust. 1 lit. c RODO w celu </w:t>
      </w:r>
      <w:r>
        <w:rPr>
          <w:rFonts w:ascii="Segoe UI" w:eastAsia="Calibri" w:hAnsi="Segoe UI" w:cs="Segoe UI"/>
          <w:lang w:eastAsia="en-US"/>
        </w:rPr>
        <w:t>związanym z przedmiotowym postępowaniem o udzielenie zamówienia publicznego;</w:t>
      </w:r>
    </w:p>
    <w:p w:rsidR="00CC5B00" w:rsidRDefault="00CC5B00" w:rsidP="00CC5B00">
      <w:pPr>
        <w:numPr>
          <w:ilvl w:val="0"/>
          <w:numId w:val="33"/>
        </w:numPr>
        <w:spacing w:after="160" w:line="254" w:lineRule="auto"/>
        <w:ind w:left="284" w:hanging="284"/>
        <w:contextualSpacing/>
        <w:jc w:val="both"/>
        <w:rPr>
          <w:rFonts w:ascii="Segoe UI" w:eastAsia="Calibri" w:hAnsi="Segoe UI" w:cs="Segoe UI"/>
          <w:lang w:eastAsia="en-US"/>
        </w:rPr>
      </w:pPr>
      <w:r>
        <w:rPr>
          <w:rFonts w:ascii="Segoe UI" w:eastAsia="Calibri" w:hAnsi="Segoe UI" w:cs="Segoe UI"/>
          <w:lang w:eastAsia="en-US"/>
        </w:rPr>
        <w:t>o</w:t>
      </w:r>
      <w:r>
        <w:rPr>
          <w:rFonts w:ascii="Segoe UI" w:hAnsi="Segoe UI" w:cs="Segoe UI"/>
        </w:rPr>
        <w:t>dbiorcami Pani/Pana danych osobowych będą osoby lub podmioty, którym udostępniona zostanie dokumentacja postępowania w oparciu o art. 8 oraz art. 96 ust. 3 ustawy z dnia 29 stycznia 2004 r. – Prawo zamówień publicznych (t.j. Dz. U. z 2019 r. poz. 1843</w:t>
      </w:r>
      <w:r w:rsidR="00E05C77">
        <w:rPr>
          <w:rFonts w:ascii="Segoe UI" w:hAnsi="Segoe UI" w:cs="Segoe UI"/>
        </w:rPr>
        <w:t xml:space="preserve"> z późn. zm.</w:t>
      </w:r>
      <w:r>
        <w:rPr>
          <w:rFonts w:ascii="Segoe UI" w:hAnsi="Segoe UI" w:cs="Segoe UI"/>
        </w:rPr>
        <w:t xml:space="preserve">), dalej „ustawa Pzp”;  </w:t>
      </w:r>
    </w:p>
    <w:p w:rsidR="00CC5B00" w:rsidRDefault="00CC5B00" w:rsidP="00CC5B00">
      <w:pPr>
        <w:numPr>
          <w:ilvl w:val="0"/>
          <w:numId w:val="33"/>
        </w:numPr>
        <w:spacing w:after="160" w:line="254" w:lineRule="auto"/>
        <w:ind w:left="284" w:hanging="284"/>
        <w:contextualSpacing/>
        <w:jc w:val="both"/>
        <w:rPr>
          <w:rFonts w:ascii="Segoe UI" w:eastAsia="Calibri" w:hAnsi="Segoe UI" w:cs="Segoe UI"/>
          <w:lang w:eastAsia="en-US"/>
        </w:rPr>
      </w:pPr>
      <w:r>
        <w:rPr>
          <w:rFonts w:ascii="Segoe UI" w:hAnsi="Segoe UI" w:cs="Segoe UI"/>
        </w:rPr>
        <w:t>Pani/Pana dane osobowe będą przechowywane</w:t>
      </w:r>
      <w:r>
        <w:rPr>
          <w:rFonts w:ascii="Segoe UI" w:eastAsia="Calibri" w:hAnsi="Segoe UI" w:cs="Segoe UI"/>
          <w:lang w:eastAsia="en-US"/>
        </w:rPr>
        <w:t xml:space="preserve"> do czasu osiągnięcia celu, w jakim je pozyskaliśmy; dane osobowe przetwarzane na podstawie przepisów prawa, będą przechowywane przez czas wskazany w Rozporządzeniu Prezesa Rady Ministrów z dnia 18 stycznia 2011 r. w sprawie instrukcji kancelaryjnej, jednolitych rzeczowych wykazów akt oraz instrukcji w sprawie organizacji i zakresu działania archiwów zakładowych;</w:t>
      </w:r>
    </w:p>
    <w:p w:rsidR="00CC5B00" w:rsidRDefault="00CC5B00" w:rsidP="00CC5B00">
      <w:pPr>
        <w:numPr>
          <w:ilvl w:val="0"/>
          <w:numId w:val="33"/>
        </w:numPr>
        <w:spacing w:after="160" w:line="254" w:lineRule="auto"/>
        <w:ind w:left="284" w:hanging="284"/>
        <w:contextualSpacing/>
        <w:jc w:val="both"/>
        <w:rPr>
          <w:rFonts w:ascii="Segoe UI" w:eastAsia="Calibri" w:hAnsi="Segoe UI" w:cs="Segoe UI"/>
          <w:lang w:eastAsia="en-US"/>
        </w:rPr>
      </w:pPr>
      <w:r>
        <w:rPr>
          <w:rFonts w:ascii="Segoe UI" w:hAnsi="Segoe UI" w:cs="Segoe UI"/>
        </w:rPr>
        <w:t xml:space="preserve">obowiązek podania przez Panią/Pana danych osobowych bezpośrednio Pani/Pana dotyczących jest wymogiem ustawowym określonym w przepisach ustawy Pzp, związanym z udziałem </w:t>
      </w:r>
      <w:r>
        <w:rPr>
          <w:rFonts w:ascii="Segoe UI" w:hAnsi="Segoe UI" w:cs="Segoe UI"/>
        </w:rPr>
        <w:br/>
        <w:t xml:space="preserve">w postępowaniu o udzielenie zamówienia publicznego; konsekwencje niepodania określonych danych wynikają z ustawy Pzp;  </w:t>
      </w:r>
    </w:p>
    <w:p w:rsidR="00CC5B00" w:rsidRDefault="00CC5B00" w:rsidP="00CC5B00">
      <w:pPr>
        <w:numPr>
          <w:ilvl w:val="0"/>
          <w:numId w:val="33"/>
        </w:numPr>
        <w:spacing w:after="160" w:line="254" w:lineRule="auto"/>
        <w:ind w:left="284" w:hanging="284"/>
        <w:contextualSpacing/>
        <w:jc w:val="both"/>
        <w:rPr>
          <w:rFonts w:ascii="Segoe UI" w:eastAsia="Calibri" w:hAnsi="Segoe UI" w:cs="Segoe UI"/>
          <w:lang w:eastAsia="en-US"/>
        </w:rPr>
      </w:pPr>
      <w:r>
        <w:rPr>
          <w:rFonts w:ascii="Segoe UI" w:hAnsi="Segoe UI" w:cs="Segoe UI"/>
        </w:rPr>
        <w:t>w odniesieniu do Pani/Pana danych osobowych decyzje nie będą podejmowane w sposób zautomatyzowany;</w:t>
      </w:r>
    </w:p>
    <w:p w:rsidR="00CC5B00" w:rsidRDefault="00CC5B00" w:rsidP="00CC5B00">
      <w:pPr>
        <w:numPr>
          <w:ilvl w:val="0"/>
          <w:numId w:val="33"/>
        </w:numPr>
        <w:spacing w:after="160" w:line="254" w:lineRule="auto"/>
        <w:ind w:left="284" w:hanging="284"/>
        <w:contextualSpacing/>
        <w:jc w:val="both"/>
        <w:rPr>
          <w:rFonts w:ascii="Segoe UI" w:eastAsia="Calibri" w:hAnsi="Segoe UI" w:cs="Segoe UI"/>
          <w:lang w:eastAsia="en-US"/>
        </w:rPr>
      </w:pPr>
      <w:r>
        <w:rPr>
          <w:rFonts w:ascii="Segoe UI" w:hAnsi="Segoe UI" w:cs="Segoe UI"/>
        </w:rPr>
        <w:t>posiada Pani/Pan:</w:t>
      </w:r>
    </w:p>
    <w:p w:rsidR="00CC5B00" w:rsidRDefault="00CC5B00" w:rsidP="00CC5B00">
      <w:pPr>
        <w:numPr>
          <w:ilvl w:val="0"/>
          <w:numId w:val="34"/>
        </w:numPr>
        <w:spacing w:after="150" w:line="254" w:lineRule="auto"/>
        <w:ind w:left="709" w:hanging="283"/>
        <w:contextualSpacing/>
        <w:jc w:val="both"/>
        <w:rPr>
          <w:rFonts w:ascii="Segoe UI" w:hAnsi="Segoe UI" w:cs="Segoe UI"/>
        </w:rPr>
      </w:pPr>
      <w:r>
        <w:rPr>
          <w:rFonts w:ascii="Segoe UI" w:hAnsi="Segoe UI" w:cs="Segoe UI"/>
        </w:rPr>
        <w:t>na podstawie art. 15 RODO prawo dostępu do danych osobowych Pani/Pana dotyczących;</w:t>
      </w:r>
    </w:p>
    <w:p w:rsidR="00CC5B00" w:rsidRDefault="00CC5B00" w:rsidP="00CC5B00">
      <w:pPr>
        <w:numPr>
          <w:ilvl w:val="0"/>
          <w:numId w:val="34"/>
        </w:numPr>
        <w:spacing w:after="150" w:line="254" w:lineRule="auto"/>
        <w:ind w:left="709" w:hanging="283"/>
        <w:contextualSpacing/>
        <w:jc w:val="both"/>
        <w:rPr>
          <w:rFonts w:ascii="Segoe UI" w:hAnsi="Segoe UI" w:cs="Segoe UI"/>
        </w:rPr>
      </w:pPr>
      <w:r>
        <w:rPr>
          <w:rFonts w:ascii="Segoe UI" w:hAnsi="Segoe UI" w:cs="Segoe UI"/>
        </w:rPr>
        <w:t xml:space="preserve">na podstawie art. 16 RODO prawo do sprostowania Pani/Pana danych osobowych </w:t>
      </w:r>
      <w:r>
        <w:rPr>
          <w:rFonts w:ascii="Segoe UI" w:hAnsi="Segoe UI" w:cs="Segoe UI"/>
          <w:b/>
          <w:vertAlign w:val="superscript"/>
        </w:rPr>
        <w:t>*</w:t>
      </w:r>
      <w:r>
        <w:rPr>
          <w:rFonts w:ascii="Segoe UI" w:hAnsi="Segoe UI" w:cs="Segoe UI"/>
        </w:rPr>
        <w:t>;</w:t>
      </w:r>
    </w:p>
    <w:p w:rsidR="00CC5B00" w:rsidRDefault="00CC5B00" w:rsidP="00CC5B00">
      <w:pPr>
        <w:numPr>
          <w:ilvl w:val="0"/>
          <w:numId w:val="34"/>
        </w:numPr>
        <w:spacing w:after="150" w:line="254" w:lineRule="auto"/>
        <w:ind w:left="709" w:hanging="283"/>
        <w:contextualSpacing/>
        <w:jc w:val="both"/>
        <w:rPr>
          <w:rFonts w:ascii="Segoe UI" w:hAnsi="Segoe UI" w:cs="Segoe UI"/>
        </w:rPr>
      </w:pPr>
      <w:r>
        <w:rPr>
          <w:rFonts w:ascii="Segoe UI" w:hAnsi="Segoe UI" w:cs="Segoe UI"/>
        </w:rPr>
        <w:t xml:space="preserve">na podstawie art. 18 RODO prawo żądania od administratora ograniczenia przetwarzania danych osobowych z zastrzeżeniem przypadków, o których mowa w art. 18 ust. 2 RODO **;  </w:t>
      </w:r>
    </w:p>
    <w:p w:rsidR="00CC5B00" w:rsidRDefault="00CC5B00" w:rsidP="00CC5B00">
      <w:pPr>
        <w:numPr>
          <w:ilvl w:val="0"/>
          <w:numId w:val="34"/>
        </w:numPr>
        <w:spacing w:after="150" w:line="254" w:lineRule="auto"/>
        <w:ind w:left="709" w:hanging="283"/>
        <w:contextualSpacing/>
        <w:jc w:val="both"/>
        <w:rPr>
          <w:rFonts w:ascii="Segoe UI" w:hAnsi="Segoe UI" w:cs="Segoe UI"/>
        </w:rPr>
      </w:pPr>
      <w:r>
        <w:rPr>
          <w:rFonts w:ascii="Segoe UI" w:hAnsi="Segoe UI" w:cs="Segoe UI"/>
        </w:rPr>
        <w:t>prawo do wniesienia skargi do Prezesa Urzędu Ochrony Danych Osobowych, gdy uzna Pani/Pan, że przetwarzanie danych osobowych Pani/Pana dotyczących narusza przepisy RODO;</w:t>
      </w:r>
    </w:p>
    <w:p w:rsidR="00CC5B00" w:rsidRDefault="00CC5B00" w:rsidP="00CC5B00">
      <w:pPr>
        <w:numPr>
          <w:ilvl w:val="0"/>
          <w:numId w:val="33"/>
        </w:numPr>
        <w:spacing w:after="150" w:line="254" w:lineRule="auto"/>
        <w:ind w:left="284" w:hanging="284"/>
        <w:contextualSpacing/>
        <w:jc w:val="both"/>
        <w:rPr>
          <w:rFonts w:ascii="Segoe UI" w:hAnsi="Segoe UI" w:cs="Segoe UI"/>
        </w:rPr>
      </w:pPr>
      <w:r>
        <w:rPr>
          <w:rFonts w:ascii="Segoe UI" w:hAnsi="Segoe UI" w:cs="Segoe UI"/>
        </w:rPr>
        <w:t>nie przysługuje Pani/Panu:</w:t>
      </w:r>
    </w:p>
    <w:p w:rsidR="00CC5B00" w:rsidRDefault="00CC5B00" w:rsidP="00CC5B00">
      <w:pPr>
        <w:numPr>
          <w:ilvl w:val="0"/>
          <w:numId w:val="35"/>
        </w:numPr>
        <w:spacing w:after="150" w:line="254" w:lineRule="auto"/>
        <w:ind w:left="709" w:hanging="283"/>
        <w:contextualSpacing/>
        <w:jc w:val="both"/>
        <w:rPr>
          <w:rFonts w:ascii="Segoe UI" w:hAnsi="Segoe UI" w:cs="Segoe UI"/>
        </w:rPr>
      </w:pPr>
      <w:r>
        <w:rPr>
          <w:rFonts w:ascii="Segoe UI" w:hAnsi="Segoe UI" w:cs="Segoe UI"/>
        </w:rPr>
        <w:t>w związku z art. 17 ust. 3 lit. b, d lub e RODO prawo do usunięcia danych osobowych;</w:t>
      </w:r>
    </w:p>
    <w:p w:rsidR="00CC5B00" w:rsidRDefault="00CC5B00" w:rsidP="00CC5B00">
      <w:pPr>
        <w:numPr>
          <w:ilvl w:val="0"/>
          <w:numId w:val="35"/>
        </w:numPr>
        <w:spacing w:after="150" w:line="254" w:lineRule="auto"/>
        <w:ind w:left="709" w:hanging="283"/>
        <w:contextualSpacing/>
        <w:jc w:val="both"/>
        <w:rPr>
          <w:rFonts w:ascii="Segoe UI" w:hAnsi="Segoe UI" w:cs="Segoe UI"/>
          <w:b/>
        </w:rPr>
      </w:pPr>
      <w:r>
        <w:rPr>
          <w:rFonts w:ascii="Segoe UI" w:hAnsi="Segoe UI" w:cs="Segoe UI"/>
        </w:rPr>
        <w:t>prawo do przenoszenia danych osobowych, o którym mowa w art. 20 RODO;</w:t>
      </w:r>
    </w:p>
    <w:p w:rsidR="00CC5B00" w:rsidRDefault="00CC5B00" w:rsidP="00CC5B00">
      <w:pPr>
        <w:numPr>
          <w:ilvl w:val="0"/>
          <w:numId w:val="35"/>
        </w:numPr>
        <w:spacing w:after="150" w:line="254" w:lineRule="auto"/>
        <w:ind w:left="709" w:hanging="283"/>
        <w:contextualSpacing/>
        <w:jc w:val="both"/>
        <w:rPr>
          <w:rFonts w:ascii="Segoe UI" w:hAnsi="Segoe UI" w:cs="Segoe UI"/>
        </w:rPr>
      </w:pPr>
      <w:r>
        <w:rPr>
          <w:rFonts w:ascii="Segoe UI" w:hAnsi="Segoe UI" w:cs="Segoe UI"/>
          <w:b/>
        </w:rPr>
        <w:t>na podstawie art. 21 RODO prawo sprzeciwu, wobec przetwarzania danych osobowych, gdyż podstawą prawną przetwarzania Pani/Pana danych osobowych jest art. 6 ust. 1 lit. c RODO;</w:t>
      </w:r>
    </w:p>
    <w:p w:rsidR="00CC5B00" w:rsidRDefault="00CC5B00" w:rsidP="00CC5B00">
      <w:pPr>
        <w:numPr>
          <w:ilvl w:val="0"/>
          <w:numId w:val="33"/>
        </w:numPr>
        <w:spacing w:after="150" w:line="254" w:lineRule="auto"/>
        <w:ind w:left="284" w:hanging="284"/>
        <w:contextualSpacing/>
        <w:jc w:val="both"/>
        <w:rPr>
          <w:rFonts w:ascii="Segoe UI" w:hAnsi="Segoe UI" w:cs="Segoe UI"/>
        </w:rPr>
      </w:pPr>
      <w:r>
        <w:rPr>
          <w:rFonts w:ascii="Segoe UI" w:eastAsia="Calibri" w:hAnsi="Segoe UI" w:cs="Segoe UI"/>
          <w:lang w:eastAsia="en-US"/>
        </w:rPr>
        <w:t xml:space="preserve"> Pani/Pana dane osobowe nie będą przekazywane do państw trzecich lub organizacji międzynarodowych.</w:t>
      </w:r>
    </w:p>
    <w:p w:rsidR="00CC5B00" w:rsidRDefault="00CC5B00" w:rsidP="00CC5B00">
      <w:pPr>
        <w:spacing w:before="120" w:after="120" w:line="276" w:lineRule="auto"/>
        <w:jc w:val="both"/>
        <w:rPr>
          <w:rFonts w:ascii="Arial" w:eastAsia="Calibri" w:hAnsi="Arial" w:cs="Arial"/>
          <w:sz w:val="22"/>
          <w:szCs w:val="22"/>
          <w:lang w:eastAsia="en-US"/>
        </w:rPr>
      </w:pPr>
    </w:p>
    <w:p w:rsidR="00CC5B00" w:rsidRDefault="00CC5B00" w:rsidP="00CC5B00">
      <w:pPr>
        <w:spacing w:before="120" w:after="120" w:line="276" w:lineRule="auto"/>
        <w:jc w:val="both"/>
        <w:rPr>
          <w:rFonts w:ascii="Arial" w:eastAsia="Calibri" w:hAnsi="Arial" w:cs="Arial"/>
          <w:sz w:val="22"/>
          <w:szCs w:val="22"/>
          <w:lang w:eastAsia="en-US"/>
        </w:rPr>
      </w:pPr>
      <w:r>
        <w:rPr>
          <w:rFonts w:ascii="Arial" w:eastAsia="Calibri" w:hAnsi="Arial" w:cs="Arial"/>
          <w:sz w:val="22"/>
          <w:szCs w:val="22"/>
          <w:lang w:eastAsia="en-US"/>
        </w:rPr>
        <w:t>______________________</w:t>
      </w:r>
    </w:p>
    <w:p w:rsidR="00CC5B00" w:rsidRDefault="00CC5B00" w:rsidP="00CC5B00">
      <w:pPr>
        <w:ind w:left="426"/>
        <w:contextualSpacing/>
        <w:jc w:val="both"/>
        <w:rPr>
          <w:rFonts w:ascii="Segoe UI" w:eastAsia="Calibri" w:hAnsi="Segoe UI" w:cs="Segoe UI"/>
          <w:i/>
          <w:sz w:val="18"/>
          <w:szCs w:val="18"/>
          <w:lang w:eastAsia="en-US"/>
        </w:rPr>
      </w:pPr>
      <w:r>
        <w:rPr>
          <w:rFonts w:ascii="Segoe UI" w:eastAsia="Calibri" w:hAnsi="Segoe UI" w:cs="Segoe UI"/>
          <w:b/>
          <w:i/>
          <w:sz w:val="18"/>
          <w:szCs w:val="18"/>
          <w:vertAlign w:val="superscript"/>
          <w:lang w:eastAsia="en-US"/>
        </w:rPr>
        <w:t xml:space="preserve">* </w:t>
      </w:r>
      <w:r>
        <w:rPr>
          <w:rFonts w:ascii="Segoe UI" w:eastAsia="Calibri" w:hAnsi="Segoe UI" w:cs="Segoe UI"/>
          <w:b/>
          <w:i/>
          <w:sz w:val="18"/>
          <w:szCs w:val="18"/>
          <w:lang w:eastAsia="en-US"/>
        </w:rPr>
        <w:t>Wyjaśnienie:</w:t>
      </w:r>
      <w:r>
        <w:rPr>
          <w:rFonts w:ascii="Segoe UI" w:eastAsia="Calibri" w:hAnsi="Segoe UI" w:cs="Segoe UI"/>
          <w:i/>
          <w:sz w:val="18"/>
          <w:szCs w:val="18"/>
          <w:lang w:eastAsia="en-US"/>
        </w:rPr>
        <w:t xml:space="preserve"> </w:t>
      </w:r>
      <w:r>
        <w:rPr>
          <w:rFonts w:ascii="Segoe UI" w:hAnsi="Segoe UI" w:cs="Segoe UI"/>
          <w:i/>
          <w:sz w:val="18"/>
          <w:szCs w:val="18"/>
        </w:rPr>
        <w:t xml:space="preserve">skorzystanie z prawa do sprostowania nie może skutkować zmianą </w:t>
      </w:r>
      <w:r>
        <w:rPr>
          <w:rFonts w:ascii="Segoe UI" w:eastAsia="Calibri" w:hAnsi="Segoe UI" w:cs="Segoe UI"/>
          <w:i/>
          <w:sz w:val="18"/>
          <w:szCs w:val="18"/>
          <w:lang w:eastAsia="en-US"/>
        </w:rPr>
        <w:t>wyniku postępowania</w:t>
      </w:r>
      <w:r>
        <w:rPr>
          <w:rFonts w:ascii="Segoe UI" w:eastAsia="Calibri" w:hAnsi="Segoe UI" w:cs="Segoe UI"/>
          <w:i/>
          <w:sz w:val="18"/>
          <w:szCs w:val="18"/>
          <w:lang w:eastAsia="en-US"/>
        </w:rPr>
        <w:br/>
        <w:t xml:space="preserve">o udzielenie zamówienia publicznego ani zmianą postanowień umowy w zakresie niezgodnym z ustawą Pzp </w:t>
      </w:r>
      <w:r>
        <w:rPr>
          <w:rFonts w:ascii="Segoe UI" w:eastAsia="Calibri" w:hAnsi="Segoe UI" w:cs="Segoe UI"/>
          <w:i/>
          <w:sz w:val="18"/>
          <w:szCs w:val="18"/>
          <w:lang w:eastAsia="en-US"/>
        </w:rPr>
        <w:br/>
        <w:t>oraz nie może naruszać integralności protokołu oraz jego załączników.</w:t>
      </w:r>
    </w:p>
    <w:p w:rsidR="00CC5B00" w:rsidRDefault="00CC5B00" w:rsidP="00CC5B00">
      <w:pPr>
        <w:ind w:left="426"/>
        <w:contextualSpacing/>
        <w:jc w:val="both"/>
        <w:rPr>
          <w:rFonts w:ascii="Segoe UI" w:eastAsia="Calibri" w:hAnsi="Segoe UI" w:cs="Segoe UI"/>
          <w:i/>
          <w:sz w:val="18"/>
          <w:szCs w:val="18"/>
          <w:lang w:eastAsia="en-US"/>
        </w:rPr>
      </w:pPr>
    </w:p>
    <w:p w:rsidR="00CC5B00" w:rsidRDefault="00CC5B00" w:rsidP="00CC5B00">
      <w:pPr>
        <w:ind w:left="426"/>
        <w:contextualSpacing/>
        <w:jc w:val="both"/>
        <w:rPr>
          <w:rFonts w:ascii="Segoe UI" w:hAnsi="Segoe UI" w:cs="Segoe UI"/>
          <w:i/>
          <w:sz w:val="18"/>
          <w:szCs w:val="18"/>
        </w:rPr>
      </w:pPr>
      <w:r>
        <w:rPr>
          <w:rFonts w:ascii="Segoe UI" w:eastAsia="Calibri" w:hAnsi="Segoe UI" w:cs="Segoe UI"/>
          <w:b/>
          <w:i/>
          <w:sz w:val="18"/>
          <w:szCs w:val="18"/>
          <w:vertAlign w:val="superscript"/>
          <w:lang w:eastAsia="en-US"/>
        </w:rPr>
        <w:t xml:space="preserve">** </w:t>
      </w:r>
      <w:r>
        <w:rPr>
          <w:rFonts w:ascii="Segoe UI" w:eastAsia="Calibri" w:hAnsi="Segoe UI" w:cs="Segoe UI"/>
          <w:b/>
          <w:i/>
          <w:sz w:val="18"/>
          <w:szCs w:val="18"/>
          <w:lang w:eastAsia="en-US"/>
        </w:rPr>
        <w:t>Wyjaśnienie:</w:t>
      </w:r>
      <w:r>
        <w:rPr>
          <w:rFonts w:ascii="Segoe UI" w:eastAsia="Calibri" w:hAnsi="Segoe UI" w:cs="Segoe UI"/>
          <w:i/>
          <w:sz w:val="18"/>
          <w:szCs w:val="18"/>
          <w:lang w:eastAsia="en-US"/>
        </w:rPr>
        <w:t xml:space="preserve"> prawo do ograniczenia przetwarzania nie ma zastosowania w odniesieniu </w:t>
      </w:r>
      <w:r>
        <w:rPr>
          <w:rFonts w:ascii="Segoe UI" w:eastAsia="Calibri" w:hAnsi="Segoe UI" w:cs="Segoe UI"/>
          <w:i/>
          <w:sz w:val="18"/>
          <w:szCs w:val="18"/>
          <w:lang w:eastAsia="en-US"/>
        </w:rPr>
        <w:br/>
        <w:t xml:space="preserve">do </w:t>
      </w:r>
      <w:r>
        <w:rPr>
          <w:rFonts w:ascii="Segoe UI" w:hAnsi="Segoe UI" w:cs="Segoe UI"/>
          <w:i/>
          <w:sz w:val="18"/>
          <w:szCs w:val="18"/>
        </w:rPr>
        <w:t xml:space="preserve">przechowywania, w celu zapewnienia korzystania ze środków ochrony prawnej lub w celu ochrony praw innej osoby fizycznej lub prawnej, lub z uwagi na ważne względy interesu publicznego Unii Europejskiej </w:t>
      </w:r>
      <w:r>
        <w:rPr>
          <w:rFonts w:ascii="Segoe UI" w:hAnsi="Segoe UI" w:cs="Segoe UI"/>
          <w:i/>
          <w:sz w:val="18"/>
          <w:szCs w:val="18"/>
        </w:rPr>
        <w:br/>
        <w:t>lub państwa członkowskiego.</w:t>
      </w:r>
    </w:p>
    <w:p w:rsidR="00CC5B00" w:rsidRDefault="00CC5B00" w:rsidP="00CC5B00">
      <w:pPr>
        <w:pStyle w:val="Tekstpodstawowy"/>
        <w:jc w:val="both"/>
        <w:rPr>
          <w:rFonts w:ascii="Segoe UI" w:hAnsi="Segoe UI" w:cs="Segoe UI"/>
          <w:i w:val="0"/>
          <w:sz w:val="20"/>
          <w:szCs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ind w:firstLine="426"/>
        <w:jc w:val="both"/>
        <w:rPr>
          <w:rFonts w:ascii="Segoe UI" w:hAnsi="Segoe UI" w:cs="Segoe UI"/>
          <w:b w:val="0"/>
          <w:i w:val="0"/>
          <w:sz w:val="20"/>
        </w:rPr>
      </w:pPr>
      <w:r>
        <w:rPr>
          <w:rFonts w:ascii="Segoe UI" w:hAnsi="Segoe UI" w:cs="Segoe UI"/>
          <w:b w:val="0"/>
          <w:i w:val="0"/>
          <w:sz w:val="20"/>
        </w:rPr>
        <w:t xml:space="preserve">Ponadto Zamawiający na podstawie art. 8a ust. 5 ustawy Prawo zamówień publicznych </w:t>
      </w:r>
      <w:r>
        <w:rPr>
          <w:rFonts w:ascii="Segoe UI" w:hAnsi="Segoe UI" w:cs="Segoe UI"/>
          <w:b w:val="0"/>
          <w:bCs/>
          <w:i w:val="0"/>
          <w:iCs/>
          <w:sz w:val="20"/>
        </w:rPr>
        <w:t xml:space="preserve">z dnia 29 stycznia 2004 r. </w:t>
      </w:r>
      <w:r>
        <w:rPr>
          <w:rFonts w:ascii="Segoe UI" w:hAnsi="Segoe UI" w:cs="Segoe UI"/>
          <w:b w:val="0"/>
          <w:i w:val="0"/>
          <w:iCs/>
          <w:sz w:val="20"/>
        </w:rPr>
        <w:t>(t.j. Dz. U. z 2019 r. poz. 1843</w:t>
      </w:r>
      <w:r w:rsidR="00E05C77">
        <w:rPr>
          <w:rFonts w:ascii="Segoe UI" w:hAnsi="Segoe UI" w:cs="Segoe UI"/>
          <w:b w:val="0"/>
          <w:i w:val="0"/>
          <w:iCs/>
          <w:sz w:val="20"/>
        </w:rPr>
        <w:t xml:space="preserve"> z późn. zm.</w:t>
      </w:r>
      <w:r>
        <w:rPr>
          <w:rFonts w:ascii="Segoe UI" w:hAnsi="Segoe UI" w:cs="Segoe UI"/>
          <w:b w:val="0"/>
          <w:i w:val="0"/>
          <w:iCs/>
          <w:sz w:val="20"/>
        </w:rPr>
        <w:t xml:space="preserve">) </w:t>
      </w:r>
      <w:r>
        <w:rPr>
          <w:rFonts w:ascii="Segoe UI" w:hAnsi="Segoe UI" w:cs="Segoe UI"/>
          <w:b w:val="0"/>
          <w:i w:val="0"/>
          <w:sz w:val="20"/>
        </w:rPr>
        <w:t>informuje, iż:</w:t>
      </w:r>
    </w:p>
    <w:p w:rsidR="00CC5B00" w:rsidRDefault="00CC5B00" w:rsidP="00CC5B00">
      <w:pPr>
        <w:pStyle w:val="Tekstpodstawowy"/>
        <w:ind w:firstLine="426"/>
        <w:jc w:val="both"/>
        <w:rPr>
          <w:rFonts w:ascii="Segoe UI" w:hAnsi="Segoe UI" w:cs="Segoe UI"/>
          <w:b w:val="0"/>
          <w:i w:val="0"/>
          <w:sz w:val="20"/>
        </w:rPr>
      </w:pPr>
    </w:p>
    <w:p w:rsidR="00CC5B00" w:rsidRDefault="00CC5B00" w:rsidP="00CC5B00">
      <w:pPr>
        <w:pStyle w:val="Tekstpodstawowy"/>
        <w:ind w:firstLine="426"/>
        <w:jc w:val="both"/>
        <w:rPr>
          <w:rFonts w:ascii="Segoe UI" w:hAnsi="Segoe UI" w:cs="Segoe UI"/>
          <w:b w:val="0"/>
          <w:i w:val="0"/>
          <w:sz w:val="20"/>
        </w:rPr>
      </w:pPr>
      <w:r>
        <w:rPr>
          <w:rFonts w:ascii="Segoe UI" w:hAnsi="Segoe UI" w:cs="Segoe UI"/>
          <w:b w:val="0"/>
          <w:i w:val="0"/>
          <w:sz w:val="20"/>
        </w:rPr>
        <w:t xml:space="preserve">1. w przypadku gdy wykonanie obowiązków, o których mowa w art. 15 ust. 1 – 3 rozporządzenia 2016/679, wymagałoby niewspółmiernie dużego wysiłku, Zamawiający może żądać od osoby, której </w:t>
      </w:r>
      <w:r>
        <w:rPr>
          <w:rFonts w:ascii="Segoe UI" w:hAnsi="Segoe UI" w:cs="Segoe UI"/>
          <w:b w:val="0"/>
          <w:i w:val="0"/>
          <w:sz w:val="20"/>
        </w:rPr>
        <w:lastRenderedPageBreak/>
        <w:t xml:space="preserve">dane dotyczą, wskazania dodatkowych informacji mających na celu sprecyzowanie żądania, </w:t>
      </w:r>
      <w:r>
        <w:rPr>
          <w:rFonts w:ascii="Segoe UI" w:hAnsi="Segoe UI" w:cs="Segoe UI"/>
          <w:b w:val="0"/>
          <w:i w:val="0"/>
          <w:sz w:val="20"/>
        </w:rPr>
        <w:br/>
        <w:t>w szczególności podania nazwy lub daty postępowania o udzielenie zamówienia publicznego;</w:t>
      </w:r>
    </w:p>
    <w:p w:rsidR="00CC5B00" w:rsidRDefault="00CC5B00" w:rsidP="00CC5B00">
      <w:pPr>
        <w:pStyle w:val="Tekstpodstawowy"/>
        <w:ind w:firstLine="426"/>
        <w:jc w:val="both"/>
        <w:rPr>
          <w:rFonts w:ascii="Segoe UI" w:hAnsi="Segoe UI" w:cs="Segoe UI"/>
          <w:b w:val="0"/>
          <w:i w:val="0"/>
          <w:sz w:val="20"/>
        </w:rPr>
      </w:pPr>
      <w:r>
        <w:rPr>
          <w:rFonts w:ascii="Segoe UI" w:hAnsi="Segoe UI" w:cs="Segoe UI"/>
          <w:b w:val="0"/>
          <w:i w:val="0"/>
          <w:sz w:val="20"/>
        </w:rPr>
        <w:t>2. wystąpienie z żądaniem, o którym mowa w art. 18 ust. 1 rozporządzenia 2016/679, nie ogranicza przetwarzania danych osobowych do czasu zakończenia postępowania o udzielenie zamówienia publicznego;</w:t>
      </w:r>
    </w:p>
    <w:p w:rsidR="00CC5B00" w:rsidRDefault="00CC5B00" w:rsidP="00CC5B00">
      <w:pPr>
        <w:pStyle w:val="Tekstpodstawowy"/>
        <w:ind w:firstLine="426"/>
        <w:jc w:val="both"/>
        <w:rPr>
          <w:rFonts w:ascii="Segoe UI" w:hAnsi="Segoe UI" w:cs="Segoe UI"/>
          <w:b w:val="0"/>
          <w:i w:val="0"/>
          <w:sz w:val="20"/>
        </w:rPr>
      </w:pPr>
      <w:r>
        <w:rPr>
          <w:rFonts w:ascii="Segoe UI" w:hAnsi="Segoe UI" w:cs="Segoe UI"/>
          <w:b w:val="0"/>
          <w:i w:val="0"/>
          <w:sz w:val="20"/>
        </w:rPr>
        <w:t>3. w przypadku, gdy wykonanie obowiązków, o których mowa w art. 15 ust. 1 – 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963DA3" w:rsidRDefault="00963DA3" w:rsidP="00CC5B00">
      <w:pPr>
        <w:pStyle w:val="Tekstpodstawowy"/>
        <w:jc w:val="both"/>
        <w:rPr>
          <w:rFonts w:ascii="Segoe UI" w:hAnsi="Segoe UI" w:cs="Segoe UI"/>
          <w:i w:val="0"/>
          <w:sz w:val="20"/>
        </w:rPr>
      </w:pPr>
    </w:p>
    <w:p w:rsidR="00963DA3" w:rsidRDefault="00963DA3" w:rsidP="00CC5B00">
      <w:pPr>
        <w:pStyle w:val="Tekstpodstawowy"/>
        <w:jc w:val="both"/>
        <w:rPr>
          <w:rFonts w:ascii="Segoe UI" w:hAnsi="Segoe UI" w:cs="Segoe UI"/>
          <w:i w:val="0"/>
          <w:sz w:val="20"/>
        </w:rPr>
      </w:pPr>
    </w:p>
    <w:p w:rsidR="00963DA3" w:rsidRDefault="00963DA3" w:rsidP="00CC5B00">
      <w:pPr>
        <w:pStyle w:val="Tekstpodstawowy"/>
        <w:jc w:val="both"/>
        <w:rPr>
          <w:rFonts w:ascii="Segoe UI" w:hAnsi="Segoe UI" w:cs="Segoe UI"/>
          <w:i w:val="0"/>
          <w:sz w:val="20"/>
        </w:rPr>
      </w:pPr>
    </w:p>
    <w:p w:rsidR="00963DA3" w:rsidRDefault="00963DA3" w:rsidP="00CC5B00">
      <w:pPr>
        <w:pStyle w:val="Tekstpodstawowy"/>
        <w:jc w:val="both"/>
        <w:rPr>
          <w:rFonts w:ascii="Segoe UI" w:hAnsi="Segoe UI" w:cs="Segoe UI"/>
          <w:i w:val="0"/>
          <w:sz w:val="20"/>
        </w:rPr>
      </w:pPr>
    </w:p>
    <w:p w:rsidR="00963DA3" w:rsidRDefault="00963DA3"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r>
        <w:rPr>
          <w:rFonts w:ascii="Segoe UI" w:hAnsi="Segoe UI" w:cs="Segoe UI"/>
          <w:i w:val="0"/>
          <w:sz w:val="20"/>
        </w:rPr>
        <w:lastRenderedPageBreak/>
        <w:t>Rozdział II</w:t>
      </w:r>
    </w:p>
    <w:p w:rsidR="00CC5B00" w:rsidRDefault="00CC5B00" w:rsidP="00CC5B00">
      <w:pPr>
        <w:pStyle w:val="Tekstpodstawowy"/>
        <w:jc w:val="both"/>
        <w:rPr>
          <w:rFonts w:ascii="Segoe UI" w:hAnsi="Segoe UI" w:cs="Segoe UI"/>
          <w:i w:val="0"/>
          <w:sz w:val="20"/>
        </w:rPr>
      </w:pPr>
      <w:r>
        <w:rPr>
          <w:rFonts w:ascii="Segoe UI" w:hAnsi="Segoe UI" w:cs="Segoe UI"/>
          <w:i w:val="0"/>
          <w:sz w:val="20"/>
        </w:rPr>
        <w:t>Określenie przedmiotu zamówienia</w:t>
      </w: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pStyle w:val="Tekstpodstawowy"/>
        <w:tabs>
          <w:tab w:val="num" w:pos="360"/>
        </w:tabs>
        <w:ind w:left="360" w:hanging="360"/>
        <w:jc w:val="both"/>
        <w:rPr>
          <w:rFonts w:ascii="Segoe UI" w:hAnsi="Segoe UI" w:cs="Segoe UI"/>
          <w:bCs/>
          <w:i w:val="0"/>
          <w:sz w:val="24"/>
          <w:szCs w:val="24"/>
        </w:rPr>
      </w:pPr>
    </w:p>
    <w:p w:rsidR="00CC5B00" w:rsidRDefault="00CC5B00" w:rsidP="00CC5B00">
      <w:pPr>
        <w:jc w:val="both"/>
        <w:rPr>
          <w:rFonts w:ascii="Segoe UI" w:hAnsi="Segoe UI" w:cs="Segoe UI"/>
        </w:rPr>
      </w:pPr>
      <w:r>
        <w:rPr>
          <w:rFonts w:ascii="Segoe UI" w:hAnsi="Segoe UI" w:cs="Segoe UI"/>
          <w:bCs/>
          <w:i/>
          <w:sz w:val="24"/>
          <w:szCs w:val="24"/>
        </w:rPr>
        <w:br w:type="page"/>
      </w:r>
      <w:r>
        <w:rPr>
          <w:rFonts w:ascii="Segoe UI" w:hAnsi="Segoe UI" w:cs="Segoe UI"/>
          <w:b/>
          <w:bCs/>
        </w:rPr>
        <w:lastRenderedPageBreak/>
        <w:t xml:space="preserve">I.  </w:t>
      </w:r>
      <w:r>
        <w:rPr>
          <w:rFonts w:ascii="Segoe UI" w:hAnsi="Segoe UI" w:cs="Segoe UI"/>
          <w:b/>
        </w:rPr>
        <w:t xml:space="preserve">OPIS PRZEDMIOTU ZAMÓWIENIA </w:t>
      </w:r>
      <w:r>
        <w:rPr>
          <w:rFonts w:ascii="Segoe UI" w:hAnsi="Segoe UI" w:cs="Segoe UI"/>
        </w:rPr>
        <w:tab/>
      </w:r>
      <w:r>
        <w:rPr>
          <w:rFonts w:ascii="Segoe UI" w:hAnsi="Segoe UI" w:cs="Segoe UI"/>
        </w:rPr>
        <w:tab/>
      </w:r>
    </w:p>
    <w:p w:rsidR="00CC5B00" w:rsidRDefault="00CC5B00" w:rsidP="00CC5B00">
      <w:pPr>
        <w:jc w:val="both"/>
        <w:rPr>
          <w:rFonts w:ascii="Segoe UI" w:hAnsi="Segoe UI" w:cs="Segoe UI"/>
          <w:b/>
        </w:rPr>
      </w:pP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p>
    <w:p w:rsidR="00CC5B00" w:rsidRDefault="00CC5B00" w:rsidP="00CC5B00">
      <w:pPr>
        <w:jc w:val="both"/>
        <w:rPr>
          <w:rFonts w:ascii="Segoe UI" w:hAnsi="Segoe UI" w:cs="Segoe UI"/>
        </w:rPr>
      </w:pPr>
      <w:r>
        <w:rPr>
          <w:rFonts w:ascii="Segoe UI" w:hAnsi="Segoe UI" w:cs="Segoe UI"/>
        </w:rPr>
        <w:t>Przedmiotem zamówienia jest wykonanie i sukcesywna dostawa tablic rejestracyjnych (w tym wtórników) oraz odbiór i złomowanie wycofanych tablic rejestracyjnych.</w:t>
      </w:r>
    </w:p>
    <w:p w:rsidR="00CC5B00" w:rsidRDefault="00CC5B00" w:rsidP="00CC5B00">
      <w:pPr>
        <w:jc w:val="both"/>
        <w:rPr>
          <w:rFonts w:ascii="Segoe UI" w:hAnsi="Segoe UI" w:cs="Segoe UI"/>
        </w:rPr>
      </w:pPr>
      <w:r>
        <w:rPr>
          <w:rFonts w:ascii="Segoe UI" w:hAnsi="Segoe UI" w:cs="Segoe UI"/>
        </w:rPr>
        <w:t>Przedmiot zamówienia określony wg Wspólnego Słownika zamówień CPV kodami: 30.19.50.00-2, 90.53.30.00-2</w:t>
      </w:r>
    </w:p>
    <w:p w:rsidR="00CC5B00" w:rsidRDefault="00CC5B00" w:rsidP="00CC5B00">
      <w:pPr>
        <w:ind w:left="360"/>
        <w:jc w:val="both"/>
        <w:rPr>
          <w:rFonts w:ascii="Segoe UI" w:hAnsi="Segoe UI" w:cs="Segoe UI"/>
        </w:rPr>
      </w:pPr>
      <w:r>
        <w:rPr>
          <w:rFonts w:ascii="Segoe UI" w:hAnsi="Segoe UI" w:cs="Segoe UI"/>
        </w:rPr>
        <w:t xml:space="preserve"> </w:t>
      </w:r>
    </w:p>
    <w:p w:rsidR="00CC5B00" w:rsidRDefault="00CC5B00" w:rsidP="00CC5B00">
      <w:pPr>
        <w:numPr>
          <w:ilvl w:val="0"/>
          <w:numId w:val="36"/>
        </w:numPr>
        <w:ind w:left="284" w:hanging="284"/>
        <w:jc w:val="both"/>
        <w:rPr>
          <w:rFonts w:ascii="Segoe UI" w:hAnsi="Segoe UI" w:cs="Segoe UI"/>
        </w:rPr>
      </w:pPr>
      <w:r>
        <w:rPr>
          <w:rFonts w:ascii="Segoe UI" w:hAnsi="Segoe UI" w:cs="Segoe UI"/>
        </w:rPr>
        <w:t>Zamawiający wymaga aby tablice z wytłoczonymi numerami rejestracyjnymi spełniały wymogi oraz warunki określone w:</w:t>
      </w:r>
    </w:p>
    <w:p w:rsidR="00CC5B00" w:rsidRDefault="00CC5B00" w:rsidP="00CC5B00">
      <w:pPr>
        <w:numPr>
          <w:ilvl w:val="0"/>
          <w:numId w:val="37"/>
        </w:numPr>
        <w:ind w:left="567" w:hanging="283"/>
        <w:jc w:val="both"/>
        <w:rPr>
          <w:rFonts w:ascii="Segoe UI" w:hAnsi="Segoe UI" w:cs="Segoe UI"/>
        </w:rPr>
      </w:pPr>
      <w:r>
        <w:rPr>
          <w:rFonts w:ascii="Segoe UI" w:hAnsi="Segoe UI" w:cs="Segoe UI"/>
        </w:rPr>
        <w:t>Ustawie z dnia 20 czerwca 1997 r. Praw</w:t>
      </w:r>
      <w:r w:rsidR="00963DA3">
        <w:rPr>
          <w:rFonts w:ascii="Segoe UI" w:hAnsi="Segoe UI" w:cs="Segoe UI"/>
        </w:rPr>
        <w:t>o o ruchu drogowym (</w:t>
      </w:r>
      <w:r w:rsidR="004E7912">
        <w:rPr>
          <w:rFonts w:ascii="Segoe UI" w:hAnsi="Segoe UI" w:cs="Segoe UI"/>
        </w:rPr>
        <w:t xml:space="preserve">t.j. </w:t>
      </w:r>
      <w:r w:rsidR="00963DA3">
        <w:rPr>
          <w:rFonts w:ascii="Segoe UI" w:hAnsi="Segoe UI" w:cs="Segoe UI"/>
        </w:rPr>
        <w:t>Dz.U. z 2020 r. poz. 110</w:t>
      </w:r>
      <w:r w:rsidR="009363B3">
        <w:rPr>
          <w:rFonts w:ascii="Segoe UI" w:hAnsi="Segoe UI" w:cs="Segoe UI"/>
        </w:rPr>
        <w:t xml:space="preserve"> </w:t>
      </w:r>
      <w:r w:rsidR="009363B3">
        <w:rPr>
          <w:rFonts w:ascii="Segoe UI" w:hAnsi="Segoe UI" w:cs="Segoe UI"/>
        </w:rPr>
        <w:br/>
        <w:t>z późn. zm.</w:t>
      </w:r>
      <w:r>
        <w:rPr>
          <w:rFonts w:ascii="Segoe UI" w:hAnsi="Segoe UI" w:cs="Segoe UI"/>
        </w:rPr>
        <w:t>)</w:t>
      </w:r>
    </w:p>
    <w:p w:rsidR="00CC5B00" w:rsidRDefault="00CC5B00" w:rsidP="00CC5B00">
      <w:pPr>
        <w:numPr>
          <w:ilvl w:val="0"/>
          <w:numId w:val="37"/>
        </w:numPr>
        <w:ind w:left="567" w:hanging="283"/>
        <w:jc w:val="both"/>
        <w:rPr>
          <w:rFonts w:ascii="Segoe UI" w:hAnsi="Segoe UI" w:cs="Segoe UI"/>
        </w:rPr>
      </w:pPr>
      <w:r>
        <w:rPr>
          <w:rFonts w:ascii="Segoe UI" w:hAnsi="Segoe UI" w:cs="Segoe UI"/>
        </w:rPr>
        <w:t>Rozporządzeniem Ministra Infrastruktury i Budownictwa z dnia 11 grudnia 2017 r. w sprawie rejestracji i oznaczania pojazdów oraz wymagań dla tablic rejestracyjnych  (</w:t>
      </w:r>
      <w:r w:rsidR="00836922">
        <w:rPr>
          <w:rFonts w:ascii="Segoe UI" w:hAnsi="Segoe UI" w:cs="Segoe UI"/>
        </w:rPr>
        <w:t xml:space="preserve">t.j. </w:t>
      </w:r>
      <w:r>
        <w:rPr>
          <w:rFonts w:ascii="Segoe UI" w:hAnsi="Segoe UI" w:cs="Segoe UI"/>
        </w:rPr>
        <w:t>Dz.U. z 2</w:t>
      </w:r>
      <w:r w:rsidR="009363B3">
        <w:rPr>
          <w:rFonts w:ascii="Segoe UI" w:hAnsi="Segoe UI" w:cs="Segoe UI"/>
        </w:rPr>
        <w:t xml:space="preserve">017 r. </w:t>
      </w:r>
      <w:r w:rsidR="009363B3">
        <w:rPr>
          <w:rFonts w:ascii="Segoe UI" w:hAnsi="Segoe UI" w:cs="Segoe UI"/>
        </w:rPr>
        <w:br/>
        <w:t>poz. 2355 z późn. zm.</w:t>
      </w:r>
      <w:r>
        <w:rPr>
          <w:rFonts w:ascii="Segoe UI" w:hAnsi="Segoe UI" w:cs="Segoe UI"/>
        </w:rPr>
        <w:t>)</w:t>
      </w:r>
    </w:p>
    <w:p w:rsidR="00CC5B00" w:rsidRDefault="00CC5B00" w:rsidP="00CC5B00">
      <w:pPr>
        <w:numPr>
          <w:ilvl w:val="0"/>
          <w:numId w:val="37"/>
        </w:numPr>
        <w:ind w:left="567" w:hanging="283"/>
        <w:jc w:val="both"/>
        <w:rPr>
          <w:rFonts w:ascii="Segoe UI" w:hAnsi="Segoe UI" w:cs="Segoe UI"/>
        </w:rPr>
      </w:pPr>
      <w:r>
        <w:rPr>
          <w:rFonts w:ascii="Segoe UI" w:hAnsi="Segoe UI" w:cs="Segoe UI"/>
        </w:rPr>
        <w:t>Rozporządzeniem Ministra Transportu, Budownictwa i Gospodarki Morskiej z dnia 2 maja 2012 r. w sprawie warunków produkcji i sposobu dystrybucji tablic rejestracyjnych i znaków legalizacyjnych (</w:t>
      </w:r>
      <w:r w:rsidR="00836922">
        <w:rPr>
          <w:rFonts w:ascii="Segoe UI" w:hAnsi="Segoe UI" w:cs="Segoe UI"/>
        </w:rPr>
        <w:t xml:space="preserve">t.j. </w:t>
      </w:r>
      <w:r>
        <w:rPr>
          <w:rFonts w:ascii="Segoe UI" w:hAnsi="Segoe UI" w:cs="Segoe UI"/>
        </w:rPr>
        <w:t>D</w:t>
      </w:r>
      <w:r w:rsidR="00963DA3">
        <w:rPr>
          <w:rFonts w:ascii="Segoe UI" w:hAnsi="Segoe UI" w:cs="Segoe UI"/>
        </w:rPr>
        <w:t>z.U. z 2020 r. poz. 717</w:t>
      </w:r>
      <w:r>
        <w:rPr>
          <w:rFonts w:ascii="Segoe UI" w:hAnsi="Segoe UI" w:cs="Segoe UI"/>
        </w:rPr>
        <w:t>)</w:t>
      </w:r>
    </w:p>
    <w:p w:rsidR="00CC5B00" w:rsidRDefault="00CC5B00" w:rsidP="00CC5B00">
      <w:pPr>
        <w:ind w:left="360"/>
        <w:jc w:val="both"/>
        <w:rPr>
          <w:rFonts w:ascii="Segoe UI" w:hAnsi="Segoe UI" w:cs="Segoe UI"/>
        </w:rPr>
      </w:pPr>
    </w:p>
    <w:p w:rsidR="00CC5B00" w:rsidRDefault="00CC5B00" w:rsidP="00CC5B00">
      <w:pPr>
        <w:numPr>
          <w:ilvl w:val="0"/>
          <w:numId w:val="36"/>
        </w:numPr>
        <w:ind w:left="284" w:hanging="284"/>
        <w:jc w:val="both"/>
        <w:rPr>
          <w:rFonts w:ascii="Segoe UI" w:hAnsi="Segoe UI" w:cs="Segoe UI"/>
        </w:rPr>
      </w:pPr>
      <w:r>
        <w:rPr>
          <w:rFonts w:ascii="Segoe UI" w:hAnsi="Segoe UI" w:cs="Segoe UI"/>
        </w:rPr>
        <w:t>Zamówienie obejmuje wykonanie i dostawę następujących rodzajów tablic:</w:t>
      </w:r>
    </w:p>
    <w:p w:rsidR="00CC5B00" w:rsidRDefault="00CC5B00" w:rsidP="00CC5B00">
      <w:pPr>
        <w:numPr>
          <w:ilvl w:val="0"/>
          <w:numId w:val="38"/>
        </w:numPr>
        <w:tabs>
          <w:tab w:val="num" w:pos="426"/>
        </w:tabs>
        <w:ind w:left="360" w:hanging="76"/>
        <w:rPr>
          <w:rFonts w:ascii="Segoe UI" w:hAnsi="Segoe UI" w:cs="Segoe UI"/>
        </w:rPr>
      </w:pPr>
      <w:r>
        <w:rPr>
          <w:rFonts w:ascii="Segoe UI" w:hAnsi="Segoe UI" w:cs="Segoe UI"/>
        </w:rPr>
        <w:t>samochodowe jednorzędowe i dwurzędowe – wszy</w:t>
      </w:r>
      <w:r w:rsidR="00963DA3">
        <w:rPr>
          <w:rFonts w:ascii="Segoe UI" w:hAnsi="Segoe UI" w:cs="Segoe UI"/>
        </w:rPr>
        <w:t xml:space="preserve">stkie rodzaje, w tym wtórniki  </w:t>
      </w:r>
      <w:r w:rsidR="00963DA3">
        <w:rPr>
          <w:rFonts w:ascii="Segoe UI" w:hAnsi="Segoe UI" w:cs="Segoe UI"/>
          <w:b/>
        </w:rPr>
        <w:t>20 0</w:t>
      </w:r>
      <w:r>
        <w:rPr>
          <w:rFonts w:ascii="Segoe UI" w:hAnsi="Segoe UI" w:cs="Segoe UI"/>
          <w:b/>
        </w:rPr>
        <w:t>00 sztuk</w:t>
      </w:r>
      <w:r>
        <w:rPr>
          <w:rFonts w:ascii="Segoe UI" w:hAnsi="Segoe UI" w:cs="Segoe UI"/>
        </w:rPr>
        <w:t xml:space="preserve">  </w:t>
      </w:r>
    </w:p>
    <w:p w:rsidR="00CC5B00" w:rsidRDefault="00CC5B00" w:rsidP="00CC5B00">
      <w:pPr>
        <w:numPr>
          <w:ilvl w:val="0"/>
          <w:numId w:val="38"/>
        </w:numPr>
        <w:tabs>
          <w:tab w:val="num" w:pos="426"/>
        </w:tabs>
        <w:ind w:left="360" w:hanging="76"/>
        <w:rPr>
          <w:rFonts w:ascii="Segoe UI" w:hAnsi="Segoe UI" w:cs="Segoe UI"/>
        </w:rPr>
      </w:pPr>
      <w:r>
        <w:rPr>
          <w:rFonts w:ascii="Segoe UI" w:hAnsi="Segoe UI" w:cs="Segoe UI"/>
        </w:rPr>
        <w:t xml:space="preserve"> jednorzędowe zmniejszone – wszystkie rodzaje, w tym wtórniki      </w:t>
      </w:r>
      <w:r w:rsidR="00963DA3">
        <w:rPr>
          <w:rFonts w:ascii="Segoe UI" w:hAnsi="Segoe UI" w:cs="Segoe UI"/>
        </w:rPr>
        <w:t xml:space="preserve">                           </w:t>
      </w:r>
      <w:r w:rsidR="00963DA3">
        <w:rPr>
          <w:rFonts w:ascii="Segoe UI" w:hAnsi="Segoe UI" w:cs="Segoe UI"/>
          <w:b/>
        </w:rPr>
        <w:t>10</w:t>
      </w:r>
      <w:r>
        <w:rPr>
          <w:rFonts w:ascii="Segoe UI" w:hAnsi="Segoe UI" w:cs="Segoe UI"/>
          <w:b/>
        </w:rPr>
        <w:t>0 sztuk</w:t>
      </w:r>
      <w:r>
        <w:rPr>
          <w:rFonts w:ascii="Segoe UI" w:hAnsi="Segoe UI" w:cs="Segoe UI"/>
        </w:rPr>
        <w:t xml:space="preserve"> </w:t>
      </w:r>
    </w:p>
    <w:p w:rsidR="00CC5B00" w:rsidRDefault="00CC5B00" w:rsidP="00CC5B00">
      <w:pPr>
        <w:numPr>
          <w:ilvl w:val="0"/>
          <w:numId w:val="38"/>
        </w:numPr>
        <w:tabs>
          <w:tab w:val="num" w:pos="426"/>
        </w:tabs>
        <w:ind w:left="360" w:hanging="76"/>
        <w:rPr>
          <w:rFonts w:ascii="Segoe UI" w:hAnsi="Segoe UI" w:cs="Segoe UI"/>
        </w:rPr>
      </w:pPr>
      <w:r>
        <w:rPr>
          <w:rFonts w:ascii="Segoe UI" w:hAnsi="Segoe UI" w:cs="Segoe UI"/>
        </w:rPr>
        <w:t xml:space="preserve"> motocyklowo – ciągnikowe dwurzędowe – wszystkie rodz</w:t>
      </w:r>
      <w:r w:rsidR="00963DA3">
        <w:rPr>
          <w:rFonts w:ascii="Segoe UI" w:hAnsi="Segoe UI" w:cs="Segoe UI"/>
        </w:rPr>
        <w:t xml:space="preserve">aje, w tym wtórniki            </w:t>
      </w:r>
      <w:r w:rsidR="00963DA3">
        <w:rPr>
          <w:rFonts w:ascii="Segoe UI" w:hAnsi="Segoe UI" w:cs="Segoe UI"/>
          <w:b/>
        </w:rPr>
        <w:t xml:space="preserve">450 </w:t>
      </w:r>
      <w:r>
        <w:rPr>
          <w:rFonts w:ascii="Segoe UI" w:hAnsi="Segoe UI" w:cs="Segoe UI"/>
          <w:b/>
        </w:rPr>
        <w:t>sztuk</w:t>
      </w:r>
      <w:r>
        <w:rPr>
          <w:rFonts w:ascii="Segoe UI" w:hAnsi="Segoe UI" w:cs="Segoe UI"/>
        </w:rPr>
        <w:t xml:space="preserve"> </w:t>
      </w:r>
    </w:p>
    <w:p w:rsidR="00CC5B00" w:rsidRDefault="00CC5B00" w:rsidP="00CC5B00">
      <w:pPr>
        <w:numPr>
          <w:ilvl w:val="0"/>
          <w:numId w:val="38"/>
        </w:numPr>
        <w:tabs>
          <w:tab w:val="num" w:pos="284"/>
        </w:tabs>
        <w:ind w:left="284" w:firstLine="0"/>
        <w:rPr>
          <w:rFonts w:ascii="Segoe UI" w:hAnsi="Segoe UI" w:cs="Segoe UI"/>
        </w:rPr>
      </w:pPr>
      <w:r>
        <w:rPr>
          <w:rFonts w:ascii="Segoe UI" w:hAnsi="Segoe UI" w:cs="Segoe UI"/>
        </w:rPr>
        <w:t xml:space="preserve"> motorowerowe dwurzędowe – wszystkie rodzaje, w tym</w:t>
      </w:r>
      <w:r w:rsidR="00963DA3">
        <w:rPr>
          <w:rFonts w:ascii="Segoe UI" w:hAnsi="Segoe UI" w:cs="Segoe UI"/>
        </w:rPr>
        <w:t xml:space="preserve"> wtórniki               </w:t>
      </w:r>
      <w:r w:rsidR="00963DA3">
        <w:rPr>
          <w:rFonts w:ascii="Segoe UI" w:hAnsi="Segoe UI" w:cs="Segoe UI"/>
        </w:rPr>
        <w:tab/>
        <w:t xml:space="preserve">      </w:t>
      </w:r>
      <w:r>
        <w:rPr>
          <w:rFonts w:ascii="Segoe UI" w:hAnsi="Segoe UI" w:cs="Segoe UI"/>
          <w:b/>
        </w:rPr>
        <w:t>150 sztuk</w:t>
      </w:r>
      <w:r>
        <w:rPr>
          <w:rFonts w:ascii="Segoe UI" w:hAnsi="Segoe UI" w:cs="Segoe UI"/>
        </w:rPr>
        <w:t xml:space="preserve">  </w:t>
      </w:r>
    </w:p>
    <w:p w:rsidR="00CC5B00" w:rsidRDefault="00CC5B00" w:rsidP="00CC5B00">
      <w:pPr>
        <w:numPr>
          <w:ilvl w:val="0"/>
          <w:numId w:val="38"/>
        </w:numPr>
        <w:tabs>
          <w:tab w:val="num" w:pos="284"/>
        </w:tabs>
        <w:ind w:left="426" w:hanging="142"/>
        <w:rPr>
          <w:rFonts w:ascii="Segoe UI" w:hAnsi="Segoe UI" w:cs="Segoe UI"/>
        </w:rPr>
      </w:pPr>
      <w:r>
        <w:rPr>
          <w:rFonts w:ascii="Segoe UI" w:hAnsi="Segoe UI" w:cs="Segoe UI"/>
        </w:rPr>
        <w:t xml:space="preserve"> profesjonalne, w tym wtórniki</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00963DA3">
        <w:rPr>
          <w:rFonts w:ascii="Segoe UI" w:hAnsi="Segoe UI" w:cs="Segoe UI"/>
        </w:rPr>
        <w:tab/>
        <w:t xml:space="preserve">        </w:t>
      </w:r>
      <w:r w:rsidR="00963DA3">
        <w:rPr>
          <w:rFonts w:ascii="Segoe UI" w:hAnsi="Segoe UI" w:cs="Segoe UI"/>
        </w:rPr>
        <w:tab/>
        <w:t xml:space="preserve">                     </w:t>
      </w:r>
      <w:r w:rsidR="00963DA3">
        <w:rPr>
          <w:rFonts w:ascii="Segoe UI" w:hAnsi="Segoe UI" w:cs="Segoe UI"/>
          <w:b/>
        </w:rPr>
        <w:t>1</w:t>
      </w:r>
      <w:r>
        <w:rPr>
          <w:rFonts w:ascii="Segoe UI" w:hAnsi="Segoe UI" w:cs="Segoe UI"/>
          <w:b/>
        </w:rPr>
        <w:t>0 sztuk</w:t>
      </w:r>
    </w:p>
    <w:p w:rsidR="00CC5B00" w:rsidRDefault="00CC5B00" w:rsidP="00CC5B00">
      <w:pPr>
        <w:ind w:hanging="76"/>
        <w:rPr>
          <w:rFonts w:ascii="Segoe UI" w:hAnsi="Segoe UI" w:cs="Segoe UI"/>
        </w:rPr>
      </w:pPr>
    </w:p>
    <w:p w:rsidR="00CC5B00" w:rsidRDefault="00CC5B00" w:rsidP="00CC5B00">
      <w:pPr>
        <w:jc w:val="both"/>
        <w:rPr>
          <w:rFonts w:ascii="Segoe UI" w:hAnsi="Segoe UI" w:cs="Segoe UI"/>
        </w:rPr>
      </w:pPr>
      <w:r>
        <w:rPr>
          <w:rFonts w:ascii="Segoe UI" w:hAnsi="Segoe UI" w:cs="Segoe UI"/>
        </w:rPr>
        <w:t>Podane ilości są wielkościami orientacyjnymi, których zapotrzebowanie oszacowano na podstawie danych zużycia w roku 2019</w:t>
      </w:r>
      <w:r w:rsidR="00963DA3">
        <w:rPr>
          <w:rFonts w:ascii="Segoe UI" w:hAnsi="Segoe UI" w:cs="Segoe UI"/>
        </w:rPr>
        <w:t xml:space="preserve"> i 2020</w:t>
      </w:r>
      <w:r>
        <w:rPr>
          <w:rFonts w:ascii="Segoe UI" w:hAnsi="Segoe UI" w:cs="Segoe UI"/>
        </w:rPr>
        <w:t xml:space="preserve">. Zamawiający zastrzega sobie prawo zamawiania określonej ilości </w:t>
      </w:r>
      <w:r w:rsidR="00963DA3">
        <w:rPr>
          <w:rFonts w:ascii="Segoe UI" w:hAnsi="Segoe UI" w:cs="Segoe UI"/>
        </w:rPr>
        <w:br/>
      </w:r>
      <w:r>
        <w:rPr>
          <w:rFonts w:ascii="Segoe UI" w:hAnsi="Segoe UI" w:cs="Segoe UI"/>
        </w:rPr>
        <w:t>i rodzaju tablic rejestracyjnych bez gwarancji złożenia zamówienia w pełnym wymiarze.</w:t>
      </w:r>
    </w:p>
    <w:p w:rsidR="00CC5B00" w:rsidRDefault="00CC5B00" w:rsidP="00CC5B00">
      <w:pPr>
        <w:jc w:val="both"/>
        <w:rPr>
          <w:rFonts w:ascii="Segoe UI" w:hAnsi="Segoe UI" w:cs="Segoe UI"/>
        </w:rPr>
      </w:pPr>
      <w:r>
        <w:rPr>
          <w:rFonts w:ascii="Segoe UI" w:hAnsi="Segoe UI" w:cs="Segoe UI"/>
        </w:rPr>
        <w:t xml:space="preserve">Dostawy będą realizowane partiami w zależności od potrzeb Zamawiającego po uprzednim złożeniu zapotrzebowania na piśmie, drogą elektroniczną, faksem lub telefonicznie z podaniem symboli </w:t>
      </w:r>
      <w:r>
        <w:rPr>
          <w:rFonts w:ascii="Segoe UI" w:hAnsi="Segoe UI" w:cs="Segoe UI"/>
        </w:rPr>
        <w:br/>
        <w:t xml:space="preserve">i wyróżników literowo-cyfrowych. </w:t>
      </w:r>
    </w:p>
    <w:p w:rsidR="00CC5B00" w:rsidRDefault="00CC5B00" w:rsidP="00CC5B00">
      <w:pPr>
        <w:jc w:val="both"/>
        <w:rPr>
          <w:rFonts w:ascii="Segoe UI" w:hAnsi="Segoe UI" w:cs="Segoe UI"/>
        </w:rPr>
      </w:pPr>
    </w:p>
    <w:p w:rsidR="00CC5B00" w:rsidRDefault="00CC5B00" w:rsidP="00CC5B00">
      <w:pPr>
        <w:jc w:val="both"/>
        <w:rPr>
          <w:rFonts w:ascii="Segoe UI" w:hAnsi="Segoe UI" w:cs="Segoe UI"/>
        </w:rPr>
      </w:pPr>
      <w:r>
        <w:rPr>
          <w:rFonts w:ascii="Segoe UI" w:hAnsi="Segoe UI" w:cs="Segoe UI"/>
        </w:rPr>
        <w:t>3. Termin realizacji zamówienia wynosi:</w:t>
      </w:r>
    </w:p>
    <w:p w:rsidR="00CC5B00" w:rsidRDefault="00CC5B00" w:rsidP="00CC5B00">
      <w:pPr>
        <w:numPr>
          <w:ilvl w:val="0"/>
          <w:numId w:val="39"/>
        </w:numPr>
        <w:tabs>
          <w:tab w:val="num" w:pos="284"/>
        </w:tabs>
        <w:ind w:hanging="720"/>
        <w:jc w:val="both"/>
        <w:rPr>
          <w:rFonts w:ascii="Segoe UI" w:hAnsi="Segoe UI" w:cs="Segoe UI"/>
        </w:rPr>
      </w:pPr>
      <w:r>
        <w:rPr>
          <w:rFonts w:ascii="Segoe UI" w:hAnsi="Segoe UI" w:cs="Segoe UI"/>
        </w:rPr>
        <w:t xml:space="preserve">duże partie tablic (1000 kpl. i więcej ) – do 7 dni od złożenia zamówienia, </w:t>
      </w:r>
    </w:p>
    <w:p w:rsidR="00CC5B00" w:rsidRDefault="00CC5B00" w:rsidP="00CC5B00">
      <w:pPr>
        <w:numPr>
          <w:ilvl w:val="0"/>
          <w:numId w:val="39"/>
        </w:numPr>
        <w:tabs>
          <w:tab w:val="num" w:pos="284"/>
        </w:tabs>
        <w:ind w:hanging="720"/>
        <w:jc w:val="both"/>
        <w:rPr>
          <w:rFonts w:ascii="Segoe UI" w:hAnsi="Segoe UI" w:cs="Segoe UI"/>
        </w:rPr>
      </w:pPr>
      <w:r>
        <w:rPr>
          <w:rFonts w:ascii="Segoe UI" w:hAnsi="Segoe UI" w:cs="Segoe UI"/>
        </w:rPr>
        <w:t xml:space="preserve">mniejsze partie </w:t>
      </w:r>
      <w:r w:rsidR="00836922">
        <w:rPr>
          <w:rFonts w:ascii="Segoe UI" w:hAnsi="Segoe UI" w:cs="Segoe UI"/>
        </w:rPr>
        <w:t xml:space="preserve">tablic </w:t>
      </w:r>
      <w:r>
        <w:rPr>
          <w:rFonts w:ascii="Segoe UI" w:hAnsi="Segoe UI" w:cs="Segoe UI"/>
        </w:rPr>
        <w:t>(do 100 kpl</w:t>
      </w:r>
      <w:r w:rsidR="00836922">
        <w:rPr>
          <w:rFonts w:ascii="Segoe UI" w:hAnsi="Segoe UI" w:cs="Segoe UI"/>
        </w:rPr>
        <w:t>.) i</w:t>
      </w:r>
      <w:r>
        <w:rPr>
          <w:rFonts w:ascii="Segoe UI" w:hAnsi="Segoe UI" w:cs="Segoe UI"/>
        </w:rPr>
        <w:t xml:space="preserve"> wtórniki tablic rejestracyjnych – do 3 dni od złożenia zamówienia.</w:t>
      </w:r>
    </w:p>
    <w:p w:rsidR="00CC5B00" w:rsidRDefault="00CC5B00" w:rsidP="00CC5B00">
      <w:pPr>
        <w:ind w:left="360"/>
        <w:jc w:val="both"/>
        <w:rPr>
          <w:rFonts w:ascii="Segoe UI" w:hAnsi="Segoe UI" w:cs="Segoe UI"/>
        </w:rPr>
      </w:pPr>
    </w:p>
    <w:p w:rsidR="00CC5B00" w:rsidRDefault="00CC5B00" w:rsidP="00CC5B00">
      <w:pPr>
        <w:jc w:val="both"/>
        <w:rPr>
          <w:rFonts w:ascii="Segoe UI" w:hAnsi="Segoe UI" w:cs="Segoe UI"/>
        </w:rPr>
      </w:pPr>
      <w:r>
        <w:rPr>
          <w:rFonts w:ascii="Segoe UI" w:hAnsi="Segoe UI" w:cs="Segoe UI"/>
        </w:rPr>
        <w:t>4. W przypadku zmiany w trakcie trwania umowy przepisów wymienionych w pkt 1 powyżej  Wykonawca będzie zobowiązany wykonać tablice rejestracyjne zgodnie z przepisami obowiązującymi na dzień złożenia przez Zamawiającego zamówienia na dostawę tablic rejestracyjnych.</w:t>
      </w:r>
    </w:p>
    <w:p w:rsidR="00CC5B00" w:rsidRDefault="00CC5B00" w:rsidP="00CC5B00">
      <w:pPr>
        <w:jc w:val="both"/>
        <w:rPr>
          <w:rFonts w:ascii="Segoe UI" w:hAnsi="Segoe UI" w:cs="Segoe UI"/>
        </w:rPr>
      </w:pPr>
    </w:p>
    <w:p w:rsidR="00CC5B00" w:rsidRDefault="00CC5B00" w:rsidP="00CC5B00">
      <w:pPr>
        <w:jc w:val="both"/>
        <w:rPr>
          <w:rFonts w:ascii="Segoe UI" w:hAnsi="Segoe UI" w:cs="Segoe UI"/>
        </w:rPr>
      </w:pPr>
      <w:r>
        <w:rPr>
          <w:rFonts w:ascii="Segoe UI" w:hAnsi="Segoe UI" w:cs="Segoe UI"/>
        </w:rPr>
        <w:t>5. Wykonawca zobowiązuje się na własny koszt dostarczyć wymagane tablice i dokonywać ich rozładunku do magazynu Wydziału Komunikacji Urzędu Miejskiego w Koszalinie, ul. Rynek Staromiejski 6 -7.</w:t>
      </w:r>
    </w:p>
    <w:p w:rsidR="00CC5B00" w:rsidRDefault="00CC5B00" w:rsidP="00CC5B00">
      <w:pPr>
        <w:jc w:val="both"/>
        <w:rPr>
          <w:rFonts w:ascii="Segoe UI" w:hAnsi="Segoe UI" w:cs="Segoe UI"/>
        </w:rPr>
      </w:pPr>
    </w:p>
    <w:p w:rsidR="00CC5B00" w:rsidRDefault="00CC5B00" w:rsidP="00CC5B00">
      <w:pPr>
        <w:jc w:val="both"/>
        <w:rPr>
          <w:rFonts w:ascii="Segoe UI" w:hAnsi="Segoe UI" w:cs="Segoe UI"/>
        </w:rPr>
      </w:pPr>
      <w:r>
        <w:rPr>
          <w:rFonts w:ascii="Segoe UI" w:hAnsi="Segoe UI" w:cs="Segoe UI"/>
        </w:rPr>
        <w:t xml:space="preserve">Zarówno transport dostaw wraz z rozładunkiem jak i opakowania transportowe, zabezpieczenie </w:t>
      </w:r>
      <w:r>
        <w:rPr>
          <w:rFonts w:ascii="Segoe UI" w:hAnsi="Segoe UI" w:cs="Segoe UI"/>
        </w:rPr>
        <w:br/>
        <w:t>w czasie transportu, ubezpieczenie dostaw, koszty związane z odbiorem i złomowaniem tablic dokonywane są przez Wykonawcę i na jego koszt.</w:t>
      </w:r>
    </w:p>
    <w:p w:rsidR="00CC5B00" w:rsidRDefault="00CC5B00" w:rsidP="00CC5B00">
      <w:pPr>
        <w:jc w:val="both"/>
        <w:rPr>
          <w:rFonts w:ascii="Segoe UI" w:hAnsi="Segoe UI" w:cs="Segoe UI"/>
        </w:rPr>
      </w:pPr>
      <w:r>
        <w:rPr>
          <w:rFonts w:ascii="Segoe UI" w:hAnsi="Segoe UI" w:cs="Segoe UI"/>
        </w:rPr>
        <w:t>W ramach realizacji przedmiotu zamówienia Wykonawca dokona odbioru wycofanych tablic rejestracyjnych  według wykazu sporządzonego każdorazowo przez Zamawiającego oraz dokona ich fizycznej kasacji, zgodnie z obowiązującymi w tym zakresie przepisami.</w:t>
      </w:r>
    </w:p>
    <w:p w:rsidR="00CC5B00" w:rsidRDefault="00CC5B00" w:rsidP="00CC5B00">
      <w:pPr>
        <w:jc w:val="both"/>
        <w:rPr>
          <w:rFonts w:ascii="Segoe UI" w:hAnsi="Segoe UI" w:cs="Segoe UI"/>
        </w:rPr>
      </w:pPr>
    </w:p>
    <w:p w:rsidR="00CC5B00" w:rsidRDefault="00CC5B00" w:rsidP="00CC5B00">
      <w:pPr>
        <w:jc w:val="both"/>
        <w:rPr>
          <w:rFonts w:ascii="Segoe UI" w:hAnsi="Segoe UI" w:cs="Segoe UI"/>
        </w:rPr>
      </w:pPr>
      <w:r>
        <w:rPr>
          <w:rFonts w:ascii="Segoe UI" w:hAnsi="Segoe UI" w:cs="Segoe UI"/>
        </w:rPr>
        <w:t xml:space="preserve">6. Zamawiający zastrzega sobie prawo okresowej kontroli tablic pod kątem ich zgodności </w:t>
      </w:r>
      <w:r>
        <w:rPr>
          <w:rFonts w:ascii="Segoe UI" w:hAnsi="Segoe UI" w:cs="Segoe UI"/>
        </w:rPr>
        <w:br/>
        <w:t>z obowiązującą normą oraz wzorem.</w:t>
      </w:r>
    </w:p>
    <w:p w:rsidR="00CC5B00" w:rsidRDefault="00CC5B00" w:rsidP="00CC5B00">
      <w:pPr>
        <w:jc w:val="both"/>
      </w:pPr>
    </w:p>
    <w:p w:rsidR="00CC5B00" w:rsidRDefault="00CC5B00" w:rsidP="00CC5B00">
      <w:pPr>
        <w:jc w:val="both"/>
        <w:rPr>
          <w:rFonts w:ascii="Segoe UI" w:hAnsi="Segoe UI" w:cs="Segoe UI"/>
          <w:b/>
        </w:rPr>
      </w:pPr>
      <w:r>
        <w:rPr>
          <w:rFonts w:ascii="Segoe UI" w:hAnsi="Segoe UI" w:cs="Segoe UI"/>
          <w:b/>
        </w:rPr>
        <w:lastRenderedPageBreak/>
        <w:t>DODATKOWE WYMAGANIA ZAMAWIAJĄCEGO</w:t>
      </w:r>
    </w:p>
    <w:p w:rsidR="00CC5B00" w:rsidRDefault="00CC5B00" w:rsidP="00CC5B00">
      <w:pPr>
        <w:jc w:val="both"/>
        <w:rPr>
          <w:rFonts w:ascii="Segoe UI" w:hAnsi="Segoe UI" w:cs="Segoe UI"/>
        </w:rPr>
      </w:pPr>
    </w:p>
    <w:p w:rsidR="00CC5B00" w:rsidRDefault="00CC5B00" w:rsidP="00CC5B00">
      <w:pPr>
        <w:jc w:val="both"/>
        <w:rPr>
          <w:rFonts w:ascii="Segoe UI" w:hAnsi="Segoe UI" w:cs="Segoe UI"/>
          <w:u w:val="single"/>
        </w:rPr>
      </w:pPr>
      <w:r>
        <w:rPr>
          <w:rFonts w:ascii="Segoe UI" w:hAnsi="Segoe UI" w:cs="Segoe UI"/>
        </w:rPr>
        <w:t xml:space="preserve">Wykonawca udzieli </w:t>
      </w:r>
      <w:r>
        <w:rPr>
          <w:rFonts w:ascii="Segoe UI" w:hAnsi="Segoe UI" w:cs="Segoe UI"/>
          <w:b/>
          <w:u w:val="single"/>
        </w:rPr>
        <w:t>gwarancji na przedmiot zamówienia</w:t>
      </w:r>
      <w:r>
        <w:rPr>
          <w:rFonts w:ascii="Segoe UI" w:hAnsi="Segoe UI" w:cs="Segoe UI"/>
        </w:rPr>
        <w:t xml:space="preserve"> na okres </w:t>
      </w:r>
      <w:r>
        <w:rPr>
          <w:rFonts w:ascii="Segoe UI" w:hAnsi="Segoe UI" w:cs="Segoe UI"/>
          <w:b/>
          <w:u w:val="single"/>
        </w:rPr>
        <w:t>co najmniej 3 lat.</w:t>
      </w:r>
    </w:p>
    <w:p w:rsidR="00CC5B00" w:rsidRDefault="00CC5B00" w:rsidP="00CC5B00">
      <w:pPr>
        <w:jc w:val="both"/>
        <w:rPr>
          <w:rFonts w:ascii="Segoe UI" w:hAnsi="Segoe UI" w:cs="Segoe UI"/>
        </w:rPr>
      </w:pPr>
    </w:p>
    <w:p w:rsidR="00CC5B00" w:rsidRDefault="00CC5B00" w:rsidP="00CC5B00">
      <w:pPr>
        <w:jc w:val="both"/>
        <w:rPr>
          <w:rFonts w:ascii="Segoe UI" w:hAnsi="Segoe UI" w:cs="Segoe UI"/>
        </w:rPr>
      </w:pPr>
    </w:p>
    <w:p w:rsidR="00CC5B00" w:rsidRDefault="00CC5B00" w:rsidP="00CC5B00">
      <w:pPr>
        <w:pStyle w:val="Tekstpodstawowy"/>
        <w:jc w:val="both"/>
        <w:rPr>
          <w:rFonts w:ascii="Segoe UI" w:hAnsi="Segoe UI" w:cs="Segoe UI"/>
          <w:bCs/>
          <w:i w:val="0"/>
          <w:sz w:val="20"/>
        </w:rPr>
      </w:pPr>
      <w:r>
        <w:rPr>
          <w:rFonts w:ascii="Segoe UI" w:hAnsi="Segoe UI" w:cs="Segoe UI"/>
          <w:bCs/>
          <w:i w:val="0"/>
          <w:sz w:val="20"/>
        </w:rPr>
        <w:t xml:space="preserve">II. PRZEWIDYWANE ZAMÓWIENIA, O KTÓRYCH MOWA W ART. 67 UST. 1 PKT 7 USTAWY PZP </w:t>
      </w:r>
    </w:p>
    <w:p w:rsidR="00CC5B00" w:rsidRDefault="00CC5B00" w:rsidP="00CC5B00">
      <w:pPr>
        <w:pStyle w:val="Tekstpodstawowy"/>
        <w:ind w:left="360"/>
        <w:jc w:val="both"/>
        <w:rPr>
          <w:rFonts w:ascii="Segoe UI" w:hAnsi="Segoe UI" w:cs="Segoe UI"/>
          <w:b w:val="0"/>
          <w:i w:val="0"/>
          <w:sz w:val="20"/>
        </w:rPr>
      </w:pPr>
    </w:p>
    <w:p w:rsidR="00CC5B00" w:rsidRDefault="00CC5B00" w:rsidP="00CC5B00">
      <w:pPr>
        <w:pStyle w:val="Tekstpodstawowy"/>
        <w:jc w:val="both"/>
        <w:rPr>
          <w:rFonts w:ascii="Segoe UI" w:hAnsi="Segoe UI" w:cs="Segoe UI"/>
          <w:b w:val="0"/>
          <w:i w:val="0"/>
          <w:sz w:val="20"/>
        </w:rPr>
      </w:pPr>
      <w:r>
        <w:rPr>
          <w:rFonts w:ascii="Segoe UI" w:hAnsi="Segoe UI" w:cs="Segoe UI"/>
          <w:b w:val="0"/>
          <w:i w:val="0"/>
          <w:sz w:val="20"/>
        </w:rPr>
        <w:t>Zamawiający</w:t>
      </w:r>
      <w:r>
        <w:rPr>
          <w:rFonts w:ascii="Segoe UI" w:hAnsi="Segoe UI" w:cs="Segoe UI"/>
          <w:i w:val="0"/>
          <w:sz w:val="20"/>
        </w:rPr>
        <w:t xml:space="preserve"> nie przewiduje</w:t>
      </w:r>
      <w:r>
        <w:rPr>
          <w:rFonts w:ascii="Segoe UI" w:hAnsi="Segoe UI" w:cs="Segoe UI"/>
          <w:b w:val="0"/>
          <w:i w:val="0"/>
          <w:sz w:val="20"/>
        </w:rPr>
        <w:t xml:space="preserve"> udzielenia zamówienia, o którym mowa w art. 67 ust. 1 pkt 7 ustawy Prawo Zamówień Publicznych.</w:t>
      </w:r>
    </w:p>
    <w:p w:rsidR="00CC5B00" w:rsidRDefault="00CC5B00" w:rsidP="00CC5B00">
      <w:pPr>
        <w:pStyle w:val="Tekstpodstawowy"/>
        <w:jc w:val="left"/>
        <w:rPr>
          <w:rFonts w:ascii="Segoe UI" w:hAnsi="Segoe UI" w:cs="Segoe UI"/>
          <w:b w:val="0"/>
          <w:i w:val="0"/>
          <w:sz w:val="20"/>
        </w:rPr>
      </w:pPr>
    </w:p>
    <w:p w:rsidR="00CC5B00" w:rsidRDefault="00CC5B00" w:rsidP="00CC5B00">
      <w:pPr>
        <w:pStyle w:val="Tekstpodstawowy"/>
        <w:jc w:val="both"/>
        <w:rPr>
          <w:rFonts w:ascii="Segoe UI" w:hAnsi="Segoe UI" w:cs="Segoe UI"/>
          <w:i w:val="0"/>
          <w:iCs/>
          <w:sz w:val="20"/>
        </w:rPr>
      </w:pPr>
      <w:r>
        <w:rPr>
          <w:rFonts w:ascii="Segoe UI" w:hAnsi="Segoe UI" w:cs="Segoe UI"/>
          <w:i w:val="0"/>
          <w:iCs/>
          <w:sz w:val="20"/>
        </w:rPr>
        <w:t>III.</w:t>
      </w:r>
      <w:r>
        <w:rPr>
          <w:rFonts w:ascii="Segoe UI" w:hAnsi="Segoe UI" w:cs="Segoe UI"/>
          <w:b w:val="0"/>
          <w:i w:val="0"/>
          <w:iCs/>
          <w:sz w:val="20"/>
        </w:rPr>
        <w:t xml:space="preserve"> </w:t>
      </w:r>
      <w:r>
        <w:rPr>
          <w:rFonts w:ascii="Segoe UI" w:hAnsi="Segoe UI" w:cs="Segoe UI"/>
          <w:i w:val="0"/>
          <w:iCs/>
          <w:sz w:val="20"/>
        </w:rPr>
        <w:t>ZAMÓWIENIA CZĘŚCIOWE</w:t>
      </w:r>
    </w:p>
    <w:p w:rsidR="00CC5B00" w:rsidRDefault="00CC5B00" w:rsidP="00CC5B00">
      <w:pPr>
        <w:pStyle w:val="Tekstpodstawowy"/>
        <w:jc w:val="both"/>
        <w:rPr>
          <w:rFonts w:ascii="Segoe UI" w:hAnsi="Segoe UI" w:cs="Segoe UI"/>
          <w:b w:val="0"/>
          <w:i w:val="0"/>
          <w:iCs/>
          <w:sz w:val="20"/>
        </w:rPr>
      </w:pPr>
    </w:p>
    <w:p w:rsidR="00CC5B00" w:rsidRDefault="00CC5B00" w:rsidP="00CC5B00">
      <w:pPr>
        <w:pStyle w:val="Tekstpodstawowy2"/>
        <w:spacing w:after="0" w:line="240" w:lineRule="auto"/>
        <w:jc w:val="both"/>
        <w:rPr>
          <w:rFonts w:ascii="Segoe UI" w:hAnsi="Segoe UI" w:cs="Segoe UI"/>
        </w:rPr>
      </w:pPr>
      <w:r>
        <w:rPr>
          <w:rFonts w:ascii="Segoe UI" w:hAnsi="Segoe UI" w:cs="Segoe UI"/>
        </w:rPr>
        <w:t xml:space="preserve">Zamawiający </w:t>
      </w:r>
      <w:r>
        <w:rPr>
          <w:rFonts w:ascii="Segoe UI" w:hAnsi="Segoe UI" w:cs="Segoe UI"/>
          <w:b/>
        </w:rPr>
        <w:t xml:space="preserve">nie dopuszcza </w:t>
      </w:r>
      <w:r>
        <w:rPr>
          <w:rFonts w:ascii="Segoe UI" w:hAnsi="Segoe UI" w:cs="Segoe UI"/>
        </w:rPr>
        <w:t>składania ofert częściowych.</w:t>
      </w: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jc w:val="both"/>
        <w:rPr>
          <w:rFonts w:ascii="Segoe UI" w:hAnsi="Segoe UI" w:cs="Segoe UI"/>
          <w:i w:val="0"/>
          <w:sz w:val="20"/>
        </w:rPr>
      </w:pPr>
      <w:r>
        <w:rPr>
          <w:rFonts w:ascii="Segoe UI" w:hAnsi="Segoe UI" w:cs="Segoe UI"/>
          <w:i w:val="0"/>
          <w:sz w:val="20"/>
        </w:rPr>
        <w:t>IV. OFERTY WARIANTOWE</w:t>
      </w:r>
    </w:p>
    <w:p w:rsidR="00CC5B00" w:rsidRDefault="00CC5B00" w:rsidP="00CC5B00">
      <w:pPr>
        <w:pStyle w:val="Tekstpodstawowy"/>
        <w:jc w:val="both"/>
        <w:rPr>
          <w:rFonts w:ascii="Segoe UI" w:hAnsi="Segoe UI" w:cs="Segoe UI"/>
          <w:bCs/>
          <w:i w:val="0"/>
          <w:sz w:val="20"/>
        </w:rPr>
      </w:pPr>
    </w:p>
    <w:p w:rsidR="00CC5B00" w:rsidRDefault="00CC5B00" w:rsidP="00CC5B00">
      <w:pPr>
        <w:pStyle w:val="Tekstpodstawowy2"/>
        <w:spacing w:after="0" w:line="240" w:lineRule="auto"/>
        <w:jc w:val="both"/>
        <w:rPr>
          <w:rFonts w:ascii="Segoe UI" w:hAnsi="Segoe UI" w:cs="Segoe UI"/>
        </w:rPr>
      </w:pPr>
      <w:r>
        <w:rPr>
          <w:rFonts w:ascii="Segoe UI" w:hAnsi="Segoe UI" w:cs="Segoe UI"/>
        </w:rPr>
        <w:t xml:space="preserve">Zamawiający </w:t>
      </w:r>
      <w:r>
        <w:rPr>
          <w:rFonts w:ascii="Segoe UI" w:hAnsi="Segoe UI" w:cs="Segoe UI"/>
          <w:b/>
        </w:rPr>
        <w:t>nie dopuszcza</w:t>
      </w:r>
      <w:r>
        <w:rPr>
          <w:rFonts w:ascii="Segoe UI" w:hAnsi="Segoe UI" w:cs="Segoe UI"/>
        </w:rPr>
        <w:t xml:space="preserve"> możliwości złożenia oferty przewidującej odmienny niż określony w SIWZ sposób wykonania zamówienia (oferta wariantowa).</w:t>
      </w:r>
    </w:p>
    <w:p w:rsidR="00CC5B00" w:rsidRDefault="00CC5B00" w:rsidP="00CC5B00">
      <w:pPr>
        <w:pStyle w:val="Tekstpodstawowy"/>
        <w:jc w:val="left"/>
        <w:rPr>
          <w:rFonts w:ascii="Segoe UI" w:hAnsi="Segoe UI" w:cs="Segoe UI"/>
          <w:bCs/>
          <w:i w:val="0"/>
          <w:sz w:val="20"/>
        </w:rPr>
      </w:pPr>
    </w:p>
    <w:p w:rsidR="00CC5B00" w:rsidRDefault="00CC5B00" w:rsidP="00CC5B00">
      <w:pPr>
        <w:pStyle w:val="Tekstpodstawowy"/>
        <w:jc w:val="left"/>
        <w:rPr>
          <w:rFonts w:ascii="Segoe UI" w:hAnsi="Segoe UI" w:cs="Segoe UI"/>
          <w:bCs/>
          <w:i w:val="0"/>
          <w:sz w:val="20"/>
        </w:rPr>
      </w:pPr>
    </w:p>
    <w:p w:rsidR="00CC5B00" w:rsidRDefault="00CC5B00" w:rsidP="00CC5B00">
      <w:pPr>
        <w:pStyle w:val="Tekstpodstawowy"/>
        <w:jc w:val="left"/>
        <w:rPr>
          <w:rFonts w:ascii="Segoe UI" w:hAnsi="Segoe UI" w:cs="Segoe UI"/>
          <w:bCs/>
          <w:i w:val="0"/>
          <w:sz w:val="20"/>
        </w:rPr>
      </w:pPr>
    </w:p>
    <w:p w:rsidR="00CC5B00" w:rsidRDefault="00CC5B00" w:rsidP="00CC5B00">
      <w:pPr>
        <w:pStyle w:val="Tekstpodstawowy"/>
        <w:jc w:val="left"/>
        <w:rPr>
          <w:rFonts w:ascii="Segoe UI" w:hAnsi="Segoe UI" w:cs="Segoe UI"/>
          <w:bCs/>
          <w:i w:val="0"/>
          <w:sz w:val="24"/>
        </w:rPr>
      </w:pPr>
    </w:p>
    <w:p w:rsidR="00CC5B00" w:rsidRDefault="00CC5B00" w:rsidP="00CC5B00">
      <w:pPr>
        <w:pStyle w:val="Tekstpodstawowy"/>
        <w:jc w:val="left"/>
        <w:rPr>
          <w:rFonts w:ascii="Segoe UI" w:hAnsi="Segoe UI" w:cs="Segoe UI"/>
          <w:bCs/>
          <w:i w:val="0"/>
          <w:sz w:val="24"/>
        </w:rPr>
      </w:pPr>
    </w:p>
    <w:p w:rsidR="00CC5B00" w:rsidRDefault="00CC5B00" w:rsidP="00CC5B00">
      <w:pPr>
        <w:pStyle w:val="Tekstpodstawowy"/>
        <w:jc w:val="left"/>
        <w:rPr>
          <w:rFonts w:ascii="Segoe UI" w:hAnsi="Segoe UI" w:cs="Segoe UI"/>
          <w:bCs/>
          <w:i w:val="0"/>
          <w:sz w:val="24"/>
        </w:rPr>
      </w:pPr>
    </w:p>
    <w:p w:rsidR="00CC5B00" w:rsidRDefault="00CC5B00" w:rsidP="00CC5B00">
      <w:pPr>
        <w:pStyle w:val="Tekstpodstawowy"/>
        <w:jc w:val="left"/>
        <w:rPr>
          <w:rFonts w:ascii="Segoe UI" w:hAnsi="Segoe UI" w:cs="Segoe UI"/>
          <w:bCs/>
          <w:i w:val="0"/>
          <w:sz w:val="24"/>
        </w:rPr>
      </w:pPr>
    </w:p>
    <w:p w:rsidR="00CC5B00" w:rsidRDefault="00CC5B00" w:rsidP="00CC5B00">
      <w:pPr>
        <w:pStyle w:val="Tekstpodstawowy"/>
        <w:jc w:val="left"/>
        <w:rPr>
          <w:rFonts w:ascii="Segoe UI" w:hAnsi="Segoe UI" w:cs="Segoe UI"/>
          <w:bCs/>
          <w:i w:val="0"/>
          <w:sz w:val="24"/>
        </w:rPr>
      </w:pPr>
    </w:p>
    <w:p w:rsidR="00CC5B00" w:rsidRDefault="00CC5B00" w:rsidP="00CC5B00">
      <w:pPr>
        <w:pStyle w:val="Tekstpodstawowy"/>
        <w:jc w:val="left"/>
        <w:rPr>
          <w:rFonts w:ascii="Segoe UI" w:hAnsi="Segoe UI" w:cs="Segoe UI"/>
          <w:bCs/>
          <w:i w:val="0"/>
          <w:sz w:val="24"/>
        </w:rPr>
      </w:pPr>
    </w:p>
    <w:p w:rsidR="00CC5B00" w:rsidRDefault="00CC5B00" w:rsidP="00CC5B00">
      <w:pPr>
        <w:pStyle w:val="Tekstpodstawowy"/>
        <w:jc w:val="left"/>
        <w:rPr>
          <w:rFonts w:ascii="Segoe UI" w:hAnsi="Segoe UI" w:cs="Segoe UI"/>
          <w:bCs/>
          <w:i w:val="0"/>
          <w:sz w:val="24"/>
        </w:rPr>
      </w:pPr>
    </w:p>
    <w:p w:rsidR="00CC5B00" w:rsidRDefault="00CC5B00" w:rsidP="00CC5B00">
      <w:pPr>
        <w:pStyle w:val="Tekstpodstawowy"/>
        <w:jc w:val="left"/>
        <w:rPr>
          <w:rFonts w:ascii="Segoe UI" w:hAnsi="Segoe UI" w:cs="Segoe UI"/>
          <w:bCs/>
          <w:i w:val="0"/>
          <w:sz w:val="24"/>
        </w:rPr>
      </w:pPr>
    </w:p>
    <w:p w:rsidR="00CC5B00" w:rsidRDefault="00CC5B00" w:rsidP="00CC5B00">
      <w:pPr>
        <w:pStyle w:val="Tekstpodstawowy"/>
        <w:jc w:val="left"/>
        <w:rPr>
          <w:rFonts w:ascii="Segoe UI" w:hAnsi="Segoe UI" w:cs="Segoe UI"/>
          <w:bCs/>
          <w:i w:val="0"/>
          <w:sz w:val="24"/>
        </w:rPr>
      </w:pPr>
    </w:p>
    <w:p w:rsidR="00CC5B00" w:rsidRDefault="00CC5B00" w:rsidP="00CC5B00">
      <w:pPr>
        <w:pStyle w:val="Tekstpodstawowy"/>
        <w:jc w:val="left"/>
        <w:rPr>
          <w:rFonts w:ascii="Segoe UI" w:hAnsi="Segoe UI" w:cs="Segoe UI"/>
          <w:bCs/>
          <w:i w:val="0"/>
          <w:sz w:val="24"/>
        </w:rPr>
      </w:pPr>
    </w:p>
    <w:p w:rsidR="00CC5B00" w:rsidRDefault="00CC5B00" w:rsidP="00CC5B00">
      <w:pPr>
        <w:pStyle w:val="Tekstpodstawowy"/>
        <w:jc w:val="left"/>
        <w:rPr>
          <w:rFonts w:ascii="Segoe UI" w:hAnsi="Segoe UI" w:cs="Segoe UI"/>
          <w:bCs/>
          <w:i w:val="0"/>
          <w:sz w:val="24"/>
        </w:rPr>
      </w:pPr>
    </w:p>
    <w:p w:rsidR="00CC5B00" w:rsidRDefault="00CC5B00" w:rsidP="00CC5B00">
      <w:pPr>
        <w:pStyle w:val="Tekstpodstawowy"/>
        <w:jc w:val="left"/>
        <w:rPr>
          <w:rFonts w:ascii="Segoe UI" w:hAnsi="Segoe UI" w:cs="Segoe UI"/>
          <w:bCs/>
          <w:i w:val="0"/>
          <w:sz w:val="24"/>
        </w:rPr>
      </w:pPr>
    </w:p>
    <w:p w:rsidR="00CC5B00" w:rsidRDefault="00CC5B00" w:rsidP="00CC5B00">
      <w:pPr>
        <w:pStyle w:val="Tekstpodstawowy"/>
        <w:jc w:val="left"/>
        <w:rPr>
          <w:rFonts w:ascii="Segoe UI" w:hAnsi="Segoe UI" w:cs="Segoe UI"/>
          <w:bCs/>
          <w:i w:val="0"/>
          <w:sz w:val="24"/>
        </w:rPr>
      </w:pPr>
    </w:p>
    <w:p w:rsidR="00CC5B00" w:rsidRDefault="00CC5B00" w:rsidP="00CC5B00">
      <w:pPr>
        <w:pStyle w:val="Tekstpodstawowy"/>
        <w:jc w:val="left"/>
        <w:rPr>
          <w:rFonts w:ascii="Segoe UI" w:hAnsi="Segoe UI" w:cs="Segoe UI"/>
          <w:bCs/>
          <w:i w:val="0"/>
          <w:sz w:val="24"/>
        </w:rPr>
      </w:pPr>
    </w:p>
    <w:p w:rsidR="00CC5B00" w:rsidRDefault="00CC5B00" w:rsidP="00CC5B00">
      <w:pPr>
        <w:pStyle w:val="Tekstpodstawowy"/>
        <w:jc w:val="left"/>
        <w:rPr>
          <w:rFonts w:ascii="Segoe UI" w:hAnsi="Segoe UI" w:cs="Segoe UI"/>
          <w:bCs/>
          <w:i w:val="0"/>
          <w:sz w:val="24"/>
        </w:rPr>
      </w:pPr>
    </w:p>
    <w:p w:rsidR="00CC5B00" w:rsidRDefault="00CC5B00" w:rsidP="00CC5B00">
      <w:pPr>
        <w:pStyle w:val="Tekstpodstawowy"/>
        <w:jc w:val="left"/>
        <w:rPr>
          <w:rFonts w:ascii="Segoe UI" w:hAnsi="Segoe UI" w:cs="Segoe UI"/>
          <w:bCs/>
          <w:i w:val="0"/>
          <w:sz w:val="24"/>
        </w:rPr>
      </w:pPr>
    </w:p>
    <w:p w:rsidR="00CC5B00" w:rsidRDefault="00CC5B00" w:rsidP="00CC5B00">
      <w:pPr>
        <w:pStyle w:val="Tekstpodstawowy"/>
        <w:jc w:val="left"/>
        <w:rPr>
          <w:rFonts w:ascii="Segoe UI" w:hAnsi="Segoe UI" w:cs="Segoe UI"/>
          <w:bCs/>
          <w:i w:val="0"/>
          <w:sz w:val="24"/>
        </w:rPr>
      </w:pPr>
    </w:p>
    <w:p w:rsidR="00CC5B00" w:rsidRDefault="00CC5B00" w:rsidP="00CC5B00">
      <w:pPr>
        <w:pStyle w:val="Tekstpodstawowy"/>
        <w:jc w:val="left"/>
        <w:rPr>
          <w:rFonts w:ascii="Segoe UI" w:hAnsi="Segoe UI" w:cs="Segoe UI"/>
          <w:bCs/>
          <w:i w:val="0"/>
          <w:sz w:val="24"/>
        </w:rPr>
      </w:pPr>
    </w:p>
    <w:p w:rsidR="00CC5B00" w:rsidRDefault="00CC5B00" w:rsidP="00CC5B00">
      <w:pPr>
        <w:pStyle w:val="Tekstpodstawowy"/>
        <w:jc w:val="left"/>
        <w:rPr>
          <w:rFonts w:ascii="Segoe UI" w:hAnsi="Segoe UI" w:cs="Segoe UI"/>
          <w:bCs/>
          <w:i w:val="0"/>
          <w:sz w:val="24"/>
        </w:rPr>
      </w:pPr>
    </w:p>
    <w:p w:rsidR="00CC5B00" w:rsidRDefault="00CC5B00" w:rsidP="00CC5B00">
      <w:pPr>
        <w:pStyle w:val="Tekstpodstawowy"/>
        <w:jc w:val="left"/>
        <w:rPr>
          <w:rFonts w:ascii="Segoe UI" w:hAnsi="Segoe UI" w:cs="Segoe UI"/>
          <w:bCs/>
          <w:i w:val="0"/>
          <w:sz w:val="24"/>
        </w:rPr>
      </w:pPr>
    </w:p>
    <w:p w:rsidR="00CC5B00" w:rsidRDefault="00CC5B00" w:rsidP="00CC5B00">
      <w:pPr>
        <w:pStyle w:val="Tekstpodstawowy"/>
        <w:jc w:val="left"/>
        <w:rPr>
          <w:rFonts w:ascii="Segoe UI" w:hAnsi="Segoe UI" w:cs="Segoe UI"/>
          <w:bCs/>
          <w:i w:val="0"/>
          <w:sz w:val="24"/>
        </w:rPr>
      </w:pPr>
    </w:p>
    <w:p w:rsidR="00CC5B00" w:rsidRDefault="00CC5B00" w:rsidP="00CC5B00">
      <w:pPr>
        <w:pStyle w:val="Tekstpodstawowy"/>
        <w:jc w:val="left"/>
        <w:rPr>
          <w:rFonts w:ascii="Segoe UI" w:hAnsi="Segoe UI" w:cs="Segoe UI"/>
          <w:bCs/>
          <w:i w:val="0"/>
          <w:sz w:val="24"/>
        </w:rPr>
      </w:pPr>
    </w:p>
    <w:p w:rsidR="00CC5B00" w:rsidRDefault="00CC5B00" w:rsidP="00CC5B00">
      <w:pPr>
        <w:pStyle w:val="Tekstpodstawowy"/>
        <w:jc w:val="left"/>
        <w:rPr>
          <w:rFonts w:ascii="Segoe UI" w:hAnsi="Segoe UI" w:cs="Segoe UI"/>
          <w:bCs/>
          <w:i w:val="0"/>
          <w:sz w:val="24"/>
        </w:rPr>
      </w:pPr>
    </w:p>
    <w:p w:rsidR="00CC5B00" w:rsidRDefault="00CC5B00" w:rsidP="00CC5B00">
      <w:pPr>
        <w:pStyle w:val="Tekstpodstawowy"/>
        <w:jc w:val="left"/>
        <w:rPr>
          <w:rFonts w:ascii="Segoe UI" w:hAnsi="Segoe UI" w:cs="Segoe UI"/>
          <w:bCs/>
          <w:i w:val="0"/>
          <w:sz w:val="24"/>
        </w:rPr>
      </w:pPr>
    </w:p>
    <w:p w:rsidR="00CC5B00" w:rsidRDefault="00CC5B00" w:rsidP="00CC5B00">
      <w:pPr>
        <w:pStyle w:val="Tekstpodstawowy"/>
        <w:jc w:val="left"/>
        <w:rPr>
          <w:rFonts w:ascii="Segoe UI" w:hAnsi="Segoe UI" w:cs="Segoe UI"/>
          <w:bCs/>
          <w:i w:val="0"/>
          <w:sz w:val="24"/>
        </w:rPr>
      </w:pPr>
    </w:p>
    <w:p w:rsidR="00BB20BC" w:rsidRDefault="00BB20BC" w:rsidP="00CC5B00">
      <w:pPr>
        <w:pStyle w:val="Tekstpodstawowy"/>
        <w:jc w:val="left"/>
        <w:rPr>
          <w:rFonts w:ascii="Segoe UI" w:hAnsi="Segoe UI" w:cs="Segoe UI"/>
          <w:bCs/>
          <w:i w:val="0"/>
          <w:sz w:val="24"/>
        </w:rPr>
      </w:pPr>
    </w:p>
    <w:p w:rsidR="00CC5B00" w:rsidRDefault="00CC5B00" w:rsidP="00CC5B00">
      <w:pPr>
        <w:pStyle w:val="Tekstpodstawowy"/>
        <w:jc w:val="left"/>
        <w:rPr>
          <w:rFonts w:ascii="Segoe UI" w:hAnsi="Segoe UI" w:cs="Segoe UI"/>
          <w:bCs/>
          <w:i w:val="0"/>
          <w:sz w:val="24"/>
        </w:rPr>
      </w:pPr>
    </w:p>
    <w:p w:rsidR="00CC5B00" w:rsidRDefault="00CC5B00" w:rsidP="00CC5B00">
      <w:pPr>
        <w:pStyle w:val="Tekstpodstawowy"/>
        <w:jc w:val="left"/>
        <w:rPr>
          <w:rFonts w:ascii="Segoe UI" w:hAnsi="Segoe UI" w:cs="Segoe UI"/>
          <w:bCs/>
          <w:i w:val="0"/>
          <w:sz w:val="24"/>
        </w:rPr>
      </w:pPr>
    </w:p>
    <w:p w:rsidR="00CC5B00" w:rsidRDefault="00CC5B00" w:rsidP="00CC5B00">
      <w:pPr>
        <w:pStyle w:val="Tekstpodstawowy"/>
        <w:jc w:val="left"/>
        <w:rPr>
          <w:rFonts w:ascii="Segoe UI" w:hAnsi="Segoe UI" w:cs="Segoe UI"/>
          <w:bCs/>
          <w:i w:val="0"/>
          <w:sz w:val="20"/>
        </w:rPr>
      </w:pPr>
      <w:r>
        <w:rPr>
          <w:rFonts w:ascii="Segoe UI" w:hAnsi="Segoe UI" w:cs="Segoe UI"/>
          <w:bCs/>
          <w:i w:val="0"/>
          <w:sz w:val="20"/>
        </w:rPr>
        <w:lastRenderedPageBreak/>
        <w:t>Rozdział III</w:t>
      </w:r>
      <w:r>
        <w:rPr>
          <w:rFonts w:ascii="Segoe UI" w:hAnsi="Segoe UI" w:cs="Segoe UI"/>
          <w:bCs/>
          <w:i w:val="0"/>
          <w:sz w:val="20"/>
        </w:rPr>
        <w:tab/>
      </w:r>
    </w:p>
    <w:p w:rsidR="00CC5B00" w:rsidRDefault="00CC5B00" w:rsidP="00CC5B00">
      <w:pPr>
        <w:pStyle w:val="Tekstpodstawowy"/>
        <w:jc w:val="both"/>
        <w:rPr>
          <w:rFonts w:ascii="Segoe UI" w:hAnsi="Segoe UI" w:cs="Segoe UI"/>
          <w:bCs/>
          <w:i w:val="0"/>
          <w:sz w:val="20"/>
        </w:rPr>
      </w:pPr>
      <w:r>
        <w:rPr>
          <w:rFonts w:ascii="Segoe UI" w:hAnsi="Segoe UI" w:cs="Segoe UI"/>
          <w:bCs/>
          <w:i w:val="0"/>
          <w:sz w:val="20"/>
        </w:rPr>
        <w:t>OŚWIADCZENIE</w:t>
      </w:r>
    </w:p>
    <w:p w:rsidR="00CC5B00" w:rsidRDefault="00CC5B00" w:rsidP="00CC5B00">
      <w:pPr>
        <w:pStyle w:val="Tekstpodstawowy"/>
        <w:jc w:val="both"/>
        <w:rPr>
          <w:rFonts w:ascii="Segoe UI" w:hAnsi="Segoe UI" w:cs="Segoe UI"/>
          <w:i w:val="0"/>
          <w:sz w:val="20"/>
        </w:rPr>
      </w:pPr>
    </w:p>
    <w:p w:rsidR="00CC5B00" w:rsidRDefault="00CC5B00" w:rsidP="00CC5B00">
      <w:pPr>
        <w:pStyle w:val="Tekstpodstawowy"/>
        <w:rPr>
          <w:rFonts w:ascii="Segoe UI" w:hAnsi="Segoe UI" w:cs="Segoe UI"/>
          <w:b w:val="0"/>
          <w:sz w:val="24"/>
        </w:rPr>
      </w:pPr>
    </w:p>
    <w:p w:rsidR="00CC5B00" w:rsidRDefault="00CC5B00" w:rsidP="00CC5B00">
      <w:pPr>
        <w:pStyle w:val="Tekstpodstawowy"/>
        <w:rPr>
          <w:rFonts w:ascii="Segoe UI" w:hAnsi="Segoe UI" w:cs="Segoe UI"/>
          <w:b w:val="0"/>
          <w:sz w:val="24"/>
        </w:rPr>
      </w:pPr>
    </w:p>
    <w:p w:rsidR="00CC5B00" w:rsidRDefault="00CC5B00" w:rsidP="00CC5B00">
      <w:pPr>
        <w:pStyle w:val="Tekstpodstawowy"/>
        <w:rPr>
          <w:rFonts w:ascii="Segoe UI" w:hAnsi="Segoe UI" w:cs="Segoe UI"/>
          <w:b w:val="0"/>
          <w:sz w:val="24"/>
        </w:rPr>
      </w:pPr>
    </w:p>
    <w:p w:rsidR="00CC5B00" w:rsidRDefault="00CC5B00" w:rsidP="00CC5B00">
      <w:pPr>
        <w:pStyle w:val="Tekstpodstawowy"/>
        <w:rPr>
          <w:rFonts w:ascii="Segoe UI" w:hAnsi="Segoe UI" w:cs="Segoe UI"/>
          <w:b w:val="0"/>
          <w:sz w:val="24"/>
        </w:rPr>
      </w:pPr>
    </w:p>
    <w:p w:rsidR="00CC5B00" w:rsidRDefault="00CC5B00" w:rsidP="00CC5B00">
      <w:pPr>
        <w:pStyle w:val="Tekstpodstawowy"/>
        <w:rPr>
          <w:rFonts w:ascii="Segoe UI" w:hAnsi="Segoe UI" w:cs="Segoe UI"/>
          <w:b w:val="0"/>
          <w:sz w:val="24"/>
        </w:rPr>
      </w:pPr>
    </w:p>
    <w:p w:rsidR="00CC5B00" w:rsidRDefault="00CC5B00" w:rsidP="00CC5B00">
      <w:pPr>
        <w:pStyle w:val="Tekstpodstawowy"/>
        <w:rPr>
          <w:rFonts w:ascii="Segoe UI" w:hAnsi="Segoe UI" w:cs="Segoe UI"/>
          <w:b w:val="0"/>
          <w:sz w:val="24"/>
        </w:rPr>
      </w:pPr>
    </w:p>
    <w:p w:rsidR="00CC5B00" w:rsidRDefault="00CC5B00" w:rsidP="00CC5B00">
      <w:pPr>
        <w:pStyle w:val="Tekstpodstawowy"/>
        <w:rPr>
          <w:rFonts w:ascii="Segoe UI" w:hAnsi="Segoe UI" w:cs="Segoe UI"/>
          <w:b w:val="0"/>
          <w:sz w:val="24"/>
        </w:rPr>
      </w:pPr>
    </w:p>
    <w:p w:rsidR="00CC5B00" w:rsidRDefault="00CC5B00" w:rsidP="00CC5B00">
      <w:pPr>
        <w:pStyle w:val="Tekstpodstawowy"/>
        <w:rPr>
          <w:rFonts w:ascii="Segoe UI" w:hAnsi="Segoe UI" w:cs="Segoe UI"/>
          <w:b w:val="0"/>
          <w:sz w:val="24"/>
        </w:rPr>
      </w:pPr>
    </w:p>
    <w:p w:rsidR="00CC5B00" w:rsidRDefault="00CC5B00" w:rsidP="00CC5B00">
      <w:pPr>
        <w:pStyle w:val="Tekstpodstawowy"/>
        <w:rPr>
          <w:rFonts w:ascii="Segoe UI" w:hAnsi="Segoe UI" w:cs="Segoe UI"/>
          <w:b w:val="0"/>
          <w:sz w:val="24"/>
        </w:rPr>
      </w:pPr>
    </w:p>
    <w:p w:rsidR="00CC5B00" w:rsidRDefault="00CC5B00" w:rsidP="00CC5B00">
      <w:pPr>
        <w:pStyle w:val="Tekstpodstawowy"/>
        <w:rPr>
          <w:rFonts w:ascii="Segoe UI" w:hAnsi="Segoe UI" w:cs="Segoe UI"/>
          <w:b w:val="0"/>
          <w:sz w:val="24"/>
        </w:rPr>
      </w:pPr>
    </w:p>
    <w:p w:rsidR="00CC5B00" w:rsidRDefault="00CC5B00" w:rsidP="00CC5B00">
      <w:pPr>
        <w:pStyle w:val="Tekstpodstawowy"/>
        <w:rPr>
          <w:rFonts w:ascii="Segoe UI" w:hAnsi="Segoe UI" w:cs="Segoe UI"/>
          <w:b w:val="0"/>
          <w:sz w:val="24"/>
        </w:rPr>
      </w:pPr>
    </w:p>
    <w:p w:rsidR="00CC5B00" w:rsidRDefault="00CC5B00" w:rsidP="00CC5B00">
      <w:pPr>
        <w:pStyle w:val="Tekstpodstawowy"/>
        <w:rPr>
          <w:rFonts w:ascii="Segoe UI" w:hAnsi="Segoe UI" w:cs="Segoe UI"/>
          <w:b w:val="0"/>
          <w:sz w:val="24"/>
        </w:rPr>
      </w:pPr>
    </w:p>
    <w:p w:rsidR="00CC5B00" w:rsidRDefault="00CC5B00" w:rsidP="00CC5B00">
      <w:pPr>
        <w:pStyle w:val="Tekstpodstawowy"/>
        <w:jc w:val="left"/>
        <w:rPr>
          <w:rFonts w:ascii="Segoe UI" w:hAnsi="Segoe UI" w:cs="Segoe UI"/>
          <w:b w:val="0"/>
          <w:sz w:val="24"/>
        </w:rPr>
      </w:pPr>
    </w:p>
    <w:p w:rsidR="00CC5B00" w:rsidRDefault="00CC5B00" w:rsidP="00CC5B00">
      <w:pPr>
        <w:widowControl w:val="0"/>
        <w:rPr>
          <w:rFonts w:ascii="Segoe UI" w:hAnsi="Segoe UI" w:cs="Segoe UI"/>
          <w:sz w:val="24"/>
        </w:rPr>
      </w:pPr>
    </w:p>
    <w:p w:rsidR="00CC5B00" w:rsidRDefault="00CC5B00" w:rsidP="00CC5B00">
      <w:pPr>
        <w:widowControl w:val="0"/>
        <w:rPr>
          <w:rFonts w:ascii="Segoe UI" w:hAnsi="Segoe UI" w:cs="Segoe UI"/>
          <w:sz w:val="22"/>
        </w:rPr>
      </w:pPr>
    </w:p>
    <w:p w:rsidR="00CC5B00" w:rsidRDefault="00CC5B00" w:rsidP="00CC5B00">
      <w:pPr>
        <w:widowControl w:val="0"/>
        <w:rPr>
          <w:rFonts w:ascii="Segoe UI" w:hAnsi="Segoe UI" w:cs="Segoe UI"/>
          <w:sz w:val="22"/>
        </w:rPr>
      </w:pPr>
    </w:p>
    <w:p w:rsidR="00CC5B00" w:rsidRDefault="00CC5B00" w:rsidP="00CC5B00">
      <w:pPr>
        <w:widowControl w:val="0"/>
        <w:rPr>
          <w:rFonts w:ascii="Segoe UI" w:hAnsi="Segoe UI" w:cs="Segoe UI"/>
          <w:sz w:val="22"/>
        </w:rPr>
      </w:pPr>
    </w:p>
    <w:p w:rsidR="00CC5B00" w:rsidRDefault="00CC5B00" w:rsidP="00CC5B00">
      <w:pPr>
        <w:widowControl w:val="0"/>
        <w:rPr>
          <w:rFonts w:ascii="Segoe UI" w:hAnsi="Segoe UI" w:cs="Segoe UI"/>
          <w:sz w:val="22"/>
        </w:rPr>
      </w:pPr>
    </w:p>
    <w:p w:rsidR="00CC5B00" w:rsidRDefault="00CC5B00" w:rsidP="00CC5B00">
      <w:pPr>
        <w:widowControl w:val="0"/>
        <w:rPr>
          <w:rFonts w:ascii="Segoe UI" w:hAnsi="Segoe UI" w:cs="Segoe UI"/>
          <w:sz w:val="22"/>
        </w:rPr>
      </w:pPr>
    </w:p>
    <w:p w:rsidR="00CC5B00" w:rsidRDefault="00CC5B00" w:rsidP="00CC5B00">
      <w:pPr>
        <w:widowControl w:val="0"/>
        <w:rPr>
          <w:rFonts w:ascii="Segoe UI" w:hAnsi="Segoe UI" w:cs="Segoe UI"/>
          <w:sz w:val="22"/>
        </w:rPr>
      </w:pPr>
    </w:p>
    <w:p w:rsidR="00CC5B00" w:rsidRDefault="00CC5B00" w:rsidP="00CC5B00">
      <w:pPr>
        <w:widowControl w:val="0"/>
        <w:rPr>
          <w:rFonts w:ascii="Segoe UI" w:hAnsi="Segoe UI" w:cs="Segoe UI"/>
          <w:sz w:val="22"/>
        </w:rPr>
      </w:pPr>
    </w:p>
    <w:p w:rsidR="00CC5B00" w:rsidRDefault="00CC5B00" w:rsidP="00CC5B00">
      <w:pPr>
        <w:widowControl w:val="0"/>
        <w:rPr>
          <w:rFonts w:ascii="Segoe UI" w:hAnsi="Segoe UI" w:cs="Segoe UI"/>
          <w:sz w:val="22"/>
        </w:rPr>
      </w:pPr>
    </w:p>
    <w:p w:rsidR="00CC5B00" w:rsidRDefault="00CC5B00" w:rsidP="00CC5B00">
      <w:pPr>
        <w:widowControl w:val="0"/>
        <w:rPr>
          <w:rFonts w:ascii="Segoe UI" w:hAnsi="Segoe UI" w:cs="Segoe UI"/>
          <w:sz w:val="22"/>
        </w:rPr>
      </w:pPr>
    </w:p>
    <w:p w:rsidR="00CC5B00" w:rsidRDefault="00CC5B00" w:rsidP="00CC5B00">
      <w:pPr>
        <w:widowControl w:val="0"/>
        <w:rPr>
          <w:rFonts w:ascii="Segoe UI" w:hAnsi="Segoe UI" w:cs="Segoe UI"/>
          <w:sz w:val="22"/>
        </w:rPr>
      </w:pPr>
    </w:p>
    <w:p w:rsidR="00CC5B00" w:rsidRDefault="00CC5B00" w:rsidP="00CC5B00">
      <w:pPr>
        <w:widowControl w:val="0"/>
        <w:rPr>
          <w:rFonts w:ascii="Segoe UI" w:hAnsi="Segoe UI" w:cs="Segoe UI"/>
          <w:sz w:val="22"/>
        </w:rPr>
      </w:pPr>
    </w:p>
    <w:p w:rsidR="00CC5B00" w:rsidRDefault="00CC5B00" w:rsidP="00CC5B00">
      <w:pPr>
        <w:widowControl w:val="0"/>
        <w:rPr>
          <w:rFonts w:ascii="Segoe UI" w:hAnsi="Segoe UI" w:cs="Segoe UI"/>
          <w:sz w:val="22"/>
        </w:rPr>
      </w:pPr>
    </w:p>
    <w:p w:rsidR="00CC5B00" w:rsidRDefault="00CC5B00" w:rsidP="00CC5B00">
      <w:pPr>
        <w:widowControl w:val="0"/>
        <w:rPr>
          <w:rFonts w:ascii="Segoe UI" w:hAnsi="Segoe UI" w:cs="Segoe UI"/>
          <w:sz w:val="22"/>
        </w:rPr>
      </w:pPr>
    </w:p>
    <w:p w:rsidR="00CC5B00" w:rsidRDefault="00CC5B00" w:rsidP="00CC5B00">
      <w:pPr>
        <w:widowControl w:val="0"/>
        <w:rPr>
          <w:rFonts w:ascii="Segoe UI" w:hAnsi="Segoe UI" w:cs="Segoe UI"/>
          <w:sz w:val="22"/>
        </w:rPr>
      </w:pPr>
    </w:p>
    <w:p w:rsidR="00CC5B00" w:rsidRDefault="00CC5B00" w:rsidP="00CC5B00">
      <w:pPr>
        <w:widowControl w:val="0"/>
        <w:rPr>
          <w:rFonts w:ascii="Segoe UI" w:hAnsi="Segoe UI" w:cs="Segoe UI"/>
          <w:sz w:val="22"/>
        </w:rPr>
      </w:pPr>
    </w:p>
    <w:p w:rsidR="00CC5B00" w:rsidRDefault="00CC5B00" w:rsidP="00CC5B00">
      <w:pPr>
        <w:widowControl w:val="0"/>
        <w:rPr>
          <w:rFonts w:ascii="Segoe UI" w:hAnsi="Segoe UI" w:cs="Segoe UI"/>
          <w:sz w:val="22"/>
        </w:rPr>
      </w:pPr>
    </w:p>
    <w:p w:rsidR="003D2B66" w:rsidRDefault="003D2B66" w:rsidP="00CC5B00">
      <w:pPr>
        <w:widowControl w:val="0"/>
        <w:rPr>
          <w:rFonts w:ascii="Segoe UI" w:hAnsi="Segoe UI" w:cs="Segoe UI"/>
          <w:sz w:val="22"/>
        </w:rPr>
      </w:pPr>
    </w:p>
    <w:p w:rsidR="00CC5B00" w:rsidRDefault="00CC5B00" w:rsidP="00CC5B00">
      <w:pPr>
        <w:ind w:right="-51"/>
        <w:rPr>
          <w:rFonts w:ascii="Segoe UI" w:hAnsi="Segoe UI" w:cs="Segoe UI"/>
          <w:b/>
          <w:bCs/>
        </w:rPr>
      </w:pPr>
    </w:p>
    <w:p w:rsidR="00CC5B00" w:rsidRDefault="00CC5B00" w:rsidP="00CC5B00">
      <w:pPr>
        <w:ind w:right="-51"/>
        <w:rPr>
          <w:rFonts w:ascii="Segoe UI" w:hAnsi="Segoe UI" w:cs="Segoe UI"/>
          <w:b/>
          <w:bCs/>
        </w:rPr>
      </w:pPr>
    </w:p>
    <w:p w:rsidR="00CC5B00" w:rsidRDefault="00CC5B00" w:rsidP="00CC5B00">
      <w:pPr>
        <w:ind w:right="-51"/>
        <w:rPr>
          <w:rFonts w:ascii="Segoe UI" w:hAnsi="Segoe UI" w:cs="Segoe UI"/>
          <w:b/>
          <w:bCs/>
        </w:rPr>
      </w:pPr>
    </w:p>
    <w:p w:rsidR="00CC5B00" w:rsidRDefault="00CC5B00" w:rsidP="00CC5B00">
      <w:pPr>
        <w:ind w:right="-51"/>
        <w:rPr>
          <w:rFonts w:ascii="Segoe UI" w:hAnsi="Segoe UI" w:cs="Segoe UI"/>
          <w:b/>
          <w:bCs/>
        </w:rPr>
      </w:pPr>
    </w:p>
    <w:p w:rsidR="00CC5B00" w:rsidRDefault="00CC5B00" w:rsidP="00CC5B00">
      <w:pPr>
        <w:ind w:right="-51"/>
        <w:rPr>
          <w:rFonts w:ascii="Segoe UI" w:hAnsi="Segoe UI" w:cs="Segoe UI"/>
          <w:b/>
          <w:bCs/>
        </w:rPr>
      </w:pPr>
    </w:p>
    <w:p w:rsidR="00CC5B00" w:rsidRDefault="00CC5B00" w:rsidP="00CC5B00">
      <w:pPr>
        <w:ind w:right="-51"/>
        <w:rPr>
          <w:rFonts w:ascii="Segoe UI" w:hAnsi="Segoe UI" w:cs="Segoe UI"/>
          <w:b/>
        </w:rPr>
      </w:pPr>
    </w:p>
    <w:p w:rsidR="00CC5B00" w:rsidRDefault="00CC5B00" w:rsidP="00CC5B00">
      <w:pPr>
        <w:ind w:right="-51"/>
        <w:rPr>
          <w:rFonts w:ascii="Segoe UI" w:hAnsi="Segoe UI" w:cs="Segoe UI"/>
          <w:b/>
        </w:rPr>
      </w:pPr>
    </w:p>
    <w:p w:rsidR="00CC5B00" w:rsidRDefault="00CC5B00" w:rsidP="00CC5B00">
      <w:pPr>
        <w:ind w:right="-51"/>
        <w:rPr>
          <w:rFonts w:ascii="Segoe UI" w:hAnsi="Segoe UI" w:cs="Segoe UI"/>
          <w:b/>
        </w:rPr>
      </w:pPr>
    </w:p>
    <w:p w:rsidR="00CC5B00" w:rsidRDefault="00CC5B00" w:rsidP="00CC5B00">
      <w:pPr>
        <w:ind w:right="-51"/>
        <w:rPr>
          <w:rFonts w:ascii="Segoe UI" w:hAnsi="Segoe UI" w:cs="Segoe UI"/>
          <w:b/>
        </w:rPr>
      </w:pPr>
    </w:p>
    <w:p w:rsidR="00CC5B00" w:rsidRDefault="00CC5B00" w:rsidP="00CC5B00">
      <w:pPr>
        <w:ind w:right="-51"/>
        <w:rPr>
          <w:rFonts w:ascii="Segoe UI" w:hAnsi="Segoe UI" w:cs="Segoe UI"/>
          <w:b/>
        </w:rPr>
      </w:pPr>
    </w:p>
    <w:p w:rsidR="00CC5B00" w:rsidRDefault="00CC5B00" w:rsidP="00CC5B00">
      <w:pPr>
        <w:ind w:right="-51"/>
        <w:rPr>
          <w:rFonts w:ascii="Segoe UI" w:hAnsi="Segoe UI" w:cs="Segoe UI"/>
          <w:b/>
        </w:rPr>
      </w:pPr>
    </w:p>
    <w:p w:rsidR="00CC5B00" w:rsidRDefault="00CC5B00" w:rsidP="00CC5B00">
      <w:pPr>
        <w:ind w:right="-51"/>
        <w:rPr>
          <w:rFonts w:ascii="Segoe UI" w:hAnsi="Segoe UI" w:cs="Segoe UI"/>
          <w:b/>
        </w:rPr>
      </w:pPr>
    </w:p>
    <w:p w:rsidR="00CC5B00" w:rsidRDefault="00CC5B00" w:rsidP="00CC5B00">
      <w:pPr>
        <w:ind w:right="-51"/>
        <w:rPr>
          <w:rFonts w:ascii="Segoe UI" w:hAnsi="Segoe UI" w:cs="Segoe UI"/>
          <w:b/>
        </w:rPr>
      </w:pPr>
    </w:p>
    <w:p w:rsidR="00CC5B00" w:rsidRDefault="00CC5B00" w:rsidP="00CC5B00">
      <w:pPr>
        <w:ind w:right="-51"/>
        <w:rPr>
          <w:rFonts w:ascii="Segoe UI" w:hAnsi="Segoe UI" w:cs="Segoe UI"/>
          <w:b/>
        </w:rPr>
      </w:pPr>
    </w:p>
    <w:p w:rsidR="00CC5B00" w:rsidRDefault="00CC5B00" w:rsidP="00CC5B00">
      <w:pPr>
        <w:ind w:right="-51"/>
        <w:rPr>
          <w:rFonts w:ascii="Segoe UI" w:hAnsi="Segoe UI" w:cs="Segoe UI"/>
          <w:b/>
        </w:rPr>
      </w:pPr>
    </w:p>
    <w:p w:rsidR="00CC5B00" w:rsidRDefault="00CC5B00" w:rsidP="00CC5B00">
      <w:pPr>
        <w:ind w:right="-51"/>
        <w:rPr>
          <w:rFonts w:ascii="Segoe UI" w:hAnsi="Segoe UI" w:cs="Segoe UI"/>
          <w:b/>
        </w:rPr>
      </w:pPr>
    </w:p>
    <w:p w:rsidR="00CC5B00" w:rsidRDefault="00CC5B00" w:rsidP="00CC5B00">
      <w:pPr>
        <w:ind w:right="-51"/>
        <w:rPr>
          <w:rFonts w:ascii="Segoe UI" w:hAnsi="Segoe UI" w:cs="Segoe UI"/>
          <w:b/>
        </w:rPr>
      </w:pPr>
      <w:r>
        <w:rPr>
          <w:rFonts w:ascii="Segoe UI" w:hAnsi="Segoe UI" w:cs="Segoe UI"/>
          <w:b/>
        </w:rPr>
        <w:lastRenderedPageBreak/>
        <w:t>Wykonawca:</w:t>
      </w:r>
    </w:p>
    <w:p w:rsidR="00CC5B00" w:rsidRDefault="00CC5B00" w:rsidP="00CC5B00">
      <w:pPr>
        <w:ind w:right="-51"/>
        <w:rPr>
          <w:rFonts w:ascii="Segoe UI" w:hAnsi="Segoe UI" w:cs="Segoe UI"/>
        </w:rPr>
      </w:pPr>
      <w:r>
        <w:rPr>
          <w:rFonts w:ascii="Segoe UI" w:hAnsi="Segoe UI" w:cs="Segoe UI"/>
        </w:rPr>
        <w:t>......................................................................................................................................</w:t>
      </w:r>
    </w:p>
    <w:p w:rsidR="00CC5B00" w:rsidRDefault="00CC5B00" w:rsidP="00CC5B00">
      <w:pPr>
        <w:ind w:right="-51"/>
        <w:rPr>
          <w:rFonts w:ascii="Segoe UI" w:hAnsi="Segoe UI" w:cs="Segoe UI"/>
        </w:rPr>
      </w:pPr>
      <w:r>
        <w:rPr>
          <w:rFonts w:ascii="Segoe UI" w:hAnsi="Segoe UI" w:cs="Segoe UI"/>
        </w:rPr>
        <w:t>......................................................................................................................................</w:t>
      </w:r>
    </w:p>
    <w:p w:rsidR="00CC5B00" w:rsidRDefault="00CC5B00" w:rsidP="00CC5B00">
      <w:pPr>
        <w:ind w:right="-51"/>
        <w:rPr>
          <w:rFonts w:ascii="Segoe UI" w:hAnsi="Segoe UI" w:cs="Segoe UI"/>
          <w:i/>
          <w:sz w:val="16"/>
          <w:szCs w:val="16"/>
        </w:rPr>
      </w:pPr>
      <w:r>
        <w:rPr>
          <w:rFonts w:ascii="Segoe UI" w:hAnsi="Segoe UI" w:cs="Segoe UI"/>
          <w:i/>
          <w:sz w:val="16"/>
          <w:szCs w:val="16"/>
        </w:rPr>
        <w:t>(podać firmę/pełną nazwę i adres Wykonawcy,</w:t>
      </w:r>
    </w:p>
    <w:p w:rsidR="00CC5B00" w:rsidRDefault="00CC5B00" w:rsidP="00CC5B00">
      <w:pPr>
        <w:ind w:right="-51"/>
        <w:rPr>
          <w:rFonts w:ascii="Segoe UI" w:hAnsi="Segoe UI" w:cs="Segoe UI"/>
          <w:i/>
          <w:sz w:val="16"/>
          <w:szCs w:val="16"/>
        </w:rPr>
      </w:pPr>
      <w:r>
        <w:rPr>
          <w:rFonts w:ascii="Segoe UI" w:hAnsi="Segoe UI" w:cs="Segoe UI"/>
          <w:i/>
          <w:sz w:val="16"/>
          <w:szCs w:val="16"/>
        </w:rPr>
        <w:t xml:space="preserve">w zależności od podmiotu: NIP/PESEL, KRS/CEiDG </w:t>
      </w:r>
    </w:p>
    <w:p w:rsidR="00CC5B00" w:rsidRDefault="00CC5B00" w:rsidP="00CC5B00">
      <w:pPr>
        <w:ind w:right="-51"/>
        <w:rPr>
          <w:rFonts w:ascii="Segoe UI" w:hAnsi="Segoe UI" w:cs="Segoe UI"/>
          <w:i/>
          <w:sz w:val="16"/>
          <w:szCs w:val="16"/>
        </w:rPr>
      </w:pPr>
      <w:r>
        <w:rPr>
          <w:rFonts w:ascii="Segoe UI" w:hAnsi="Segoe UI" w:cs="Segoe UI"/>
          <w:i/>
          <w:sz w:val="16"/>
          <w:szCs w:val="16"/>
        </w:rPr>
        <w:t>oraz numer telefonu/faksu i adres e-mail )</w:t>
      </w:r>
    </w:p>
    <w:p w:rsidR="00CC5B00" w:rsidRDefault="00CC5B00" w:rsidP="00CC5B00">
      <w:pPr>
        <w:ind w:right="-51"/>
        <w:rPr>
          <w:rFonts w:ascii="Segoe UI" w:hAnsi="Segoe UI" w:cs="Segoe UI"/>
          <w:b/>
          <w:u w:val="single"/>
        </w:rPr>
      </w:pPr>
      <w:r>
        <w:rPr>
          <w:rFonts w:ascii="Segoe UI" w:hAnsi="Segoe UI" w:cs="Segoe UI"/>
          <w:b/>
          <w:u w:val="single"/>
        </w:rPr>
        <w:t>reprezentowany przez:</w:t>
      </w:r>
    </w:p>
    <w:p w:rsidR="00CC5B00" w:rsidRDefault="00CC5B00" w:rsidP="00CC5B00">
      <w:pPr>
        <w:ind w:right="-51"/>
        <w:rPr>
          <w:rFonts w:ascii="Segoe UI" w:hAnsi="Segoe UI" w:cs="Segoe UI"/>
        </w:rPr>
      </w:pPr>
      <w:r>
        <w:rPr>
          <w:rFonts w:ascii="Segoe UI" w:hAnsi="Segoe UI" w:cs="Segoe UI"/>
        </w:rPr>
        <w:t>…………………………………….......…………………….....………………</w:t>
      </w:r>
    </w:p>
    <w:p w:rsidR="00CC5B00" w:rsidRDefault="00CC5B00" w:rsidP="00CC5B00">
      <w:pPr>
        <w:ind w:right="-51"/>
        <w:rPr>
          <w:rFonts w:ascii="Segoe UI" w:hAnsi="Segoe UI" w:cs="Segoe UI"/>
          <w:i/>
          <w:sz w:val="16"/>
          <w:szCs w:val="16"/>
        </w:rPr>
      </w:pPr>
      <w:r>
        <w:rPr>
          <w:rFonts w:ascii="Segoe UI" w:hAnsi="Segoe UI" w:cs="Segoe UI"/>
          <w:i/>
          <w:sz w:val="16"/>
          <w:szCs w:val="16"/>
        </w:rPr>
        <w:t>(podać imię i nazwisko oraz stanowisko/podstawę reprezentacji)</w:t>
      </w:r>
    </w:p>
    <w:p w:rsidR="00CC5B00" w:rsidRDefault="00CC5B00" w:rsidP="00CC5B00">
      <w:pPr>
        <w:rPr>
          <w:rFonts w:ascii="Segoe UI" w:hAnsi="Segoe UI" w:cs="Segoe UI"/>
          <w:b/>
          <w:u w:val="single"/>
        </w:rPr>
      </w:pPr>
    </w:p>
    <w:p w:rsidR="00CC5B00" w:rsidRDefault="00CC5B00" w:rsidP="00CC5B00">
      <w:pPr>
        <w:rPr>
          <w:rFonts w:ascii="Segoe UI" w:hAnsi="Segoe UI" w:cs="Segoe UI"/>
          <w:b/>
        </w:rPr>
      </w:pPr>
      <w:r>
        <w:rPr>
          <w:rFonts w:ascii="Segoe UI" w:hAnsi="Segoe UI" w:cs="Segoe UI"/>
          <w:b/>
          <w:u w:val="single"/>
        </w:rPr>
        <w:t xml:space="preserve">Wykonawca jest </w:t>
      </w:r>
      <w:r>
        <w:rPr>
          <w:rFonts w:ascii="Segoe UI" w:hAnsi="Segoe UI" w:cs="Segoe UI"/>
          <w:b/>
          <w:i/>
          <w:color w:val="FF0000"/>
          <w:u w:val="single"/>
        </w:rPr>
        <w:t>(zaznaczyć właściwe)</w:t>
      </w:r>
      <w:r>
        <w:rPr>
          <w:rFonts w:ascii="Segoe UI" w:hAnsi="Segoe UI" w:cs="Segoe UI"/>
          <w:b/>
        </w:rPr>
        <w:t>:</w:t>
      </w:r>
    </w:p>
    <w:p w:rsidR="00CC5B00" w:rsidRDefault="00CC5B00" w:rsidP="00CC5B00">
      <w:pPr>
        <w:pStyle w:val="Tekstprzypisudolnego"/>
        <w:rPr>
          <w:rStyle w:val="DeltaViewInsertion"/>
          <w:i w:val="0"/>
          <w:sz w:val="16"/>
          <w:szCs w:val="16"/>
        </w:rPr>
      </w:pPr>
      <w:r>
        <w:rPr>
          <w:rFonts w:ascii="Segoe UI" w:hAnsi="Segoe UI" w:cs="Segoe UI"/>
          <w:i/>
          <w:sz w:val="16"/>
          <w:szCs w:val="16"/>
        </w:rPr>
        <w:t xml:space="preserve">Por. </w:t>
      </w:r>
      <w:r>
        <w:rPr>
          <w:rStyle w:val="DeltaViewInsertion"/>
          <w:rFonts w:ascii="Segoe UI" w:hAnsi="Segoe UI" w:cs="Segoe UI"/>
          <w:b w:val="0"/>
          <w:i w:val="0"/>
          <w:sz w:val="16"/>
          <w:szCs w:val="16"/>
        </w:rPr>
        <w:t xml:space="preserve">zalecenie Komisji </w:t>
      </w:r>
      <w:r>
        <w:rPr>
          <w:rStyle w:val="DeltaViewInsertion"/>
          <w:rFonts w:ascii="Segoe UI" w:hAnsi="Segoe UI" w:cs="Segoe UI"/>
          <w:b w:val="0"/>
          <w:sz w:val="16"/>
          <w:szCs w:val="16"/>
        </w:rPr>
        <w:t>z dnia 6 maja 2003 r. dotyczące definicji mikroprzedsiębiorstw oraz małych i średnich przedsiębiorstw</w:t>
      </w:r>
      <w:r>
        <w:rPr>
          <w:rStyle w:val="DeltaViewInsertion"/>
          <w:rFonts w:ascii="Segoe UI" w:hAnsi="Segoe UI" w:cs="Segoe UI"/>
          <w:b w:val="0"/>
          <w:sz w:val="16"/>
          <w:szCs w:val="16"/>
        </w:rPr>
        <w:br/>
        <w:t>(Dz.U. L 124 z 20.5.2003, s. 36). Te informacje są wymagane wyłącznie do celów statystycznych.</w:t>
      </w:r>
      <w:r>
        <w:rPr>
          <w:rStyle w:val="DeltaViewInsertion"/>
          <w:rFonts w:ascii="Segoe UI" w:hAnsi="Segoe UI" w:cs="Segoe UI"/>
          <w:b w:val="0"/>
          <w:i w:val="0"/>
          <w:sz w:val="16"/>
          <w:szCs w:val="16"/>
        </w:rPr>
        <w:t xml:space="preserve"> </w:t>
      </w:r>
    </w:p>
    <w:p w:rsidR="00CC5B00" w:rsidRDefault="00CC5B00" w:rsidP="00CC5B00">
      <w:pPr>
        <w:pStyle w:val="Tekstprzypisudolnego"/>
        <w:ind w:hanging="12"/>
        <w:jc w:val="both"/>
        <w:rPr>
          <w:rStyle w:val="DeltaViewInsertion"/>
          <w:rFonts w:ascii="Segoe UI" w:hAnsi="Segoe UI" w:cs="Segoe UI"/>
          <w:i w:val="0"/>
        </w:rPr>
      </w:pPr>
    </w:p>
    <w:p w:rsidR="00CC5B00" w:rsidRDefault="00CC5B00" w:rsidP="00CC5B00">
      <w:pPr>
        <w:pStyle w:val="Tekstprzypisudolnego"/>
        <w:ind w:hanging="12"/>
        <w:jc w:val="both"/>
        <w:rPr>
          <w:rStyle w:val="DeltaViewInsertion"/>
          <w:rFonts w:ascii="Segoe UI" w:hAnsi="Segoe UI" w:cs="Segoe UI"/>
          <w:b w:val="0"/>
          <w:i w:val="0"/>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127000" cy="114300"/>
                <wp:effectExtent l="9525" t="7620" r="6350" b="1143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17E4" id="Prostokąt 11" o:spid="_x0000_s1026" style="position:absolute;margin-left:0;margin-top:2.85pt;width:10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"/>
            </w:pict>
          </mc:Fallback>
        </mc:AlternateContent>
      </w:r>
      <w:r>
        <w:rPr>
          <w:rStyle w:val="DeltaViewInsertion"/>
          <w:rFonts w:ascii="Segoe UI" w:hAnsi="Segoe UI" w:cs="Segoe UI"/>
          <w:i w:val="0"/>
        </w:rPr>
        <w:t xml:space="preserve">      Mikroprzedsiębiorstwem</w:t>
      </w:r>
      <w:r>
        <w:rPr>
          <w:rStyle w:val="DeltaViewInsertion"/>
          <w:rFonts w:ascii="Segoe UI" w:hAnsi="Segoe UI" w:cs="Segoe UI"/>
          <w:b w:val="0"/>
          <w:i w:val="0"/>
        </w:rPr>
        <w:t>: przedsiębiorstwo, które zatrudnia mniej niż 10 osób i którego roczny obrót lub roczna suma bilansowa nie przekracza 2 milionów EURO.</w:t>
      </w:r>
    </w:p>
    <w:p w:rsidR="00CC5B00" w:rsidRDefault="00CC5B00" w:rsidP="00CC5B00">
      <w:pPr>
        <w:pStyle w:val="Tekstprzypisudolnego"/>
        <w:ind w:hanging="12"/>
        <w:jc w:val="both"/>
        <w:rPr>
          <w:rStyle w:val="DeltaViewInsertion"/>
          <w:rFonts w:ascii="Segoe UI" w:hAnsi="Segoe UI" w:cs="Segoe UI"/>
          <w:b w:val="0"/>
          <w:i w:val="0"/>
        </w:rPr>
      </w:pPr>
    </w:p>
    <w:p w:rsidR="00CC5B00" w:rsidRDefault="00CC5B00" w:rsidP="00CC5B00">
      <w:pPr>
        <w:pStyle w:val="Tekstprzypisudolnego"/>
        <w:ind w:hanging="12"/>
        <w:jc w:val="both"/>
        <w:rPr>
          <w:rStyle w:val="DeltaViewInsertion"/>
          <w:rFonts w:ascii="Segoe UI" w:hAnsi="Segoe UI" w:cs="Segoe UI"/>
          <w:b w:val="0"/>
          <w:i w:val="0"/>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35560</wp:posOffset>
                </wp:positionV>
                <wp:extent cx="127000" cy="114300"/>
                <wp:effectExtent l="9525" t="6985" r="6350" b="1206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D2F7B" id="Prostokąt 10" o:spid="_x0000_s1026" style="position:absolute;margin-left:0;margin-top:2.8pt;width:10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"/>
            </w:pict>
          </mc:Fallback>
        </mc:AlternateContent>
      </w:r>
      <w:r>
        <w:rPr>
          <w:rStyle w:val="DeltaViewInsertion"/>
          <w:rFonts w:ascii="Segoe UI" w:hAnsi="Segoe UI" w:cs="Segoe UI"/>
          <w:b w:val="0"/>
          <w:i w:val="0"/>
        </w:rPr>
        <w:t xml:space="preserve">      </w:t>
      </w:r>
      <w:r>
        <w:rPr>
          <w:rStyle w:val="DeltaViewInsertion"/>
          <w:rFonts w:ascii="Segoe UI" w:hAnsi="Segoe UI" w:cs="Segoe UI"/>
          <w:i w:val="0"/>
        </w:rPr>
        <w:t>Małym przedsiębiorstwem</w:t>
      </w:r>
      <w:r>
        <w:rPr>
          <w:rStyle w:val="DeltaViewInsertion"/>
          <w:rFonts w:ascii="Segoe UI" w:hAnsi="Segoe UI" w:cs="Segoe UI"/>
          <w:b w:val="0"/>
          <w:i w:val="0"/>
        </w:rPr>
        <w:t>: przedsiębiorstwo, które zatrudnia mniej niż 50 osób i którego roczny obrót lub roczna suma bilansowa nie przekracza 10 milionów EURO.</w:t>
      </w:r>
    </w:p>
    <w:p w:rsidR="00CC5B00" w:rsidRDefault="00CC5B00" w:rsidP="00CC5B00">
      <w:pPr>
        <w:jc w:val="both"/>
        <w:rPr>
          <w:rStyle w:val="DeltaViewInsertion"/>
          <w:rFonts w:ascii="Segoe UI" w:hAnsi="Segoe UI" w:cs="Segoe UI"/>
          <w:b w:val="0"/>
          <w:i w:val="0"/>
        </w:rPr>
      </w:pPr>
    </w:p>
    <w:p w:rsidR="00CC5B00" w:rsidRDefault="00CC5B00" w:rsidP="00CC5B00">
      <w:pPr>
        <w:jc w:val="both"/>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27940</wp:posOffset>
                </wp:positionV>
                <wp:extent cx="127000" cy="114300"/>
                <wp:effectExtent l="9525" t="8890" r="6350" b="1016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F0CE6" id="Prostokąt 9" o:spid="_x0000_s1026" style="position:absolute;margin-left:0;margin-top:2.2pt;width:10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"/>
            </w:pict>
          </mc:Fallback>
        </mc:AlternateContent>
      </w:r>
      <w:r>
        <w:rPr>
          <w:rStyle w:val="DeltaViewInsertion"/>
          <w:rFonts w:ascii="Segoe UI" w:hAnsi="Segoe UI" w:cs="Segoe UI"/>
          <w:b w:val="0"/>
          <w:i w:val="0"/>
        </w:rPr>
        <w:t xml:space="preserve">       </w:t>
      </w:r>
      <w:r>
        <w:rPr>
          <w:rStyle w:val="DeltaViewInsertion"/>
          <w:rFonts w:ascii="Segoe UI" w:hAnsi="Segoe UI" w:cs="Segoe UI"/>
          <w:i w:val="0"/>
        </w:rPr>
        <w:t>Średnim przedsiębiorstwem</w:t>
      </w:r>
      <w:r>
        <w:rPr>
          <w:rStyle w:val="DeltaViewInsertion"/>
          <w:rFonts w:ascii="Segoe UI" w:hAnsi="Segoe UI" w:cs="Segoe UI"/>
          <w:b w:val="0"/>
          <w:i w:val="0"/>
        </w:rPr>
        <w:t>: przedsiębiorstwa, które nie są mikroprzedsiębiorstwami ani małymi przedsiębiorstwami</w:t>
      </w:r>
      <w:r>
        <w:rPr>
          <w:rFonts w:ascii="Segoe UI" w:hAnsi="Segoe UI" w:cs="Segoe UI"/>
        </w:rPr>
        <w:t xml:space="preserve"> i które zatrudniają mniej niż 250 osób i których roczny obrót nie przekracza 50 milionów EUR </w:t>
      </w:r>
      <w:r>
        <w:rPr>
          <w:rFonts w:ascii="Segoe UI" w:hAnsi="Segoe UI" w:cs="Segoe UI"/>
          <w:i/>
        </w:rPr>
        <w:t>lub</w:t>
      </w:r>
      <w:r>
        <w:rPr>
          <w:rFonts w:ascii="Segoe UI" w:hAnsi="Segoe UI" w:cs="Segoe UI"/>
        </w:rPr>
        <w:t xml:space="preserve"> roczna suma bilansowa nie przekracza 43 milionów EURO.</w:t>
      </w:r>
    </w:p>
    <w:p w:rsidR="00CC5B00" w:rsidRDefault="00CC5B00" w:rsidP="00CC5B00">
      <w:pPr>
        <w:jc w:val="both"/>
        <w:rPr>
          <w:rFonts w:ascii="Segoe UI" w:hAnsi="Segoe UI" w:cs="Segoe UI"/>
        </w:rPr>
      </w:pPr>
    </w:p>
    <w:p w:rsidR="00CC5B00" w:rsidRDefault="00CC5B00" w:rsidP="00CC5B00">
      <w:pPr>
        <w:pStyle w:val="Tekstprzypisudolnego"/>
        <w:ind w:hanging="12"/>
        <w:jc w:val="both"/>
        <w:rPr>
          <w:rFonts w:ascii="Segoe UI" w:hAnsi="Segoe UI" w:cs="Segoe UI"/>
        </w:rPr>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36195</wp:posOffset>
                </wp:positionV>
                <wp:extent cx="127000" cy="114300"/>
                <wp:effectExtent l="9525" t="7620" r="6350" b="1143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FCC27" id="Prostokąt 8" o:spid="_x0000_s1026" style="position:absolute;margin-left:0;margin-top:2.85pt;width:10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"/>
            </w:pict>
          </mc:Fallback>
        </mc:AlternateContent>
      </w:r>
      <w:r>
        <w:rPr>
          <w:rStyle w:val="DeltaViewInsertion"/>
          <w:rFonts w:ascii="Segoe UI" w:hAnsi="Segoe UI" w:cs="Segoe UI"/>
          <w:i w:val="0"/>
        </w:rPr>
        <w:t xml:space="preserve">      Żadne z wymienionych powyżej</w:t>
      </w:r>
    </w:p>
    <w:p w:rsidR="00CC5B00" w:rsidRDefault="00CC5B00" w:rsidP="00CC5B00">
      <w:pPr>
        <w:rPr>
          <w:rFonts w:ascii="Segoe UI" w:hAnsi="Segoe UI" w:cs="Segoe UI"/>
        </w:rPr>
      </w:pPr>
    </w:p>
    <w:p w:rsidR="00CC5B00" w:rsidRDefault="00CC5B00" w:rsidP="00CC5B00">
      <w:pPr>
        <w:spacing w:line="360" w:lineRule="auto"/>
        <w:jc w:val="center"/>
        <w:rPr>
          <w:rFonts w:ascii="Segoe UI" w:hAnsi="Segoe UI" w:cs="Segoe UI"/>
          <w:b/>
          <w:u w:val="single"/>
        </w:rPr>
      </w:pPr>
      <w:r>
        <w:rPr>
          <w:rFonts w:ascii="Segoe UI" w:hAnsi="Segoe UI" w:cs="Segoe UI"/>
          <w:b/>
          <w:u w:val="single"/>
        </w:rPr>
        <w:t xml:space="preserve">OŚWIADCZENIE </w:t>
      </w:r>
    </w:p>
    <w:p w:rsidR="00CC5B00" w:rsidRDefault="00CC5B00" w:rsidP="00CC5B00">
      <w:pPr>
        <w:jc w:val="center"/>
        <w:rPr>
          <w:rFonts w:ascii="Segoe UI" w:hAnsi="Segoe UI" w:cs="Segoe UI"/>
          <w:b/>
        </w:rPr>
      </w:pPr>
      <w:r>
        <w:rPr>
          <w:rFonts w:ascii="Segoe UI" w:hAnsi="Segoe UI" w:cs="Segoe UI"/>
          <w:b/>
        </w:rPr>
        <w:t xml:space="preserve">składane na podstawie art. 25a ust. 1 ustawy z dnia 29 stycznia 2004 r. </w:t>
      </w:r>
    </w:p>
    <w:p w:rsidR="00CC5B00" w:rsidRDefault="00CC5B00" w:rsidP="00CC5B00">
      <w:pPr>
        <w:jc w:val="center"/>
        <w:rPr>
          <w:rFonts w:ascii="Segoe UI" w:hAnsi="Segoe UI" w:cs="Segoe UI"/>
          <w:b/>
        </w:rPr>
      </w:pPr>
      <w:r>
        <w:rPr>
          <w:rFonts w:ascii="Segoe UI" w:hAnsi="Segoe UI" w:cs="Segoe UI"/>
          <w:b/>
        </w:rPr>
        <w:t xml:space="preserve"> - Prawo zamówień publicznych (t.j. Dz. U. z 2019 r. poz. 1843</w:t>
      </w:r>
      <w:r w:rsidR="00D0415B">
        <w:rPr>
          <w:rFonts w:ascii="Segoe UI" w:hAnsi="Segoe UI" w:cs="Segoe UI"/>
          <w:b/>
        </w:rPr>
        <w:t xml:space="preserve"> z późn. zm.</w:t>
      </w:r>
      <w:r>
        <w:rPr>
          <w:rFonts w:ascii="Segoe UI" w:hAnsi="Segoe UI" w:cs="Segoe UI"/>
          <w:b/>
        </w:rPr>
        <w:t xml:space="preserve">) </w:t>
      </w:r>
    </w:p>
    <w:p w:rsidR="00CC5B00" w:rsidRDefault="00CC5B00" w:rsidP="00CC5B00">
      <w:pPr>
        <w:jc w:val="both"/>
        <w:rPr>
          <w:rFonts w:ascii="Segoe UI" w:hAnsi="Segoe UI" w:cs="Segoe UI"/>
        </w:rPr>
      </w:pPr>
    </w:p>
    <w:p w:rsidR="00CC5B00" w:rsidRDefault="00CC5B00" w:rsidP="00CC5B00">
      <w:pPr>
        <w:jc w:val="both"/>
        <w:rPr>
          <w:rFonts w:ascii="Segoe UI" w:hAnsi="Segoe UI" w:cs="Segoe UI"/>
        </w:rPr>
      </w:pPr>
      <w:r>
        <w:rPr>
          <w:rFonts w:ascii="Segoe UI" w:hAnsi="Segoe UI" w:cs="Segoe UI"/>
        </w:rPr>
        <w:t xml:space="preserve">Na potrzeby postępowania o udzielenie zamówienia publicznego pn. </w:t>
      </w:r>
    </w:p>
    <w:p w:rsidR="00CC5B00" w:rsidRDefault="00CC5B00" w:rsidP="00CC5B00">
      <w:pPr>
        <w:jc w:val="center"/>
        <w:rPr>
          <w:rFonts w:ascii="Segoe UI" w:hAnsi="Segoe UI" w:cs="Segoe UI"/>
          <w:b/>
        </w:rPr>
      </w:pPr>
    </w:p>
    <w:p w:rsidR="00CC5B00" w:rsidRDefault="00CC5B00" w:rsidP="00CC5B00">
      <w:pPr>
        <w:suppressAutoHyphens/>
        <w:jc w:val="center"/>
        <w:rPr>
          <w:rFonts w:ascii="Segoe UI" w:hAnsi="Segoe UI" w:cs="Segoe UI"/>
          <w:b/>
        </w:rPr>
      </w:pPr>
      <w:r>
        <w:rPr>
          <w:rFonts w:ascii="Segoe UI" w:hAnsi="Segoe UI" w:cs="Segoe UI"/>
          <w:b/>
        </w:rPr>
        <w:t>DOSTAWA TABLIC REJESTRACYJNYCH DO SIEDZIBY</w:t>
      </w:r>
    </w:p>
    <w:p w:rsidR="00CC5B00" w:rsidRDefault="00CC5B00" w:rsidP="00CC5B00">
      <w:pPr>
        <w:suppressAutoHyphens/>
        <w:jc w:val="center"/>
        <w:rPr>
          <w:rFonts w:ascii="Segoe UI" w:hAnsi="Segoe UI" w:cs="Segoe UI"/>
          <w:bCs/>
        </w:rPr>
      </w:pPr>
      <w:r>
        <w:rPr>
          <w:rFonts w:ascii="Segoe UI" w:hAnsi="Segoe UI" w:cs="Segoe UI"/>
          <w:b/>
        </w:rPr>
        <w:t xml:space="preserve">URZĘDU MIEJSKIEGO W KOSZALINIE </w:t>
      </w:r>
      <w:r>
        <w:rPr>
          <w:rFonts w:ascii="Segoe UI" w:hAnsi="Segoe UI" w:cs="Segoe UI"/>
          <w:b/>
        </w:rPr>
        <w:br/>
        <w:t>ORAZ ODBIÓR I UTYLIZACJA WYCOFANYCH TABLIC REJESTRACYJNYCH</w:t>
      </w:r>
    </w:p>
    <w:p w:rsidR="00CC5B00" w:rsidRDefault="00CC5B00" w:rsidP="00CC5B00">
      <w:pPr>
        <w:jc w:val="center"/>
        <w:rPr>
          <w:rStyle w:val="Teksttreci0"/>
          <w:b/>
        </w:rPr>
      </w:pPr>
    </w:p>
    <w:p w:rsidR="00CC5B00" w:rsidRDefault="00CC5B00" w:rsidP="00CC5B00">
      <w:pPr>
        <w:spacing w:after="120"/>
        <w:jc w:val="both"/>
        <w:rPr>
          <w:rFonts w:ascii="Segoe UI" w:hAnsi="Segoe UI" w:cs="Segoe UI"/>
        </w:rPr>
      </w:pPr>
      <w:r>
        <w:rPr>
          <w:rFonts w:ascii="Segoe UI" w:hAnsi="Segoe UI" w:cs="Segoe UI"/>
        </w:rPr>
        <w:t xml:space="preserve">prowadzonego przez </w:t>
      </w:r>
      <w:r>
        <w:rPr>
          <w:rFonts w:ascii="Segoe UI" w:hAnsi="Segoe UI" w:cs="Segoe UI"/>
          <w:b/>
        </w:rPr>
        <w:t>Gminę Miasto Koszalin – Urząd Miejski</w:t>
      </w:r>
      <w:r>
        <w:rPr>
          <w:rFonts w:ascii="Segoe UI" w:hAnsi="Segoe UI" w:cs="Segoe UI"/>
          <w:i/>
        </w:rPr>
        <w:t xml:space="preserve"> </w:t>
      </w:r>
      <w:r>
        <w:rPr>
          <w:rFonts w:ascii="Segoe UI" w:hAnsi="Segoe UI" w:cs="Segoe UI"/>
        </w:rPr>
        <w:t>oświadczam, co następuje:</w:t>
      </w:r>
    </w:p>
    <w:p w:rsidR="00D0415B" w:rsidRDefault="00D0415B" w:rsidP="00CC5B00">
      <w:pPr>
        <w:spacing w:after="120"/>
        <w:jc w:val="both"/>
      </w:pPr>
    </w:p>
    <w:p w:rsidR="00CC5B00" w:rsidRDefault="00CC5B00" w:rsidP="00CC5B00">
      <w:pPr>
        <w:shd w:val="clear" w:color="auto" w:fill="BFBFBF"/>
        <w:jc w:val="both"/>
        <w:rPr>
          <w:rFonts w:ascii="Segoe UI" w:hAnsi="Segoe UI" w:cs="Segoe UI"/>
          <w:b/>
        </w:rPr>
      </w:pPr>
      <w:r>
        <w:rPr>
          <w:rFonts w:ascii="Segoe UI" w:hAnsi="Segoe UI" w:cs="Segoe UI"/>
          <w:b/>
          <w:highlight w:val="lightGray"/>
        </w:rPr>
        <w:t>INFORMACJA DOTYCZĄCA WYKONAWCY:</w:t>
      </w:r>
    </w:p>
    <w:p w:rsidR="00CC5B00" w:rsidRDefault="00CC5B00" w:rsidP="00CC5B00">
      <w:pPr>
        <w:pStyle w:val="Akapitzlist1"/>
        <w:suppressAutoHyphens w:val="0"/>
        <w:spacing w:after="0" w:line="240" w:lineRule="auto"/>
        <w:ind w:left="0"/>
        <w:contextualSpacing/>
        <w:jc w:val="both"/>
        <w:rPr>
          <w:rFonts w:ascii="Segoe UI" w:hAnsi="Segoe UI" w:cs="Segoe UI"/>
          <w:sz w:val="20"/>
          <w:szCs w:val="20"/>
        </w:rPr>
      </w:pPr>
    </w:p>
    <w:p w:rsidR="00C20B2A" w:rsidRPr="00C20B2A" w:rsidRDefault="00C20B2A" w:rsidP="00C20B2A">
      <w:pPr>
        <w:numPr>
          <w:ilvl w:val="0"/>
          <w:numId w:val="59"/>
        </w:numPr>
        <w:ind w:left="426" w:hanging="426"/>
        <w:jc w:val="both"/>
        <w:rPr>
          <w:rFonts w:ascii="Segoe UI" w:hAnsi="Segoe UI" w:cs="Segoe UI"/>
        </w:rPr>
      </w:pPr>
      <w:r w:rsidRPr="00C20B2A">
        <w:rPr>
          <w:rFonts w:ascii="Segoe UI" w:hAnsi="Segoe UI" w:cs="Segoe UI"/>
        </w:rPr>
        <w:t xml:space="preserve">Oświadczam, że na dzień składania ofert spełniam warunki udziału w postępowaniu określone </w:t>
      </w:r>
      <w:r w:rsidRPr="00C20B2A">
        <w:rPr>
          <w:rFonts w:ascii="Segoe UI" w:hAnsi="Segoe UI" w:cs="Segoe UI"/>
        </w:rPr>
        <w:br/>
        <w:t>przez Zamawiającego w ....................................................................................................................................................</w:t>
      </w:r>
    </w:p>
    <w:p w:rsidR="00C20B2A" w:rsidRPr="00C20B2A" w:rsidRDefault="00C20B2A" w:rsidP="00C20B2A">
      <w:pPr>
        <w:ind w:firstLine="708"/>
        <w:jc w:val="both"/>
        <w:rPr>
          <w:rFonts w:ascii="Segoe UI" w:hAnsi="Segoe UI" w:cs="Segoe UI"/>
          <w:i/>
          <w:sz w:val="16"/>
          <w:szCs w:val="16"/>
        </w:rPr>
      </w:pPr>
      <w:r w:rsidRPr="00C20B2A">
        <w:rPr>
          <w:rFonts w:ascii="Segoe UI" w:hAnsi="Segoe UI" w:cs="Segoe UI"/>
          <w:i/>
        </w:rPr>
        <w:t xml:space="preserve">                     </w:t>
      </w:r>
      <w:r w:rsidRPr="00C20B2A">
        <w:rPr>
          <w:rFonts w:ascii="Segoe UI" w:hAnsi="Segoe UI" w:cs="Segoe UI"/>
          <w:i/>
        </w:rPr>
        <w:tab/>
      </w:r>
      <w:r w:rsidRPr="00C20B2A">
        <w:rPr>
          <w:rFonts w:ascii="Segoe UI" w:hAnsi="Segoe UI" w:cs="Segoe UI"/>
          <w:i/>
        </w:rPr>
        <w:tab/>
      </w:r>
      <w:r w:rsidRPr="00C20B2A">
        <w:rPr>
          <w:rFonts w:ascii="Segoe UI" w:hAnsi="Segoe UI" w:cs="Segoe UI"/>
          <w:i/>
        </w:rPr>
        <w:tab/>
      </w:r>
      <w:r w:rsidRPr="00C20B2A">
        <w:rPr>
          <w:rFonts w:ascii="Segoe UI" w:hAnsi="Segoe UI" w:cs="Segoe UI"/>
          <w:i/>
          <w:sz w:val="16"/>
          <w:szCs w:val="16"/>
        </w:rPr>
        <w:t xml:space="preserve">wskazać dokument i właściwą jednostkę redakcyjną dokumentu, </w:t>
      </w:r>
    </w:p>
    <w:p w:rsidR="00C20B2A" w:rsidRPr="00C20B2A" w:rsidRDefault="00C20B2A" w:rsidP="00C20B2A">
      <w:pPr>
        <w:ind w:left="3540"/>
        <w:jc w:val="both"/>
        <w:rPr>
          <w:rFonts w:ascii="Segoe UI" w:hAnsi="Segoe UI" w:cs="Segoe UI"/>
          <w:sz w:val="16"/>
          <w:szCs w:val="16"/>
        </w:rPr>
      </w:pPr>
      <w:r w:rsidRPr="00C20B2A">
        <w:rPr>
          <w:rFonts w:ascii="Segoe UI" w:hAnsi="Segoe UI" w:cs="Segoe UI"/>
          <w:i/>
          <w:sz w:val="16"/>
          <w:szCs w:val="16"/>
        </w:rPr>
        <w:t xml:space="preserve">            w której określono warunki udziału w postępowaniu</w:t>
      </w:r>
    </w:p>
    <w:p w:rsidR="00C20B2A" w:rsidRPr="00C20B2A" w:rsidRDefault="00C20B2A" w:rsidP="00C20B2A">
      <w:pPr>
        <w:jc w:val="both"/>
        <w:rPr>
          <w:rFonts w:ascii="Segoe UI" w:hAnsi="Segoe UI" w:cs="Segoe UI"/>
        </w:rPr>
      </w:pPr>
      <w:r w:rsidRPr="00C20B2A">
        <w:rPr>
          <w:rFonts w:ascii="Segoe UI" w:hAnsi="Segoe UI" w:cs="Segoe UI"/>
        </w:rPr>
        <w:t xml:space="preserve">        …………….……....</w:t>
      </w:r>
      <w:r w:rsidRPr="00C20B2A">
        <w:rPr>
          <w:rFonts w:ascii="Segoe UI" w:hAnsi="Segoe UI" w:cs="Segoe UI"/>
          <w:i/>
        </w:rPr>
        <w:t xml:space="preserve">, </w:t>
      </w:r>
      <w:r w:rsidRPr="00C20B2A">
        <w:rPr>
          <w:rFonts w:ascii="Segoe UI" w:hAnsi="Segoe UI" w:cs="Segoe UI"/>
        </w:rPr>
        <w:t xml:space="preserve">dnia ………….……. r. </w:t>
      </w:r>
    </w:p>
    <w:p w:rsidR="00C20B2A" w:rsidRPr="00C20B2A" w:rsidRDefault="00C20B2A" w:rsidP="00C20B2A">
      <w:pPr>
        <w:jc w:val="both"/>
        <w:rPr>
          <w:rFonts w:ascii="Segoe UI" w:hAnsi="Segoe UI" w:cs="Segoe UI"/>
        </w:rPr>
      </w:pPr>
      <w:r w:rsidRPr="00C20B2A">
        <w:rPr>
          <w:rFonts w:ascii="Segoe UI" w:hAnsi="Segoe UI" w:cs="Segoe UI"/>
          <w:i/>
          <w:sz w:val="16"/>
          <w:szCs w:val="16"/>
        </w:rPr>
        <w:t xml:space="preserve">              miejscowość</w:t>
      </w:r>
      <w:r w:rsidRPr="00C20B2A">
        <w:rPr>
          <w:rFonts w:ascii="Segoe UI" w:hAnsi="Segoe UI" w:cs="Segoe UI"/>
        </w:rPr>
        <w:t xml:space="preserve">                 </w:t>
      </w:r>
      <w:r w:rsidRPr="00C20B2A">
        <w:rPr>
          <w:rFonts w:ascii="Segoe UI" w:hAnsi="Segoe UI" w:cs="Segoe UI"/>
        </w:rPr>
        <w:tab/>
      </w:r>
      <w:r w:rsidRPr="00C20B2A">
        <w:rPr>
          <w:rFonts w:ascii="Segoe UI" w:hAnsi="Segoe UI" w:cs="Segoe UI"/>
        </w:rPr>
        <w:tab/>
      </w:r>
      <w:r w:rsidRPr="00C20B2A">
        <w:rPr>
          <w:rFonts w:ascii="Segoe UI" w:hAnsi="Segoe UI" w:cs="Segoe UI"/>
        </w:rPr>
        <w:tab/>
      </w:r>
      <w:r w:rsidRPr="00C20B2A">
        <w:rPr>
          <w:rFonts w:ascii="Segoe UI" w:hAnsi="Segoe UI" w:cs="Segoe UI"/>
        </w:rPr>
        <w:tab/>
      </w:r>
      <w:r w:rsidRPr="00C20B2A">
        <w:rPr>
          <w:rFonts w:ascii="Segoe UI" w:hAnsi="Segoe UI" w:cs="Segoe UI"/>
        </w:rPr>
        <w:tab/>
      </w:r>
      <w:r w:rsidRPr="00C20B2A">
        <w:rPr>
          <w:rFonts w:ascii="Segoe UI" w:hAnsi="Segoe UI" w:cs="Segoe UI"/>
        </w:rPr>
        <w:tab/>
        <w:t xml:space="preserve">  …………………………………………</w:t>
      </w:r>
    </w:p>
    <w:p w:rsidR="00C20B2A" w:rsidRPr="00C20B2A" w:rsidRDefault="00C20B2A" w:rsidP="00C20B2A">
      <w:pPr>
        <w:jc w:val="both"/>
        <w:rPr>
          <w:rFonts w:ascii="Segoe UI" w:hAnsi="Segoe UI" w:cs="Segoe UI"/>
          <w:i/>
        </w:rPr>
      </w:pPr>
      <w:r w:rsidRPr="00C20B2A">
        <w:rPr>
          <w:rFonts w:ascii="Segoe UI" w:hAnsi="Segoe UI" w:cs="Segoe UI"/>
          <w:i/>
        </w:rPr>
        <w:t xml:space="preserve">   </w:t>
      </w:r>
    </w:p>
    <w:p w:rsidR="00C20B2A" w:rsidRPr="00C20B2A" w:rsidRDefault="00C20B2A" w:rsidP="00C20B2A">
      <w:pPr>
        <w:jc w:val="both"/>
        <w:rPr>
          <w:rFonts w:ascii="Segoe UI" w:hAnsi="Segoe UI" w:cs="Segoe UI"/>
          <w:i/>
          <w:sz w:val="16"/>
          <w:szCs w:val="16"/>
        </w:rPr>
      </w:pPr>
      <w:r w:rsidRPr="00C20B2A">
        <w:rPr>
          <w:rFonts w:ascii="Segoe UI" w:hAnsi="Segoe UI" w:cs="Segoe UI"/>
          <w:i/>
        </w:rPr>
        <w:tab/>
      </w:r>
      <w:r w:rsidRPr="00C20B2A">
        <w:rPr>
          <w:rFonts w:ascii="Segoe UI" w:hAnsi="Segoe UI" w:cs="Segoe UI"/>
          <w:i/>
        </w:rPr>
        <w:tab/>
      </w:r>
      <w:r w:rsidRPr="00C20B2A">
        <w:rPr>
          <w:rFonts w:ascii="Segoe UI" w:hAnsi="Segoe UI" w:cs="Segoe UI"/>
          <w:i/>
        </w:rPr>
        <w:tab/>
      </w:r>
      <w:r w:rsidRPr="00C20B2A">
        <w:rPr>
          <w:rFonts w:ascii="Segoe UI" w:hAnsi="Segoe UI" w:cs="Segoe UI"/>
          <w:i/>
        </w:rPr>
        <w:tab/>
      </w:r>
      <w:r w:rsidRPr="00C20B2A">
        <w:rPr>
          <w:rFonts w:ascii="Segoe UI" w:hAnsi="Segoe UI" w:cs="Segoe UI"/>
          <w:i/>
        </w:rPr>
        <w:tab/>
      </w:r>
      <w:r w:rsidRPr="00C20B2A">
        <w:rPr>
          <w:rFonts w:ascii="Segoe UI" w:hAnsi="Segoe UI" w:cs="Segoe UI"/>
          <w:i/>
        </w:rPr>
        <w:tab/>
      </w:r>
      <w:r w:rsidRPr="00C20B2A">
        <w:rPr>
          <w:rFonts w:ascii="Segoe UI" w:hAnsi="Segoe UI" w:cs="Segoe UI"/>
          <w:i/>
        </w:rPr>
        <w:tab/>
      </w:r>
      <w:r w:rsidRPr="00C20B2A">
        <w:rPr>
          <w:rFonts w:ascii="Segoe UI" w:hAnsi="Segoe UI" w:cs="Segoe UI"/>
          <w:i/>
        </w:rPr>
        <w:tab/>
      </w:r>
      <w:r w:rsidRPr="00C20B2A">
        <w:rPr>
          <w:rFonts w:ascii="Segoe UI" w:hAnsi="Segoe UI" w:cs="Segoe UI"/>
          <w:i/>
        </w:rPr>
        <w:tab/>
      </w:r>
      <w:r w:rsidRPr="00C20B2A">
        <w:rPr>
          <w:rFonts w:ascii="Segoe UI" w:hAnsi="Segoe UI" w:cs="Segoe UI"/>
          <w:i/>
          <w:sz w:val="16"/>
          <w:szCs w:val="16"/>
        </w:rPr>
        <w:tab/>
        <w:t xml:space="preserve">    podpis</w:t>
      </w:r>
    </w:p>
    <w:p w:rsidR="00C20B2A" w:rsidRPr="00C20B2A" w:rsidRDefault="00C20B2A" w:rsidP="00C20B2A">
      <w:pPr>
        <w:jc w:val="both"/>
        <w:rPr>
          <w:rFonts w:ascii="Segoe UI" w:hAnsi="Segoe UI" w:cs="Segoe UI"/>
          <w:i/>
        </w:rPr>
      </w:pPr>
    </w:p>
    <w:p w:rsidR="00C20B2A" w:rsidRPr="00C20B2A" w:rsidRDefault="00C20B2A" w:rsidP="00C20B2A">
      <w:pPr>
        <w:spacing w:after="120"/>
        <w:ind w:left="425" w:hanging="425"/>
        <w:contextualSpacing/>
        <w:jc w:val="both"/>
        <w:rPr>
          <w:rFonts w:ascii="Segoe UI" w:hAnsi="Segoe UI" w:cs="Segoe UI"/>
          <w:lang w:eastAsia="en-US"/>
        </w:rPr>
      </w:pPr>
      <w:r w:rsidRPr="00C20B2A">
        <w:rPr>
          <w:rFonts w:ascii="Segoe UI" w:hAnsi="Segoe UI" w:cs="Segoe UI"/>
          <w:lang w:eastAsia="en-US"/>
        </w:rPr>
        <w:t xml:space="preserve">2. Oświadczam, że na dzień składania ofert nie podlegam wykluczeniu z postępowania </w:t>
      </w:r>
      <w:r w:rsidRPr="00C20B2A">
        <w:rPr>
          <w:rFonts w:ascii="Segoe UI" w:hAnsi="Segoe UI" w:cs="Segoe UI"/>
          <w:lang w:eastAsia="en-US"/>
        </w:rPr>
        <w:br/>
        <w:t>na podstawie art. 24 ust. 1 pkt 12-23 ustawy Prawo zamówień publicznych.</w:t>
      </w:r>
    </w:p>
    <w:p w:rsidR="00C20B2A" w:rsidRPr="00C20B2A" w:rsidRDefault="00C20B2A" w:rsidP="00C20B2A">
      <w:pPr>
        <w:jc w:val="both"/>
        <w:rPr>
          <w:rFonts w:ascii="Segoe UI" w:hAnsi="Segoe UI" w:cs="Segoe UI"/>
        </w:rPr>
      </w:pPr>
      <w:r w:rsidRPr="00C20B2A">
        <w:rPr>
          <w:rFonts w:ascii="Segoe UI" w:hAnsi="Segoe UI" w:cs="Segoe UI"/>
        </w:rPr>
        <w:t xml:space="preserve">         …………….……....</w:t>
      </w:r>
      <w:r w:rsidRPr="00C20B2A">
        <w:rPr>
          <w:rFonts w:ascii="Segoe UI" w:hAnsi="Segoe UI" w:cs="Segoe UI"/>
          <w:i/>
        </w:rPr>
        <w:t xml:space="preserve">, </w:t>
      </w:r>
      <w:r w:rsidRPr="00C20B2A">
        <w:rPr>
          <w:rFonts w:ascii="Segoe UI" w:hAnsi="Segoe UI" w:cs="Segoe UI"/>
        </w:rPr>
        <w:t xml:space="preserve">dnia ………….……. r. </w:t>
      </w:r>
    </w:p>
    <w:p w:rsidR="00C20B2A" w:rsidRPr="00C20B2A" w:rsidRDefault="00C20B2A" w:rsidP="00C20B2A">
      <w:pPr>
        <w:jc w:val="both"/>
        <w:rPr>
          <w:rFonts w:ascii="Segoe UI" w:hAnsi="Segoe UI" w:cs="Segoe UI"/>
        </w:rPr>
      </w:pPr>
      <w:r w:rsidRPr="00C20B2A">
        <w:rPr>
          <w:rFonts w:ascii="Segoe UI" w:hAnsi="Segoe UI" w:cs="Segoe UI"/>
          <w:i/>
          <w:sz w:val="16"/>
          <w:szCs w:val="16"/>
        </w:rPr>
        <w:t xml:space="preserve">                 miejscowość</w:t>
      </w:r>
      <w:r w:rsidRPr="00C20B2A">
        <w:rPr>
          <w:rFonts w:ascii="Segoe UI" w:hAnsi="Segoe UI" w:cs="Segoe UI"/>
        </w:rPr>
        <w:t xml:space="preserve">                 </w:t>
      </w:r>
      <w:r w:rsidRPr="00C20B2A">
        <w:rPr>
          <w:rFonts w:ascii="Segoe UI" w:hAnsi="Segoe UI" w:cs="Segoe UI"/>
        </w:rPr>
        <w:tab/>
        <w:t xml:space="preserve">       </w:t>
      </w:r>
      <w:r w:rsidRPr="00C20B2A">
        <w:rPr>
          <w:rFonts w:ascii="Segoe UI" w:hAnsi="Segoe UI" w:cs="Segoe UI"/>
        </w:rPr>
        <w:tab/>
      </w:r>
      <w:r w:rsidRPr="00C20B2A">
        <w:rPr>
          <w:rFonts w:ascii="Segoe UI" w:hAnsi="Segoe UI" w:cs="Segoe UI"/>
        </w:rPr>
        <w:tab/>
      </w:r>
      <w:r w:rsidRPr="00C20B2A">
        <w:rPr>
          <w:rFonts w:ascii="Segoe UI" w:hAnsi="Segoe UI" w:cs="Segoe UI"/>
        </w:rPr>
        <w:tab/>
      </w:r>
      <w:r w:rsidRPr="00C20B2A">
        <w:rPr>
          <w:rFonts w:ascii="Segoe UI" w:hAnsi="Segoe UI" w:cs="Segoe UI"/>
        </w:rPr>
        <w:tab/>
        <w:t xml:space="preserve">         …………………………………………</w:t>
      </w:r>
    </w:p>
    <w:p w:rsidR="00C20B2A" w:rsidRPr="00C20B2A" w:rsidRDefault="00C20B2A" w:rsidP="00C20B2A">
      <w:pPr>
        <w:jc w:val="both"/>
        <w:rPr>
          <w:rFonts w:ascii="Segoe UI" w:hAnsi="Segoe UI" w:cs="Segoe UI"/>
          <w:i/>
          <w:sz w:val="16"/>
          <w:szCs w:val="16"/>
        </w:rPr>
      </w:pPr>
      <w:r w:rsidRPr="00C20B2A">
        <w:rPr>
          <w:rFonts w:ascii="Segoe UI" w:hAnsi="Segoe UI" w:cs="Segoe UI"/>
          <w:i/>
        </w:rPr>
        <w:t xml:space="preserve">   </w:t>
      </w:r>
      <w:r w:rsidRPr="00C20B2A">
        <w:rPr>
          <w:rFonts w:ascii="Segoe UI" w:hAnsi="Segoe UI" w:cs="Segoe UI"/>
          <w:i/>
        </w:rPr>
        <w:tab/>
      </w:r>
      <w:r w:rsidRPr="00C20B2A">
        <w:rPr>
          <w:rFonts w:ascii="Segoe UI" w:hAnsi="Segoe UI" w:cs="Segoe UI"/>
          <w:i/>
        </w:rPr>
        <w:tab/>
      </w:r>
      <w:r w:rsidRPr="00C20B2A">
        <w:rPr>
          <w:rFonts w:ascii="Segoe UI" w:hAnsi="Segoe UI" w:cs="Segoe UI"/>
          <w:i/>
        </w:rPr>
        <w:tab/>
      </w:r>
      <w:r w:rsidRPr="00C20B2A">
        <w:rPr>
          <w:rFonts w:ascii="Segoe UI" w:hAnsi="Segoe UI" w:cs="Segoe UI"/>
          <w:i/>
        </w:rPr>
        <w:tab/>
      </w:r>
      <w:r w:rsidRPr="00C20B2A">
        <w:rPr>
          <w:rFonts w:ascii="Segoe UI" w:hAnsi="Segoe UI" w:cs="Segoe UI"/>
          <w:i/>
        </w:rPr>
        <w:tab/>
      </w:r>
      <w:r w:rsidRPr="00C20B2A">
        <w:rPr>
          <w:rFonts w:ascii="Segoe UI" w:hAnsi="Segoe UI" w:cs="Segoe UI"/>
          <w:i/>
        </w:rPr>
        <w:tab/>
      </w:r>
      <w:r w:rsidRPr="00C20B2A">
        <w:rPr>
          <w:rFonts w:ascii="Segoe UI" w:hAnsi="Segoe UI" w:cs="Segoe UI"/>
          <w:i/>
        </w:rPr>
        <w:tab/>
      </w:r>
      <w:r w:rsidRPr="00C20B2A">
        <w:rPr>
          <w:rFonts w:ascii="Segoe UI" w:hAnsi="Segoe UI" w:cs="Segoe UI"/>
          <w:i/>
        </w:rPr>
        <w:tab/>
      </w:r>
      <w:r w:rsidRPr="00C20B2A">
        <w:rPr>
          <w:rFonts w:ascii="Segoe UI" w:hAnsi="Segoe UI" w:cs="Segoe UI"/>
          <w:i/>
        </w:rPr>
        <w:tab/>
      </w:r>
      <w:r w:rsidRPr="00C20B2A">
        <w:rPr>
          <w:rFonts w:ascii="Segoe UI" w:hAnsi="Segoe UI" w:cs="Segoe UI"/>
          <w:i/>
        </w:rPr>
        <w:tab/>
      </w:r>
      <w:r w:rsidRPr="00C20B2A">
        <w:rPr>
          <w:rFonts w:ascii="Segoe UI" w:hAnsi="Segoe UI" w:cs="Segoe UI"/>
          <w:i/>
          <w:sz w:val="16"/>
          <w:szCs w:val="16"/>
        </w:rPr>
        <w:t xml:space="preserve"> podpis</w:t>
      </w:r>
    </w:p>
    <w:p w:rsidR="00C20B2A" w:rsidRPr="00C20B2A" w:rsidRDefault="00C20B2A" w:rsidP="00C20B2A">
      <w:pPr>
        <w:jc w:val="both"/>
        <w:rPr>
          <w:rFonts w:ascii="Segoe UI" w:hAnsi="Segoe UI" w:cs="Segoe UI"/>
          <w:sz w:val="16"/>
          <w:szCs w:val="16"/>
        </w:rPr>
      </w:pPr>
    </w:p>
    <w:p w:rsidR="00C20B2A" w:rsidRPr="00C20B2A" w:rsidRDefault="00C20B2A" w:rsidP="00C20B2A">
      <w:pPr>
        <w:jc w:val="both"/>
        <w:rPr>
          <w:rFonts w:ascii="Segoe UI" w:hAnsi="Segoe UI" w:cs="Segoe UI"/>
          <w:sz w:val="16"/>
          <w:szCs w:val="16"/>
        </w:rPr>
      </w:pPr>
    </w:p>
    <w:p w:rsidR="00C20B2A" w:rsidRPr="00C20B2A" w:rsidRDefault="00C20B2A" w:rsidP="00C20B2A">
      <w:pPr>
        <w:jc w:val="both"/>
        <w:rPr>
          <w:rFonts w:ascii="Segoe UI" w:hAnsi="Segoe UI" w:cs="Segoe UI"/>
          <w:sz w:val="16"/>
          <w:szCs w:val="16"/>
        </w:rPr>
      </w:pPr>
    </w:p>
    <w:p w:rsidR="00C20B2A" w:rsidRPr="00C20B2A" w:rsidRDefault="00C20B2A" w:rsidP="00C20B2A">
      <w:pPr>
        <w:numPr>
          <w:ilvl w:val="0"/>
          <w:numId w:val="60"/>
        </w:numPr>
        <w:ind w:left="426" w:hanging="426"/>
        <w:jc w:val="both"/>
        <w:rPr>
          <w:rFonts w:ascii="Segoe UI" w:hAnsi="Segoe UI" w:cs="Segoe UI"/>
        </w:rPr>
      </w:pPr>
      <w:r w:rsidRPr="00C20B2A">
        <w:rPr>
          <w:rFonts w:ascii="Segoe UI" w:hAnsi="Segoe UI" w:cs="Segoe UI"/>
        </w:rPr>
        <w:t xml:space="preserve">Oświadczam, że zachodzą w stosunku do mnie podstawy wykluczenia z postępowania </w:t>
      </w:r>
      <w:r w:rsidRPr="00C20B2A">
        <w:rPr>
          <w:rFonts w:ascii="Segoe UI" w:hAnsi="Segoe UI" w:cs="Segoe UI"/>
        </w:rPr>
        <w:br/>
        <w:t xml:space="preserve">na podstawie art. ………...................................................................................................................................................…. </w:t>
      </w:r>
    </w:p>
    <w:p w:rsidR="00C20B2A" w:rsidRPr="00C20B2A" w:rsidRDefault="00C20B2A" w:rsidP="00C20B2A">
      <w:pPr>
        <w:ind w:firstLine="708"/>
        <w:jc w:val="both"/>
        <w:rPr>
          <w:rFonts w:ascii="Segoe UI" w:hAnsi="Segoe UI" w:cs="Segoe UI"/>
          <w:i/>
          <w:sz w:val="16"/>
          <w:szCs w:val="16"/>
        </w:rPr>
      </w:pPr>
      <w:r w:rsidRPr="00C20B2A">
        <w:rPr>
          <w:rFonts w:ascii="Segoe UI" w:hAnsi="Segoe UI" w:cs="Segoe UI"/>
          <w:i/>
          <w:sz w:val="16"/>
          <w:szCs w:val="16"/>
        </w:rPr>
        <w:t xml:space="preserve">                                                (podać mającą zastosowanie podstawę wykluczenia spośród wymienionych </w:t>
      </w:r>
    </w:p>
    <w:p w:rsidR="00C20B2A" w:rsidRPr="00C20B2A" w:rsidRDefault="00C20B2A" w:rsidP="00C20B2A">
      <w:pPr>
        <w:ind w:firstLine="708"/>
        <w:jc w:val="both"/>
        <w:rPr>
          <w:rFonts w:ascii="Segoe UI" w:hAnsi="Segoe UI" w:cs="Segoe UI"/>
          <w:i/>
          <w:sz w:val="16"/>
          <w:szCs w:val="16"/>
        </w:rPr>
      </w:pPr>
      <w:r w:rsidRPr="00C20B2A">
        <w:rPr>
          <w:rFonts w:ascii="Segoe UI" w:hAnsi="Segoe UI" w:cs="Segoe UI"/>
          <w:i/>
          <w:sz w:val="16"/>
          <w:szCs w:val="16"/>
        </w:rPr>
        <w:t xml:space="preserve">                                                                     w art. 24 ust. 1 pkt 13-14, 16-20 ustawy PZP)</w:t>
      </w:r>
    </w:p>
    <w:p w:rsidR="00C20B2A" w:rsidRPr="00C20B2A" w:rsidRDefault="00C20B2A" w:rsidP="00C20B2A">
      <w:pPr>
        <w:jc w:val="both"/>
        <w:rPr>
          <w:rFonts w:ascii="Segoe UI" w:hAnsi="Segoe UI" w:cs="Segoe UI"/>
        </w:rPr>
      </w:pPr>
      <w:r w:rsidRPr="00C20B2A">
        <w:rPr>
          <w:rFonts w:ascii="Segoe UI" w:hAnsi="Segoe UI" w:cs="Segoe UI"/>
        </w:rPr>
        <w:t xml:space="preserve">      </w:t>
      </w:r>
    </w:p>
    <w:p w:rsidR="00C20B2A" w:rsidRPr="00C20B2A" w:rsidRDefault="00C20B2A" w:rsidP="00C20B2A">
      <w:pPr>
        <w:jc w:val="both"/>
        <w:rPr>
          <w:rFonts w:ascii="Segoe UI" w:hAnsi="Segoe UI" w:cs="Segoe UI"/>
          <w:sz w:val="16"/>
          <w:szCs w:val="16"/>
        </w:rPr>
      </w:pPr>
      <w:r w:rsidRPr="00C20B2A">
        <w:rPr>
          <w:rFonts w:ascii="Segoe UI" w:hAnsi="Segoe UI" w:cs="Segoe UI"/>
        </w:rPr>
        <w:t xml:space="preserve">        ustawy Prawo zamówień publicznych.        </w:t>
      </w:r>
    </w:p>
    <w:p w:rsidR="00C20B2A" w:rsidRPr="00C20B2A" w:rsidRDefault="00C20B2A" w:rsidP="00C20B2A">
      <w:pPr>
        <w:ind w:firstLine="708"/>
        <w:jc w:val="both"/>
        <w:rPr>
          <w:rFonts w:ascii="Segoe UI" w:hAnsi="Segoe UI" w:cs="Segoe UI"/>
        </w:rPr>
      </w:pPr>
    </w:p>
    <w:p w:rsidR="00D0415B" w:rsidRPr="00D0415B" w:rsidRDefault="00D0415B" w:rsidP="00D0415B">
      <w:pPr>
        <w:ind w:firstLine="708"/>
        <w:jc w:val="both"/>
        <w:rPr>
          <w:rFonts w:ascii="Segoe UI" w:hAnsi="Segoe UI" w:cs="Segoe UI"/>
        </w:rPr>
      </w:pPr>
    </w:p>
    <w:p w:rsidR="00D0415B" w:rsidRDefault="00D0415B" w:rsidP="00D0415B">
      <w:pPr>
        <w:ind w:left="426"/>
        <w:jc w:val="both"/>
        <w:rPr>
          <w:rFonts w:ascii="Segoe UI" w:hAnsi="Segoe UI" w:cs="Segoe UI"/>
        </w:rPr>
      </w:pPr>
    </w:p>
    <w:p w:rsidR="00D0415B" w:rsidRPr="00D0415B" w:rsidRDefault="00D0415B" w:rsidP="00D0415B">
      <w:pPr>
        <w:ind w:left="426"/>
        <w:jc w:val="both"/>
        <w:rPr>
          <w:rFonts w:ascii="Segoe UI" w:hAnsi="Segoe UI" w:cs="Segoe UI"/>
        </w:rPr>
      </w:pPr>
      <w:r w:rsidRPr="00D0415B">
        <w:rPr>
          <w:rFonts w:ascii="Segoe UI" w:hAnsi="Segoe UI" w:cs="Segoe UI"/>
        </w:rPr>
        <w:t>Jednocześnie oświadczam, że w związku z ww. okolicznością, na podstawie art. 24 ust. 8 ustawy Prawo zamówień publicznych podjąłem następujące środki naprawcze: ……...………………………………….</w:t>
      </w:r>
    </w:p>
    <w:p w:rsidR="00D0415B" w:rsidRPr="00D0415B" w:rsidRDefault="00D0415B" w:rsidP="00D0415B">
      <w:pPr>
        <w:ind w:left="426"/>
        <w:jc w:val="both"/>
        <w:rPr>
          <w:rFonts w:ascii="Segoe UI" w:hAnsi="Segoe UI" w:cs="Segoe UI"/>
        </w:rPr>
      </w:pPr>
      <w:r w:rsidRPr="00D0415B">
        <w:rPr>
          <w:rFonts w:ascii="Segoe UI" w:hAnsi="Segoe UI" w:cs="Segoe UI"/>
        </w:rPr>
        <w:t>……………………………………………………………………………………………………………………………..…………………………….</w:t>
      </w:r>
    </w:p>
    <w:p w:rsidR="00D0415B" w:rsidRPr="00D0415B" w:rsidRDefault="00D0415B" w:rsidP="00D0415B">
      <w:pPr>
        <w:jc w:val="both"/>
        <w:rPr>
          <w:rFonts w:ascii="Segoe UI" w:hAnsi="Segoe UI" w:cs="Segoe UI"/>
        </w:rPr>
      </w:pPr>
    </w:p>
    <w:p w:rsidR="00D0415B" w:rsidRPr="00D0415B" w:rsidRDefault="00D0415B" w:rsidP="00D0415B">
      <w:pPr>
        <w:jc w:val="both"/>
        <w:rPr>
          <w:rFonts w:ascii="Segoe UI" w:hAnsi="Segoe UI" w:cs="Segoe UI"/>
        </w:rPr>
      </w:pPr>
      <w:r w:rsidRPr="00D0415B">
        <w:rPr>
          <w:rFonts w:ascii="Segoe UI" w:hAnsi="Segoe UI" w:cs="Segoe UI"/>
        </w:rPr>
        <w:t xml:space="preserve">        …………….……....</w:t>
      </w:r>
      <w:r w:rsidRPr="00D0415B">
        <w:rPr>
          <w:rFonts w:ascii="Segoe UI" w:hAnsi="Segoe UI" w:cs="Segoe UI"/>
          <w:i/>
        </w:rPr>
        <w:t xml:space="preserve">, </w:t>
      </w:r>
      <w:r w:rsidRPr="00D0415B">
        <w:rPr>
          <w:rFonts w:ascii="Segoe UI" w:hAnsi="Segoe UI" w:cs="Segoe UI"/>
        </w:rPr>
        <w:t xml:space="preserve">dnia ………….……. r. </w:t>
      </w:r>
    </w:p>
    <w:p w:rsidR="00D0415B" w:rsidRPr="00D0415B" w:rsidRDefault="00D0415B" w:rsidP="00D0415B">
      <w:pPr>
        <w:jc w:val="both"/>
        <w:rPr>
          <w:rFonts w:ascii="Segoe UI" w:hAnsi="Segoe UI" w:cs="Segoe UI"/>
        </w:rPr>
      </w:pPr>
      <w:r w:rsidRPr="00D0415B">
        <w:rPr>
          <w:rFonts w:ascii="Segoe UI" w:hAnsi="Segoe UI" w:cs="Segoe UI"/>
          <w:i/>
          <w:sz w:val="16"/>
          <w:szCs w:val="16"/>
        </w:rPr>
        <w:t xml:space="preserve">              miejscowość</w:t>
      </w:r>
      <w:r w:rsidRPr="00D0415B">
        <w:rPr>
          <w:rFonts w:ascii="Segoe UI" w:hAnsi="Segoe UI" w:cs="Segoe UI"/>
        </w:rPr>
        <w:t xml:space="preserve">                 </w:t>
      </w:r>
      <w:r w:rsidRPr="00D0415B">
        <w:rPr>
          <w:rFonts w:ascii="Segoe UI" w:hAnsi="Segoe UI" w:cs="Segoe UI"/>
        </w:rPr>
        <w:tab/>
        <w:t xml:space="preserve">       </w:t>
      </w:r>
      <w:r w:rsidRPr="00D0415B">
        <w:rPr>
          <w:rFonts w:ascii="Segoe UI" w:hAnsi="Segoe UI" w:cs="Segoe UI"/>
        </w:rPr>
        <w:tab/>
      </w:r>
      <w:r w:rsidRPr="00D0415B">
        <w:rPr>
          <w:rFonts w:ascii="Segoe UI" w:hAnsi="Segoe UI" w:cs="Segoe UI"/>
        </w:rPr>
        <w:tab/>
      </w:r>
      <w:r w:rsidRPr="00D0415B">
        <w:rPr>
          <w:rFonts w:ascii="Segoe UI" w:hAnsi="Segoe UI" w:cs="Segoe UI"/>
        </w:rPr>
        <w:tab/>
      </w:r>
      <w:r w:rsidRPr="00D0415B">
        <w:rPr>
          <w:rFonts w:ascii="Segoe UI" w:hAnsi="Segoe UI" w:cs="Segoe UI"/>
        </w:rPr>
        <w:tab/>
        <w:t xml:space="preserve">         …………………………………………</w:t>
      </w:r>
    </w:p>
    <w:p w:rsidR="00D0415B" w:rsidRPr="00D0415B" w:rsidRDefault="00D0415B" w:rsidP="00D0415B">
      <w:pPr>
        <w:jc w:val="both"/>
        <w:rPr>
          <w:rFonts w:ascii="Segoe UI" w:hAnsi="Segoe UI" w:cs="Segoe UI"/>
          <w:i/>
          <w:sz w:val="16"/>
          <w:szCs w:val="16"/>
        </w:rPr>
      </w:pPr>
      <w:r w:rsidRPr="00D0415B">
        <w:rPr>
          <w:rFonts w:ascii="Segoe UI" w:hAnsi="Segoe UI" w:cs="Segoe UI"/>
          <w:i/>
        </w:rPr>
        <w:t xml:space="preserve">   </w:t>
      </w:r>
      <w:r w:rsidRPr="00D0415B">
        <w:rPr>
          <w:rFonts w:ascii="Segoe UI" w:hAnsi="Segoe UI" w:cs="Segoe UI"/>
          <w:i/>
        </w:rPr>
        <w:tab/>
      </w:r>
      <w:r w:rsidRPr="00D0415B">
        <w:rPr>
          <w:rFonts w:ascii="Segoe UI" w:hAnsi="Segoe UI" w:cs="Segoe UI"/>
          <w:i/>
        </w:rPr>
        <w:tab/>
      </w:r>
      <w:r w:rsidRPr="00D0415B">
        <w:rPr>
          <w:rFonts w:ascii="Segoe UI" w:hAnsi="Segoe UI" w:cs="Segoe UI"/>
          <w:i/>
        </w:rPr>
        <w:tab/>
      </w:r>
      <w:r w:rsidRPr="00D0415B">
        <w:rPr>
          <w:rFonts w:ascii="Segoe UI" w:hAnsi="Segoe UI" w:cs="Segoe UI"/>
          <w:i/>
        </w:rPr>
        <w:tab/>
      </w:r>
      <w:r w:rsidRPr="00D0415B">
        <w:rPr>
          <w:rFonts w:ascii="Segoe UI" w:hAnsi="Segoe UI" w:cs="Segoe UI"/>
          <w:i/>
        </w:rPr>
        <w:tab/>
      </w:r>
      <w:r w:rsidRPr="00D0415B">
        <w:rPr>
          <w:rFonts w:ascii="Segoe UI" w:hAnsi="Segoe UI" w:cs="Segoe UI"/>
          <w:i/>
        </w:rPr>
        <w:tab/>
      </w:r>
      <w:r w:rsidRPr="00D0415B">
        <w:rPr>
          <w:rFonts w:ascii="Segoe UI" w:hAnsi="Segoe UI" w:cs="Segoe UI"/>
          <w:i/>
        </w:rPr>
        <w:tab/>
      </w:r>
      <w:r w:rsidRPr="00D0415B">
        <w:rPr>
          <w:rFonts w:ascii="Segoe UI" w:hAnsi="Segoe UI" w:cs="Segoe UI"/>
          <w:i/>
        </w:rPr>
        <w:tab/>
      </w:r>
      <w:r w:rsidRPr="00D0415B">
        <w:rPr>
          <w:rFonts w:ascii="Segoe UI" w:hAnsi="Segoe UI" w:cs="Segoe UI"/>
          <w:i/>
        </w:rPr>
        <w:tab/>
      </w:r>
      <w:r w:rsidRPr="00D0415B">
        <w:rPr>
          <w:rFonts w:ascii="Segoe UI" w:hAnsi="Segoe UI" w:cs="Segoe UI"/>
          <w:i/>
        </w:rPr>
        <w:tab/>
      </w:r>
      <w:r w:rsidRPr="00D0415B">
        <w:rPr>
          <w:rFonts w:ascii="Segoe UI" w:hAnsi="Segoe UI" w:cs="Segoe UI"/>
          <w:i/>
          <w:sz w:val="16"/>
          <w:szCs w:val="16"/>
        </w:rPr>
        <w:t xml:space="preserve"> podpis</w:t>
      </w:r>
    </w:p>
    <w:p w:rsidR="00D0415B" w:rsidRPr="00D0415B" w:rsidRDefault="00D0415B" w:rsidP="00D0415B">
      <w:pPr>
        <w:jc w:val="both"/>
        <w:rPr>
          <w:rFonts w:ascii="Segoe UI" w:hAnsi="Segoe UI" w:cs="Segoe UI"/>
        </w:rPr>
      </w:pPr>
    </w:p>
    <w:p w:rsidR="00D0415B" w:rsidRPr="00D0415B" w:rsidRDefault="00D0415B" w:rsidP="00D0415B">
      <w:pPr>
        <w:jc w:val="both"/>
        <w:rPr>
          <w:rFonts w:ascii="Segoe UI" w:hAnsi="Segoe UI" w:cs="Segoe UI"/>
        </w:rPr>
      </w:pPr>
    </w:p>
    <w:p w:rsidR="00D0415B" w:rsidRPr="00D0415B" w:rsidRDefault="00D0415B" w:rsidP="00D0415B">
      <w:pPr>
        <w:shd w:val="clear" w:color="auto" w:fill="BFBFBF"/>
        <w:tabs>
          <w:tab w:val="left" w:pos="7553"/>
        </w:tabs>
        <w:jc w:val="both"/>
        <w:rPr>
          <w:rFonts w:ascii="Segoe UI" w:hAnsi="Segoe UI" w:cs="Segoe UI"/>
          <w:b/>
        </w:rPr>
      </w:pPr>
      <w:r w:rsidRPr="00D0415B">
        <w:rPr>
          <w:rFonts w:ascii="Segoe UI" w:hAnsi="Segoe UI" w:cs="Segoe UI"/>
          <w:b/>
          <w:highlight w:val="lightGray"/>
        </w:rPr>
        <w:t>OŚWIADCZENIE DOTYCZĄCE PODANYCH INFORMACJI:</w:t>
      </w:r>
      <w:r w:rsidRPr="00D0415B">
        <w:rPr>
          <w:rFonts w:ascii="Segoe UI" w:hAnsi="Segoe UI" w:cs="Segoe UI"/>
          <w:b/>
        </w:rPr>
        <w:tab/>
      </w:r>
    </w:p>
    <w:p w:rsidR="00D0415B" w:rsidRPr="00D0415B" w:rsidRDefault="00D0415B" w:rsidP="00D0415B">
      <w:pPr>
        <w:ind w:firstLine="708"/>
        <w:jc w:val="both"/>
        <w:rPr>
          <w:rFonts w:ascii="Segoe UI" w:hAnsi="Segoe UI" w:cs="Segoe UI"/>
        </w:rPr>
      </w:pPr>
    </w:p>
    <w:p w:rsidR="00D0415B" w:rsidRPr="00D0415B" w:rsidRDefault="00D0415B" w:rsidP="00D0415B">
      <w:pPr>
        <w:ind w:firstLine="708"/>
        <w:jc w:val="both"/>
        <w:rPr>
          <w:rFonts w:ascii="Segoe UI" w:hAnsi="Segoe UI" w:cs="Segoe UI"/>
        </w:rPr>
      </w:pPr>
      <w:r w:rsidRPr="00D0415B">
        <w:rPr>
          <w:rFonts w:ascii="Segoe UI" w:hAnsi="Segoe UI" w:cs="Segoe UI"/>
        </w:rPr>
        <w:t xml:space="preserve">Oświadczam, że wszystkie informacje podane w powyższych oświadczeniach są aktualne </w:t>
      </w:r>
      <w:r w:rsidRPr="00D0415B">
        <w:rPr>
          <w:rFonts w:ascii="Segoe UI" w:hAnsi="Segoe UI" w:cs="Segoe UI"/>
        </w:rPr>
        <w:br/>
        <w:t>i zgodne z prawdą oraz zostały przedstawione z pełną świadomością konsekwencji wprowadzenia Zamawiającego w błąd przy przedstawianiu informacji.</w:t>
      </w:r>
    </w:p>
    <w:p w:rsidR="00D0415B" w:rsidRPr="00D0415B" w:rsidRDefault="00D0415B" w:rsidP="00D0415B">
      <w:pPr>
        <w:jc w:val="both"/>
        <w:rPr>
          <w:rFonts w:ascii="Segoe UI" w:hAnsi="Segoe UI" w:cs="Segoe UI"/>
        </w:rPr>
      </w:pPr>
    </w:p>
    <w:p w:rsidR="00D0415B" w:rsidRPr="00D0415B" w:rsidRDefault="00D0415B" w:rsidP="00D0415B">
      <w:pPr>
        <w:jc w:val="both"/>
        <w:rPr>
          <w:rFonts w:ascii="Segoe UI" w:hAnsi="Segoe UI" w:cs="Segoe UI"/>
        </w:rPr>
      </w:pPr>
    </w:p>
    <w:p w:rsidR="00D0415B" w:rsidRPr="00D0415B" w:rsidRDefault="00D0415B" w:rsidP="00D0415B">
      <w:pPr>
        <w:jc w:val="both"/>
        <w:rPr>
          <w:rFonts w:ascii="Segoe UI" w:hAnsi="Segoe UI" w:cs="Segoe UI"/>
        </w:rPr>
      </w:pPr>
      <w:r w:rsidRPr="00D0415B">
        <w:rPr>
          <w:rFonts w:ascii="Segoe UI" w:hAnsi="Segoe UI" w:cs="Segoe UI"/>
        </w:rPr>
        <w:t xml:space="preserve">         …………….……....</w:t>
      </w:r>
      <w:r w:rsidRPr="00D0415B">
        <w:rPr>
          <w:rFonts w:ascii="Segoe UI" w:hAnsi="Segoe UI" w:cs="Segoe UI"/>
          <w:i/>
        </w:rPr>
        <w:t xml:space="preserve">, </w:t>
      </w:r>
      <w:r w:rsidRPr="00D0415B">
        <w:rPr>
          <w:rFonts w:ascii="Segoe UI" w:hAnsi="Segoe UI" w:cs="Segoe UI"/>
        </w:rPr>
        <w:t xml:space="preserve">dnia ………….……. r. </w:t>
      </w:r>
    </w:p>
    <w:p w:rsidR="00D0415B" w:rsidRPr="00D0415B" w:rsidRDefault="00D0415B" w:rsidP="00D0415B">
      <w:pPr>
        <w:jc w:val="both"/>
        <w:rPr>
          <w:rFonts w:ascii="Segoe UI" w:hAnsi="Segoe UI" w:cs="Segoe UI"/>
        </w:rPr>
      </w:pPr>
      <w:r w:rsidRPr="00D0415B">
        <w:rPr>
          <w:rFonts w:ascii="Segoe UI" w:hAnsi="Segoe UI" w:cs="Segoe UI"/>
          <w:i/>
          <w:sz w:val="16"/>
          <w:szCs w:val="16"/>
        </w:rPr>
        <w:t xml:space="preserve">              miejscowość</w:t>
      </w:r>
      <w:r w:rsidRPr="00D0415B">
        <w:rPr>
          <w:rFonts w:ascii="Segoe UI" w:hAnsi="Segoe UI" w:cs="Segoe UI"/>
        </w:rPr>
        <w:t xml:space="preserve">                 </w:t>
      </w:r>
      <w:r w:rsidRPr="00D0415B">
        <w:rPr>
          <w:rFonts w:ascii="Segoe UI" w:hAnsi="Segoe UI" w:cs="Segoe UI"/>
        </w:rPr>
        <w:tab/>
        <w:t xml:space="preserve">       </w:t>
      </w:r>
      <w:r w:rsidRPr="00D0415B">
        <w:rPr>
          <w:rFonts w:ascii="Segoe UI" w:hAnsi="Segoe UI" w:cs="Segoe UI"/>
        </w:rPr>
        <w:tab/>
      </w:r>
      <w:r w:rsidRPr="00D0415B">
        <w:rPr>
          <w:rFonts w:ascii="Segoe UI" w:hAnsi="Segoe UI" w:cs="Segoe UI"/>
        </w:rPr>
        <w:tab/>
      </w:r>
      <w:r w:rsidRPr="00D0415B">
        <w:rPr>
          <w:rFonts w:ascii="Segoe UI" w:hAnsi="Segoe UI" w:cs="Segoe UI"/>
        </w:rPr>
        <w:tab/>
      </w:r>
      <w:r w:rsidRPr="00D0415B">
        <w:rPr>
          <w:rFonts w:ascii="Segoe UI" w:hAnsi="Segoe UI" w:cs="Segoe UI"/>
        </w:rPr>
        <w:tab/>
        <w:t xml:space="preserve">         …………………………………………</w:t>
      </w:r>
    </w:p>
    <w:p w:rsidR="00D0415B" w:rsidRPr="00D0415B" w:rsidRDefault="00D0415B" w:rsidP="00D0415B">
      <w:pPr>
        <w:jc w:val="both"/>
        <w:rPr>
          <w:rFonts w:ascii="Segoe UI" w:hAnsi="Segoe UI" w:cs="Segoe UI"/>
          <w:i/>
          <w:sz w:val="16"/>
          <w:szCs w:val="16"/>
        </w:rPr>
      </w:pPr>
      <w:r w:rsidRPr="00D0415B">
        <w:rPr>
          <w:rFonts w:ascii="Segoe UI" w:hAnsi="Segoe UI" w:cs="Segoe UI"/>
          <w:i/>
        </w:rPr>
        <w:t xml:space="preserve">   </w:t>
      </w:r>
      <w:r w:rsidRPr="00D0415B">
        <w:rPr>
          <w:rFonts w:ascii="Segoe UI" w:hAnsi="Segoe UI" w:cs="Segoe UI"/>
          <w:i/>
        </w:rPr>
        <w:tab/>
      </w:r>
      <w:r w:rsidRPr="00D0415B">
        <w:rPr>
          <w:rFonts w:ascii="Segoe UI" w:hAnsi="Segoe UI" w:cs="Segoe UI"/>
          <w:i/>
        </w:rPr>
        <w:tab/>
      </w:r>
      <w:r w:rsidRPr="00D0415B">
        <w:rPr>
          <w:rFonts w:ascii="Segoe UI" w:hAnsi="Segoe UI" w:cs="Segoe UI"/>
          <w:i/>
        </w:rPr>
        <w:tab/>
      </w:r>
      <w:r w:rsidRPr="00D0415B">
        <w:rPr>
          <w:rFonts w:ascii="Segoe UI" w:hAnsi="Segoe UI" w:cs="Segoe UI"/>
          <w:i/>
        </w:rPr>
        <w:tab/>
      </w:r>
      <w:r w:rsidRPr="00D0415B">
        <w:rPr>
          <w:rFonts w:ascii="Segoe UI" w:hAnsi="Segoe UI" w:cs="Segoe UI"/>
          <w:i/>
        </w:rPr>
        <w:tab/>
      </w:r>
      <w:r w:rsidRPr="00D0415B">
        <w:rPr>
          <w:rFonts w:ascii="Segoe UI" w:hAnsi="Segoe UI" w:cs="Segoe UI"/>
          <w:i/>
        </w:rPr>
        <w:tab/>
      </w:r>
      <w:r w:rsidRPr="00D0415B">
        <w:rPr>
          <w:rFonts w:ascii="Segoe UI" w:hAnsi="Segoe UI" w:cs="Segoe UI"/>
          <w:i/>
        </w:rPr>
        <w:tab/>
      </w:r>
      <w:r w:rsidRPr="00D0415B">
        <w:rPr>
          <w:rFonts w:ascii="Segoe UI" w:hAnsi="Segoe UI" w:cs="Segoe UI"/>
          <w:i/>
        </w:rPr>
        <w:tab/>
      </w:r>
      <w:r w:rsidRPr="00D0415B">
        <w:rPr>
          <w:rFonts w:ascii="Segoe UI" w:hAnsi="Segoe UI" w:cs="Segoe UI"/>
          <w:i/>
        </w:rPr>
        <w:tab/>
      </w:r>
      <w:r w:rsidRPr="00D0415B">
        <w:rPr>
          <w:rFonts w:ascii="Segoe UI" w:hAnsi="Segoe UI" w:cs="Segoe UI"/>
          <w:i/>
        </w:rPr>
        <w:tab/>
      </w:r>
      <w:r w:rsidRPr="00D0415B">
        <w:rPr>
          <w:rFonts w:ascii="Segoe UI" w:hAnsi="Segoe UI" w:cs="Segoe UI"/>
          <w:i/>
          <w:sz w:val="16"/>
          <w:szCs w:val="16"/>
        </w:rPr>
        <w:t xml:space="preserve"> podpis</w:t>
      </w:r>
    </w:p>
    <w:p w:rsidR="00D0415B" w:rsidRPr="00D0415B" w:rsidRDefault="00D0415B" w:rsidP="00D0415B">
      <w:pPr>
        <w:spacing w:line="360" w:lineRule="auto"/>
        <w:jc w:val="both"/>
        <w:rPr>
          <w:rFonts w:ascii="Segoe UI" w:hAnsi="Segoe UI" w:cs="Segoe UI"/>
        </w:rPr>
      </w:pPr>
    </w:p>
    <w:p w:rsidR="00D0415B" w:rsidRPr="00D0415B" w:rsidRDefault="00D0415B" w:rsidP="00D0415B">
      <w:pPr>
        <w:widowControl w:val="0"/>
        <w:tabs>
          <w:tab w:val="left" w:pos="708"/>
        </w:tabs>
        <w:suppressAutoHyphens/>
        <w:rPr>
          <w:rFonts w:ascii="Segoe UI" w:hAnsi="Segoe UI" w:cs="Segoe UI"/>
        </w:rPr>
      </w:pPr>
    </w:p>
    <w:p w:rsidR="00D0415B" w:rsidRPr="00D0415B" w:rsidRDefault="00D0415B" w:rsidP="00D0415B">
      <w:pPr>
        <w:widowControl w:val="0"/>
        <w:tabs>
          <w:tab w:val="left" w:pos="708"/>
        </w:tabs>
        <w:suppressAutoHyphens/>
        <w:rPr>
          <w:rFonts w:ascii="Segoe UI" w:hAnsi="Segoe UI" w:cs="Segoe UI"/>
        </w:rPr>
      </w:pPr>
    </w:p>
    <w:p w:rsidR="00D0415B" w:rsidRPr="00D0415B" w:rsidRDefault="00D0415B" w:rsidP="00D0415B">
      <w:pPr>
        <w:tabs>
          <w:tab w:val="left" w:pos="708"/>
        </w:tabs>
        <w:suppressAutoHyphens/>
        <w:ind w:left="4956"/>
        <w:jc w:val="right"/>
        <w:rPr>
          <w:rFonts w:ascii="Segoe UI" w:hAnsi="Segoe UI" w:cs="Segoe UI"/>
          <w:b/>
          <w:i/>
        </w:rPr>
      </w:pPr>
    </w:p>
    <w:p w:rsidR="00D0415B" w:rsidRPr="00D0415B" w:rsidRDefault="00D0415B" w:rsidP="00D0415B">
      <w:pPr>
        <w:tabs>
          <w:tab w:val="left" w:pos="708"/>
        </w:tabs>
        <w:suppressAutoHyphens/>
        <w:ind w:left="4956"/>
        <w:jc w:val="right"/>
        <w:rPr>
          <w:rFonts w:ascii="Segoe UI" w:hAnsi="Segoe UI" w:cs="Segoe UI"/>
          <w:b/>
          <w:i/>
        </w:rPr>
      </w:pPr>
    </w:p>
    <w:p w:rsidR="00D0415B" w:rsidRPr="00D0415B" w:rsidRDefault="00D0415B" w:rsidP="00D0415B">
      <w:pPr>
        <w:tabs>
          <w:tab w:val="left" w:pos="708"/>
        </w:tabs>
        <w:suppressAutoHyphens/>
        <w:ind w:left="4956"/>
        <w:jc w:val="right"/>
        <w:rPr>
          <w:rFonts w:ascii="Segoe UI" w:hAnsi="Segoe UI" w:cs="Segoe UI"/>
          <w:b/>
          <w:i/>
        </w:rPr>
      </w:pPr>
    </w:p>
    <w:p w:rsidR="00D0415B" w:rsidRPr="00D0415B" w:rsidRDefault="00D0415B" w:rsidP="00D0415B">
      <w:pPr>
        <w:tabs>
          <w:tab w:val="left" w:pos="708"/>
        </w:tabs>
        <w:suppressAutoHyphens/>
        <w:ind w:left="4956"/>
        <w:jc w:val="right"/>
        <w:rPr>
          <w:rFonts w:ascii="Segoe UI" w:hAnsi="Segoe UI" w:cs="Segoe UI"/>
          <w:b/>
          <w:i/>
        </w:rPr>
      </w:pPr>
    </w:p>
    <w:p w:rsidR="00D0415B" w:rsidRPr="00D0415B" w:rsidRDefault="00D0415B" w:rsidP="00D0415B">
      <w:pPr>
        <w:tabs>
          <w:tab w:val="left" w:pos="708"/>
        </w:tabs>
        <w:suppressAutoHyphens/>
        <w:ind w:left="4956"/>
        <w:jc w:val="right"/>
        <w:rPr>
          <w:rFonts w:ascii="Segoe UI" w:hAnsi="Segoe UI" w:cs="Segoe UI"/>
          <w:b/>
          <w:i/>
        </w:rPr>
      </w:pPr>
    </w:p>
    <w:p w:rsidR="00D0415B" w:rsidRPr="00D0415B" w:rsidRDefault="00D0415B" w:rsidP="00D0415B">
      <w:pPr>
        <w:tabs>
          <w:tab w:val="left" w:pos="708"/>
        </w:tabs>
        <w:suppressAutoHyphens/>
        <w:ind w:left="4956"/>
        <w:jc w:val="right"/>
        <w:rPr>
          <w:rFonts w:ascii="Segoe UI" w:hAnsi="Segoe UI" w:cs="Segoe UI"/>
          <w:b/>
          <w:i/>
        </w:rPr>
      </w:pPr>
    </w:p>
    <w:p w:rsidR="00D0415B" w:rsidRPr="00D0415B" w:rsidRDefault="00D0415B" w:rsidP="00D0415B">
      <w:pPr>
        <w:tabs>
          <w:tab w:val="left" w:pos="708"/>
        </w:tabs>
        <w:suppressAutoHyphens/>
        <w:ind w:left="4956"/>
        <w:jc w:val="right"/>
        <w:rPr>
          <w:rFonts w:ascii="Segoe UI" w:hAnsi="Segoe UI" w:cs="Segoe UI"/>
          <w:b/>
          <w:i/>
        </w:rPr>
      </w:pPr>
    </w:p>
    <w:p w:rsidR="00D0415B" w:rsidRPr="00D0415B" w:rsidRDefault="00D0415B" w:rsidP="00D0415B">
      <w:pPr>
        <w:tabs>
          <w:tab w:val="left" w:pos="708"/>
        </w:tabs>
        <w:suppressAutoHyphens/>
        <w:ind w:left="4956"/>
        <w:jc w:val="right"/>
        <w:rPr>
          <w:rFonts w:ascii="Segoe UI" w:hAnsi="Segoe UI" w:cs="Segoe UI"/>
          <w:b/>
          <w:i/>
        </w:rPr>
      </w:pPr>
    </w:p>
    <w:p w:rsidR="00CC5B00" w:rsidRDefault="00CC5B00" w:rsidP="00CC5B00">
      <w:pPr>
        <w:pStyle w:val="Domylnie"/>
        <w:widowControl w:val="0"/>
        <w:rPr>
          <w:rFonts w:ascii="Segoe UI" w:hAnsi="Segoe UI" w:cs="Segoe UI"/>
          <w:b/>
        </w:rPr>
      </w:pPr>
    </w:p>
    <w:p w:rsidR="00CC5B00" w:rsidRDefault="00CC5B00" w:rsidP="00CC5B00">
      <w:pPr>
        <w:pStyle w:val="Domylnie"/>
        <w:widowControl w:val="0"/>
        <w:rPr>
          <w:rFonts w:ascii="Segoe UI" w:hAnsi="Segoe UI" w:cs="Segoe UI"/>
          <w:b/>
        </w:rPr>
      </w:pPr>
    </w:p>
    <w:p w:rsidR="00CC5B00" w:rsidRDefault="00CC5B00" w:rsidP="00CC5B00">
      <w:pPr>
        <w:pStyle w:val="Domylnie"/>
        <w:widowControl w:val="0"/>
        <w:rPr>
          <w:rFonts w:ascii="Segoe UI" w:hAnsi="Segoe UI" w:cs="Segoe UI"/>
          <w:b/>
        </w:rPr>
      </w:pPr>
    </w:p>
    <w:p w:rsidR="00CC5B00" w:rsidRDefault="00CC5B00" w:rsidP="00CC5B00">
      <w:pPr>
        <w:pStyle w:val="Domylnie"/>
        <w:widowControl w:val="0"/>
        <w:rPr>
          <w:rFonts w:ascii="Segoe UI" w:hAnsi="Segoe UI" w:cs="Segoe UI"/>
          <w:b/>
        </w:rPr>
      </w:pPr>
    </w:p>
    <w:p w:rsidR="00CC5B00" w:rsidRDefault="00CC5B00" w:rsidP="00CC5B00">
      <w:pPr>
        <w:pStyle w:val="Domylnie"/>
        <w:widowControl w:val="0"/>
        <w:rPr>
          <w:rFonts w:ascii="Segoe UI" w:hAnsi="Segoe UI" w:cs="Segoe UI"/>
          <w:b/>
        </w:rPr>
      </w:pPr>
    </w:p>
    <w:p w:rsidR="00CC5B00" w:rsidRDefault="00CC5B00" w:rsidP="00CC5B00">
      <w:pPr>
        <w:pStyle w:val="Domylnie"/>
        <w:widowControl w:val="0"/>
        <w:rPr>
          <w:rFonts w:ascii="Segoe UI" w:hAnsi="Segoe UI" w:cs="Segoe UI"/>
          <w:b/>
        </w:rPr>
      </w:pPr>
    </w:p>
    <w:p w:rsidR="00CC5B00" w:rsidRDefault="00CC5B00" w:rsidP="00CC5B00">
      <w:pPr>
        <w:pStyle w:val="Domylnie"/>
        <w:widowControl w:val="0"/>
        <w:rPr>
          <w:rFonts w:ascii="Segoe UI" w:hAnsi="Segoe UI" w:cs="Segoe UI"/>
          <w:b/>
        </w:rPr>
      </w:pPr>
    </w:p>
    <w:p w:rsidR="00CC5B00" w:rsidRDefault="00CC5B00" w:rsidP="00CC5B00">
      <w:pPr>
        <w:pStyle w:val="Domylnie"/>
        <w:widowControl w:val="0"/>
        <w:rPr>
          <w:rFonts w:ascii="Segoe UI" w:hAnsi="Segoe UI" w:cs="Segoe UI"/>
          <w:b/>
        </w:rPr>
      </w:pPr>
    </w:p>
    <w:p w:rsidR="00CC5B00" w:rsidRDefault="00CC5B00" w:rsidP="00CC5B00">
      <w:pPr>
        <w:pStyle w:val="Domylnie"/>
        <w:widowControl w:val="0"/>
        <w:rPr>
          <w:rFonts w:ascii="Segoe UI" w:hAnsi="Segoe UI" w:cs="Segoe UI"/>
          <w:b/>
        </w:rPr>
      </w:pPr>
    </w:p>
    <w:p w:rsidR="00CC5B00" w:rsidRDefault="00CC5B00" w:rsidP="00CC5B00">
      <w:pPr>
        <w:pStyle w:val="Domylnie"/>
        <w:widowControl w:val="0"/>
        <w:rPr>
          <w:rFonts w:ascii="Segoe UI" w:hAnsi="Segoe UI" w:cs="Segoe UI"/>
          <w:b/>
        </w:rPr>
      </w:pPr>
    </w:p>
    <w:p w:rsidR="00CC5B00" w:rsidRDefault="00CC5B00" w:rsidP="00CC5B00">
      <w:pPr>
        <w:pStyle w:val="Domylnie"/>
        <w:widowControl w:val="0"/>
        <w:rPr>
          <w:rFonts w:ascii="Segoe UI" w:hAnsi="Segoe UI" w:cs="Segoe UI"/>
          <w:b/>
        </w:rPr>
      </w:pPr>
    </w:p>
    <w:p w:rsidR="00CC5B00" w:rsidRDefault="00CC5B00" w:rsidP="00CC5B00">
      <w:pPr>
        <w:pStyle w:val="Domylnie"/>
        <w:widowControl w:val="0"/>
        <w:rPr>
          <w:rFonts w:ascii="Segoe UI" w:hAnsi="Segoe UI" w:cs="Segoe UI"/>
          <w:b/>
        </w:rPr>
      </w:pPr>
    </w:p>
    <w:p w:rsidR="00CC5B00" w:rsidRDefault="00CC5B00" w:rsidP="00CC5B00">
      <w:pPr>
        <w:pStyle w:val="Domylnie"/>
        <w:widowControl w:val="0"/>
        <w:rPr>
          <w:rFonts w:ascii="Segoe UI" w:hAnsi="Segoe UI" w:cs="Segoe UI"/>
          <w:b/>
        </w:rPr>
      </w:pPr>
    </w:p>
    <w:p w:rsidR="00CC5B00" w:rsidRDefault="00CC5B00" w:rsidP="00CC5B00">
      <w:pPr>
        <w:pStyle w:val="Domylnie"/>
        <w:widowControl w:val="0"/>
        <w:rPr>
          <w:rFonts w:ascii="Segoe UI" w:hAnsi="Segoe UI" w:cs="Segoe UI"/>
          <w:b/>
        </w:rPr>
      </w:pPr>
    </w:p>
    <w:p w:rsidR="00CC5B00" w:rsidRDefault="00CC5B00" w:rsidP="00CC5B00">
      <w:pPr>
        <w:pStyle w:val="Domylnie"/>
        <w:widowControl w:val="0"/>
        <w:rPr>
          <w:rFonts w:ascii="Segoe UI" w:hAnsi="Segoe UI" w:cs="Segoe UI"/>
          <w:b/>
        </w:rPr>
      </w:pPr>
    </w:p>
    <w:p w:rsidR="00CC5B00" w:rsidRDefault="00CC5B00" w:rsidP="00CC5B00">
      <w:pPr>
        <w:pStyle w:val="Domylnie"/>
        <w:widowControl w:val="0"/>
        <w:rPr>
          <w:rFonts w:ascii="Segoe UI" w:hAnsi="Segoe UI" w:cs="Segoe UI"/>
          <w:b/>
        </w:rPr>
      </w:pPr>
    </w:p>
    <w:p w:rsidR="00CC5B00" w:rsidRDefault="00CC5B00" w:rsidP="00CC5B00">
      <w:pPr>
        <w:pStyle w:val="Domylnie"/>
        <w:widowControl w:val="0"/>
        <w:rPr>
          <w:rFonts w:ascii="Segoe UI" w:hAnsi="Segoe UI" w:cs="Segoe UI"/>
          <w:b/>
        </w:rPr>
      </w:pPr>
      <w:r>
        <w:rPr>
          <w:rFonts w:ascii="Segoe UI" w:hAnsi="Segoe UI" w:cs="Segoe UI"/>
          <w:b/>
        </w:rPr>
        <w:t>Rozdział IV</w:t>
      </w:r>
    </w:p>
    <w:p w:rsidR="00CC5B00" w:rsidRDefault="00CC5B00" w:rsidP="00CC5B00">
      <w:pPr>
        <w:jc w:val="both"/>
        <w:rPr>
          <w:rFonts w:ascii="Segoe UI" w:hAnsi="Segoe UI" w:cs="Segoe UI"/>
          <w:b/>
          <w:i/>
          <w:sz w:val="24"/>
        </w:rPr>
      </w:pPr>
      <w:r>
        <w:rPr>
          <w:rFonts w:ascii="Segoe UI" w:hAnsi="Segoe UI" w:cs="Segoe UI"/>
          <w:b/>
        </w:rPr>
        <w:t xml:space="preserve">Formularz ofertowy </w:t>
      </w: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b w:val="0"/>
          <w:i w:val="0"/>
          <w:sz w:val="24"/>
        </w:rPr>
      </w:pPr>
    </w:p>
    <w:p w:rsidR="00CC5B00" w:rsidRDefault="00CC5B00" w:rsidP="00CC5B00">
      <w:pPr>
        <w:pStyle w:val="Tekstpodstawowy"/>
        <w:jc w:val="both"/>
        <w:rPr>
          <w:rFonts w:ascii="Segoe UI" w:hAnsi="Segoe UI" w:cs="Segoe UI"/>
        </w:rPr>
      </w:pPr>
    </w:p>
    <w:p w:rsidR="00CC5B00" w:rsidRDefault="00CC5B00" w:rsidP="00CC5B00">
      <w:pPr>
        <w:pStyle w:val="Tekstpodstawowy"/>
        <w:jc w:val="both"/>
        <w:rPr>
          <w:rFonts w:ascii="Segoe UI" w:hAnsi="Segoe UI" w:cs="Segoe UI"/>
        </w:rPr>
      </w:pPr>
    </w:p>
    <w:p w:rsidR="00CC5B00" w:rsidRDefault="00CC5B00" w:rsidP="00CC5B00">
      <w:pPr>
        <w:pStyle w:val="Tekstpodstawowy"/>
        <w:jc w:val="both"/>
        <w:rPr>
          <w:rFonts w:ascii="Segoe UI" w:hAnsi="Segoe UI" w:cs="Segoe UI"/>
        </w:rPr>
      </w:pPr>
    </w:p>
    <w:p w:rsidR="00CC5B00" w:rsidRDefault="00CC5B00" w:rsidP="00CC5B00">
      <w:pPr>
        <w:pStyle w:val="Tekstpodstawowy"/>
        <w:jc w:val="both"/>
        <w:rPr>
          <w:rFonts w:ascii="Segoe UI" w:hAnsi="Segoe UI" w:cs="Segoe UI"/>
        </w:rPr>
      </w:pPr>
    </w:p>
    <w:p w:rsidR="00BB20BC" w:rsidRDefault="00BB20BC" w:rsidP="00CC5B00">
      <w:pPr>
        <w:pStyle w:val="Tekstpodstawowy"/>
        <w:jc w:val="both"/>
        <w:rPr>
          <w:rFonts w:ascii="Segoe UI" w:hAnsi="Segoe UI" w:cs="Segoe UI"/>
        </w:rPr>
      </w:pPr>
    </w:p>
    <w:p w:rsidR="00CC5B00" w:rsidRDefault="00CC5B00" w:rsidP="00CC5B00">
      <w:pPr>
        <w:pStyle w:val="Tekstpodstawowy"/>
        <w:jc w:val="both"/>
        <w:rPr>
          <w:rFonts w:ascii="Segoe UI" w:hAnsi="Segoe UI" w:cs="Segoe UI"/>
        </w:rPr>
      </w:pPr>
    </w:p>
    <w:p w:rsidR="00CC5B00" w:rsidRDefault="00CC5B00" w:rsidP="00CC5B00">
      <w:pPr>
        <w:pStyle w:val="Tekstpodstawowy"/>
        <w:jc w:val="both"/>
        <w:rPr>
          <w:rFonts w:ascii="Segoe UI" w:hAnsi="Segoe UI" w:cs="Segoe UI"/>
        </w:rPr>
      </w:pPr>
    </w:p>
    <w:p w:rsidR="00CC5B00" w:rsidRDefault="00CC5B00" w:rsidP="00CC5B00">
      <w:pPr>
        <w:pStyle w:val="Tekstpodstawowy"/>
        <w:jc w:val="both"/>
        <w:rPr>
          <w:rFonts w:ascii="Segoe UI" w:hAnsi="Segoe UI" w:cs="Segoe UI"/>
        </w:rPr>
      </w:pPr>
    </w:p>
    <w:p w:rsidR="00CC5B00" w:rsidRDefault="00CC5B00" w:rsidP="00CC5B00">
      <w:pPr>
        <w:pStyle w:val="Tytu"/>
        <w:rPr>
          <w:rFonts w:ascii="Segoe UI" w:hAnsi="Segoe UI" w:cs="Segoe UI"/>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50800</wp:posOffset>
                </wp:positionV>
                <wp:extent cx="2438400" cy="708660"/>
                <wp:effectExtent l="10795" t="12700" r="8255" b="12065"/>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708660"/>
                        </a:xfrm>
                        <a:prstGeom prst="rect">
                          <a:avLst/>
                        </a:prstGeom>
                        <a:solidFill>
                          <a:srgbClr val="FFFFFF"/>
                        </a:solidFill>
                        <a:ln w="9525">
                          <a:solidFill>
                            <a:srgbClr val="000000"/>
                          </a:solidFill>
                          <a:miter lim="800000"/>
                          <a:headEnd/>
                          <a:tailEnd/>
                        </a:ln>
                      </wps:spPr>
                      <wps:txbx>
                        <w:txbxContent>
                          <w:p w:rsidR="009363B3" w:rsidRDefault="009363B3" w:rsidP="00CC5B00">
                            <w:pPr>
                              <w:jc w:val="center"/>
                              <w:rPr>
                                <w:rFonts w:ascii="Calibri" w:hAnsi="Calibri"/>
                                <w:b/>
                                <w:bCs/>
                              </w:rPr>
                            </w:pPr>
                          </w:p>
                          <w:p w:rsidR="009363B3" w:rsidRDefault="009363B3" w:rsidP="00CC5B00">
                            <w:pPr>
                              <w:jc w:val="center"/>
                              <w:rPr>
                                <w:rFonts w:ascii="Calibri" w:hAnsi="Calibri"/>
                                <w:b/>
                                <w:bCs/>
                              </w:rPr>
                            </w:pPr>
                          </w:p>
                          <w:p w:rsidR="009363B3" w:rsidRDefault="009363B3" w:rsidP="00CC5B00">
                            <w:pPr>
                              <w:jc w:val="center"/>
                              <w:rPr>
                                <w:rFonts w:ascii="Calibri" w:hAnsi="Calibri"/>
                                <w:b/>
                                <w:bCs/>
                              </w:rPr>
                            </w:pPr>
                          </w:p>
                          <w:p w:rsidR="009363B3" w:rsidRDefault="009363B3" w:rsidP="00CC5B00">
                            <w:pPr>
                              <w:jc w:val="center"/>
                              <w:rPr>
                                <w:rFonts w:ascii="Calibri" w:hAnsi="Calibri"/>
                                <w:b/>
                                <w:bCs/>
                              </w:rPr>
                            </w:pPr>
                            <w:r>
                              <w:rPr>
                                <w:rFonts w:ascii="Calibri" w:hAnsi="Calibri"/>
                                <w:b/>
                                <w:bCs/>
                              </w:rPr>
                              <w:t xml:space="preserve">Pieczęć Wykonawcy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7" o:spid="_x0000_s1026" type="#_x0000_t202" style="position:absolute;left:0;text-align:left;margin-left:.85pt;margin-top:4pt;width:192pt;height: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">
                <v:textbox>
                  <w:txbxContent>
                    <w:p w:rsidR="009363B3" w:rsidRDefault="009363B3" w:rsidP="00CC5B00">
                      <w:pPr>
                        <w:jc w:val="center"/>
                        <w:rPr>
                          <w:rFonts w:ascii="Calibri" w:hAnsi="Calibri"/>
                          <w:b/>
                          <w:bCs/>
                        </w:rPr>
                      </w:pPr>
                    </w:p>
                    <w:p w:rsidR="009363B3" w:rsidRDefault="009363B3" w:rsidP="00CC5B00">
                      <w:pPr>
                        <w:jc w:val="center"/>
                        <w:rPr>
                          <w:rFonts w:ascii="Calibri" w:hAnsi="Calibri"/>
                          <w:b/>
                          <w:bCs/>
                        </w:rPr>
                      </w:pPr>
                    </w:p>
                    <w:p w:rsidR="009363B3" w:rsidRDefault="009363B3" w:rsidP="00CC5B00">
                      <w:pPr>
                        <w:jc w:val="center"/>
                        <w:rPr>
                          <w:rFonts w:ascii="Calibri" w:hAnsi="Calibri"/>
                          <w:b/>
                          <w:bCs/>
                        </w:rPr>
                      </w:pPr>
                    </w:p>
                    <w:p w:rsidR="009363B3" w:rsidRDefault="009363B3" w:rsidP="00CC5B00">
                      <w:pPr>
                        <w:jc w:val="center"/>
                        <w:rPr>
                          <w:rFonts w:ascii="Calibri" w:hAnsi="Calibri"/>
                          <w:b/>
                          <w:bCs/>
                        </w:rPr>
                      </w:pPr>
                      <w:r>
                        <w:rPr>
                          <w:rFonts w:ascii="Calibri" w:hAnsi="Calibri"/>
                          <w:b/>
                          <w:bCs/>
                        </w:rPr>
                        <w:t xml:space="preserve">Pieczęć Wykonawcy </w:t>
                      </w:r>
                    </w:p>
                  </w:txbxContent>
                </v:textbox>
              </v:shape>
            </w:pict>
          </mc:Fallback>
        </mc:AlternateContent>
      </w:r>
    </w:p>
    <w:p w:rsidR="00CC5B00" w:rsidRDefault="00CC5B00" w:rsidP="00CC5B00">
      <w:pPr>
        <w:pStyle w:val="Tytu"/>
        <w:jc w:val="left"/>
        <w:rPr>
          <w:rFonts w:ascii="Segoe UI" w:hAnsi="Segoe UI" w:cs="Segoe UI"/>
          <w:sz w:val="24"/>
        </w:rPr>
      </w:pPr>
    </w:p>
    <w:p w:rsidR="00CC5B00" w:rsidRDefault="00CC5B00" w:rsidP="00CC5B00">
      <w:pPr>
        <w:pStyle w:val="Tytu"/>
        <w:jc w:val="left"/>
        <w:rPr>
          <w:rFonts w:ascii="Segoe UI" w:hAnsi="Segoe UI" w:cs="Segoe UI"/>
          <w:sz w:val="24"/>
        </w:rPr>
      </w:pPr>
    </w:p>
    <w:p w:rsidR="00CC5B00" w:rsidRDefault="00CC5B00" w:rsidP="00CC5B00">
      <w:pPr>
        <w:pStyle w:val="Tytu"/>
        <w:jc w:val="left"/>
        <w:rPr>
          <w:rFonts w:ascii="Segoe UI" w:hAnsi="Segoe UI" w:cs="Segoe UI"/>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4542"/>
        <w:gridCol w:w="3829"/>
      </w:tblGrid>
      <w:tr w:rsidR="00CC5B00" w:rsidTr="00CC5B00">
        <w:trPr>
          <w:trHeight w:val="1028"/>
        </w:trPr>
        <w:tc>
          <w:tcPr>
            <w:tcW w:w="585" w:type="dxa"/>
            <w:tcBorders>
              <w:top w:val="single" w:sz="4" w:space="0" w:color="auto"/>
              <w:left w:val="single" w:sz="4" w:space="0" w:color="auto"/>
              <w:bottom w:val="single" w:sz="4" w:space="0" w:color="auto"/>
              <w:right w:val="single" w:sz="4" w:space="0" w:color="auto"/>
            </w:tcBorders>
            <w:vAlign w:val="center"/>
            <w:hideMark/>
          </w:tcPr>
          <w:p w:rsidR="00CC5B00" w:rsidRDefault="00CC5B00">
            <w:pPr>
              <w:tabs>
                <w:tab w:val="left" w:pos="8080"/>
              </w:tabs>
              <w:jc w:val="center"/>
              <w:rPr>
                <w:rFonts w:ascii="Segoe UI" w:hAnsi="Segoe UI" w:cs="Segoe UI"/>
                <w:b/>
                <w:bCs/>
              </w:rPr>
            </w:pPr>
            <w:r>
              <w:rPr>
                <w:rFonts w:ascii="Segoe UI" w:hAnsi="Segoe UI" w:cs="Segoe UI"/>
                <w:b/>
                <w:bCs/>
              </w:rPr>
              <w:t>Lp.</w:t>
            </w:r>
          </w:p>
        </w:tc>
        <w:tc>
          <w:tcPr>
            <w:tcW w:w="4671" w:type="dxa"/>
            <w:tcBorders>
              <w:top w:val="single" w:sz="4" w:space="0" w:color="auto"/>
              <w:left w:val="single" w:sz="4" w:space="0" w:color="auto"/>
              <w:bottom w:val="single" w:sz="4" w:space="0" w:color="auto"/>
              <w:right w:val="single" w:sz="4" w:space="0" w:color="auto"/>
            </w:tcBorders>
            <w:vAlign w:val="center"/>
            <w:hideMark/>
          </w:tcPr>
          <w:p w:rsidR="00CC5B00" w:rsidRDefault="00CC5B00">
            <w:pPr>
              <w:tabs>
                <w:tab w:val="left" w:pos="8080"/>
              </w:tabs>
              <w:jc w:val="center"/>
              <w:rPr>
                <w:rFonts w:ascii="Segoe UI" w:hAnsi="Segoe UI" w:cs="Segoe UI"/>
                <w:b/>
                <w:bCs/>
              </w:rPr>
            </w:pPr>
            <w:r>
              <w:rPr>
                <w:rFonts w:ascii="Segoe UI" w:hAnsi="Segoe UI" w:cs="Segoe UI"/>
                <w:b/>
                <w:bCs/>
              </w:rPr>
              <w:t>Nazwa(y) Wykonawcy(ów)</w:t>
            </w:r>
          </w:p>
        </w:tc>
        <w:tc>
          <w:tcPr>
            <w:tcW w:w="3922" w:type="dxa"/>
            <w:tcBorders>
              <w:top w:val="single" w:sz="4" w:space="0" w:color="auto"/>
              <w:left w:val="single" w:sz="4" w:space="0" w:color="auto"/>
              <w:bottom w:val="single" w:sz="4" w:space="0" w:color="auto"/>
              <w:right w:val="single" w:sz="4" w:space="0" w:color="auto"/>
            </w:tcBorders>
            <w:vAlign w:val="center"/>
            <w:hideMark/>
          </w:tcPr>
          <w:p w:rsidR="00CC5B00" w:rsidRDefault="00CC5B00">
            <w:pPr>
              <w:tabs>
                <w:tab w:val="left" w:pos="8080"/>
              </w:tabs>
              <w:jc w:val="center"/>
              <w:rPr>
                <w:rFonts w:ascii="Segoe UI" w:hAnsi="Segoe UI" w:cs="Segoe UI"/>
                <w:b/>
                <w:bCs/>
              </w:rPr>
            </w:pPr>
            <w:r>
              <w:rPr>
                <w:rFonts w:ascii="Segoe UI" w:hAnsi="Segoe UI" w:cs="Segoe UI"/>
                <w:b/>
                <w:bCs/>
              </w:rPr>
              <w:t>Adres(y) Wykonawcy(ów),</w:t>
            </w:r>
          </w:p>
          <w:p w:rsidR="00CC5B00" w:rsidRDefault="00CC5B00">
            <w:pPr>
              <w:tabs>
                <w:tab w:val="left" w:pos="8080"/>
              </w:tabs>
              <w:jc w:val="center"/>
              <w:rPr>
                <w:rFonts w:ascii="Segoe UI" w:hAnsi="Segoe UI" w:cs="Segoe UI"/>
                <w:b/>
                <w:bCs/>
              </w:rPr>
            </w:pPr>
            <w:r>
              <w:rPr>
                <w:rFonts w:ascii="Segoe UI" w:hAnsi="Segoe UI" w:cs="Segoe UI"/>
                <w:b/>
                <w:bCs/>
              </w:rPr>
              <w:t xml:space="preserve">nr telefonu i faxu </w:t>
            </w:r>
          </w:p>
          <w:p w:rsidR="00CC5B00" w:rsidRDefault="00CC5B00">
            <w:pPr>
              <w:tabs>
                <w:tab w:val="left" w:pos="8080"/>
              </w:tabs>
              <w:jc w:val="center"/>
              <w:rPr>
                <w:rFonts w:ascii="Segoe UI" w:hAnsi="Segoe UI" w:cs="Segoe UI"/>
                <w:b/>
                <w:bCs/>
              </w:rPr>
            </w:pPr>
            <w:r>
              <w:rPr>
                <w:rFonts w:ascii="Segoe UI" w:hAnsi="Segoe UI" w:cs="Segoe UI"/>
                <w:b/>
                <w:bCs/>
              </w:rPr>
              <w:t>oraz adres e-mail</w:t>
            </w:r>
          </w:p>
        </w:tc>
      </w:tr>
      <w:tr w:rsidR="00CC5B00" w:rsidTr="00CC5B00">
        <w:trPr>
          <w:trHeight w:val="884"/>
        </w:trPr>
        <w:tc>
          <w:tcPr>
            <w:tcW w:w="585" w:type="dxa"/>
            <w:tcBorders>
              <w:top w:val="single" w:sz="4" w:space="0" w:color="auto"/>
              <w:left w:val="single" w:sz="4" w:space="0" w:color="auto"/>
              <w:bottom w:val="single" w:sz="4" w:space="0" w:color="auto"/>
              <w:right w:val="single" w:sz="4" w:space="0" w:color="auto"/>
            </w:tcBorders>
          </w:tcPr>
          <w:p w:rsidR="00CC5B00" w:rsidRDefault="00CC5B00">
            <w:pPr>
              <w:tabs>
                <w:tab w:val="left" w:pos="8080"/>
              </w:tabs>
              <w:jc w:val="both"/>
              <w:rPr>
                <w:rFonts w:ascii="Segoe UI" w:hAnsi="Segoe UI" w:cs="Segoe UI"/>
                <w:bCs/>
                <w:sz w:val="22"/>
                <w:szCs w:val="22"/>
              </w:rPr>
            </w:pPr>
          </w:p>
        </w:tc>
        <w:tc>
          <w:tcPr>
            <w:tcW w:w="4671" w:type="dxa"/>
            <w:tcBorders>
              <w:top w:val="single" w:sz="4" w:space="0" w:color="auto"/>
              <w:left w:val="single" w:sz="4" w:space="0" w:color="auto"/>
              <w:bottom w:val="single" w:sz="4" w:space="0" w:color="auto"/>
              <w:right w:val="single" w:sz="4" w:space="0" w:color="auto"/>
            </w:tcBorders>
          </w:tcPr>
          <w:p w:rsidR="00CC5B00" w:rsidRDefault="00CC5B00">
            <w:pPr>
              <w:tabs>
                <w:tab w:val="left" w:pos="8080"/>
              </w:tabs>
              <w:jc w:val="both"/>
              <w:rPr>
                <w:rFonts w:ascii="Segoe UI" w:hAnsi="Segoe UI" w:cs="Segoe UI"/>
                <w:bCs/>
                <w:sz w:val="22"/>
                <w:szCs w:val="22"/>
              </w:rPr>
            </w:pPr>
          </w:p>
        </w:tc>
        <w:tc>
          <w:tcPr>
            <w:tcW w:w="3922" w:type="dxa"/>
            <w:tcBorders>
              <w:top w:val="single" w:sz="4" w:space="0" w:color="auto"/>
              <w:left w:val="single" w:sz="4" w:space="0" w:color="auto"/>
              <w:bottom w:val="single" w:sz="4" w:space="0" w:color="auto"/>
              <w:right w:val="single" w:sz="4" w:space="0" w:color="auto"/>
            </w:tcBorders>
          </w:tcPr>
          <w:p w:rsidR="00CC5B00" w:rsidRDefault="00CC5B00">
            <w:pPr>
              <w:tabs>
                <w:tab w:val="left" w:pos="8080"/>
              </w:tabs>
              <w:jc w:val="both"/>
              <w:rPr>
                <w:rFonts w:ascii="Segoe UI" w:hAnsi="Segoe UI" w:cs="Segoe UI"/>
                <w:bCs/>
                <w:sz w:val="22"/>
                <w:szCs w:val="22"/>
              </w:rPr>
            </w:pPr>
          </w:p>
          <w:p w:rsidR="00CC5B00" w:rsidRDefault="00CC5B00">
            <w:pPr>
              <w:tabs>
                <w:tab w:val="left" w:pos="8080"/>
              </w:tabs>
              <w:jc w:val="both"/>
              <w:rPr>
                <w:rFonts w:ascii="Segoe UI" w:hAnsi="Segoe UI" w:cs="Segoe UI"/>
                <w:bCs/>
                <w:sz w:val="22"/>
                <w:szCs w:val="22"/>
              </w:rPr>
            </w:pPr>
          </w:p>
          <w:p w:rsidR="00CC5B00" w:rsidRDefault="00CC5B00">
            <w:pPr>
              <w:tabs>
                <w:tab w:val="left" w:pos="8080"/>
              </w:tabs>
              <w:jc w:val="both"/>
              <w:rPr>
                <w:rFonts w:ascii="Segoe UI" w:hAnsi="Segoe UI" w:cs="Segoe UI"/>
                <w:bCs/>
                <w:sz w:val="22"/>
                <w:szCs w:val="22"/>
              </w:rPr>
            </w:pPr>
          </w:p>
        </w:tc>
      </w:tr>
    </w:tbl>
    <w:p w:rsidR="00CC5B00" w:rsidRDefault="00CC5B00" w:rsidP="00CC5B00">
      <w:pPr>
        <w:pStyle w:val="Tytu"/>
        <w:rPr>
          <w:rFonts w:ascii="Segoe UI" w:hAnsi="Segoe UI" w:cs="Segoe UI"/>
          <w:sz w:val="20"/>
        </w:rPr>
      </w:pPr>
    </w:p>
    <w:p w:rsidR="00CC5B00" w:rsidRDefault="00CC5B00" w:rsidP="00CC5B00">
      <w:pPr>
        <w:pStyle w:val="Tytu"/>
        <w:rPr>
          <w:rFonts w:ascii="Segoe UI" w:hAnsi="Segoe UI" w:cs="Segoe UI"/>
          <w:sz w:val="20"/>
        </w:rPr>
      </w:pPr>
      <w:r>
        <w:rPr>
          <w:rFonts w:ascii="Segoe UI" w:hAnsi="Segoe UI" w:cs="Segoe UI"/>
          <w:sz w:val="20"/>
        </w:rPr>
        <w:t>FORMULARZ OFERTOWY</w:t>
      </w:r>
    </w:p>
    <w:p w:rsidR="00CC5B00" w:rsidRDefault="00CC5B00" w:rsidP="00CC5B00">
      <w:pPr>
        <w:pStyle w:val="Tytu"/>
        <w:rPr>
          <w:rFonts w:ascii="Segoe UI" w:hAnsi="Segoe UI" w:cs="Segoe UI"/>
          <w:b w:val="0"/>
          <w:sz w:val="20"/>
        </w:rPr>
      </w:pPr>
    </w:p>
    <w:p w:rsidR="00CC5B00" w:rsidRDefault="00CC5B00" w:rsidP="00CC5B00">
      <w:pPr>
        <w:pStyle w:val="Podtytu"/>
        <w:jc w:val="right"/>
        <w:rPr>
          <w:rFonts w:ascii="Segoe UI" w:hAnsi="Segoe UI" w:cs="Segoe UI"/>
          <w:sz w:val="20"/>
        </w:rPr>
      </w:pPr>
      <w:r>
        <w:rPr>
          <w:rFonts w:ascii="Segoe UI" w:hAnsi="Segoe UI" w:cs="Segoe UI"/>
          <w:sz w:val="20"/>
        </w:rPr>
        <w:t>Gmina Miasto Koszalin – Urząd Miejski</w:t>
      </w:r>
    </w:p>
    <w:p w:rsidR="00CC5B00" w:rsidRDefault="00CC5B00" w:rsidP="00CC5B00">
      <w:pPr>
        <w:pStyle w:val="Podtytu"/>
        <w:jc w:val="left"/>
        <w:rPr>
          <w:rFonts w:ascii="Segoe UI" w:hAnsi="Segoe UI" w:cs="Segoe UI"/>
          <w:sz w:val="20"/>
        </w:rPr>
      </w:pPr>
    </w:p>
    <w:p w:rsidR="00CC5B00" w:rsidRDefault="00CC5B00" w:rsidP="00CC5B00">
      <w:pPr>
        <w:pStyle w:val="Tekstpodstawowy"/>
        <w:jc w:val="both"/>
        <w:rPr>
          <w:rFonts w:ascii="Segoe UI" w:hAnsi="Segoe UI" w:cs="Segoe UI"/>
          <w:b w:val="0"/>
          <w:i w:val="0"/>
          <w:sz w:val="20"/>
        </w:rPr>
      </w:pPr>
      <w:r>
        <w:rPr>
          <w:rFonts w:ascii="Segoe UI" w:hAnsi="Segoe UI" w:cs="Segoe UI"/>
          <w:b w:val="0"/>
          <w:i w:val="0"/>
          <w:sz w:val="20"/>
        </w:rPr>
        <w:t>1. Nawiązując do ogłoszenia o przetargu nieograniczonym na:</w:t>
      </w:r>
    </w:p>
    <w:p w:rsidR="00CC5B00" w:rsidRDefault="00CC5B00" w:rsidP="00CC5B00">
      <w:pPr>
        <w:pStyle w:val="Podtytu"/>
        <w:jc w:val="left"/>
        <w:rPr>
          <w:rFonts w:ascii="Segoe UI" w:hAnsi="Segoe UI" w:cs="Segoe UI"/>
          <w:sz w:val="20"/>
        </w:rPr>
      </w:pPr>
    </w:p>
    <w:p w:rsidR="00CC5B00" w:rsidRDefault="00CC5B00" w:rsidP="00CC5B00">
      <w:pPr>
        <w:jc w:val="center"/>
        <w:rPr>
          <w:rFonts w:ascii="Segoe UI" w:hAnsi="Segoe UI" w:cs="Segoe UI"/>
          <w:b/>
        </w:rPr>
      </w:pPr>
      <w:r>
        <w:rPr>
          <w:rFonts w:ascii="Segoe UI" w:hAnsi="Segoe UI" w:cs="Segoe UI"/>
          <w:b/>
        </w:rPr>
        <w:t xml:space="preserve">Dostawę tablic rejestracyjnych do siedziby Urzędu Miejskiego w Koszalinie </w:t>
      </w:r>
      <w:r>
        <w:rPr>
          <w:rFonts w:ascii="Segoe UI" w:hAnsi="Segoe UI" w:cs="Segoe UI"/>
          <w:b/>
        </w:rPr>
        <w:br/>
        <w:t>oraz odbiór i utylizację wycofanych tablic rejestracyjnych</w:t>
      </w:r>
    </w:p>
    <w:p w:rsidR="00CC5B00" w:rsidRDefault="00CC5B00" w:rsidP="00CC5B00">
      <w:pPr>
        <w:jc w:val="center"/>
        <w:rPr>
          <w:rFonts w:ascii="Segoe UI" w:hAnsi="Segoe UI" w:cs="Segoe UI"/>
          <w:b/>
        </w:rPr>
      </w:pPr>
    </w:p>
    <w:p w:rsidR="00CC5B00" w:rsidRDefault="00CC5B00" w:rsidP="00CC5B00">
      <w:pPr>
        <w:pStyle w:val="Tekstpodstawowy"/>
        <w:jc w:val="both"/>
        <w:rPr>
          <w:rFonts w:ascii="Segoe UI" w:hAnsi="Segoe UI" w:cs="Segoe UI"/>
          <w:b w:val="0"/>
          <w:bCs/>
          <w:i w:val="0"/>
          <w:sz w:val="20"/>
        </w:rPr>
      </w:pPr>
      <w:r>
        <w:rPr>
          <w:rFonts w:ascii="Segoe UI" w:hAnsi="Segoe UI" w:cs="Segoe UI"/>
          <w:b w:val="0"/>
          <w:i w:val="0"/>
          <w:sz w:val="20"/>
        </w:rPr>
        <w:t>składamy niniejszą ofertę i oferujemy wykonanie przedmiotu zamówienia zgodnie z wymogami zawartymi w specyfikacji istotnych warunków zamówienia</w:t>
      </w:r>
      <w:r>
        <w:rPr>
          <w:rFonts w:ascii="Segoe UI" w:hAnsi="Segoe UI" w:cs="Segoe UI"/>
          <w:b w:val="0"/>
          <w:bCs/>
          <w:i w:val="0"/>
          <w:sz w:val="20"/>
        </w:rPr>
        <w:t xml:space="preserve"> </w:t>
      </w:r>
    </w:p>
    <w:p w:rsidR="00CC5B00" w:rsidRDefault="00CC5B00" w:rsidP="00CC5B00">
      <w:pPr>
        <w:widowControl w:val="0"/>
        <w:tabs>
          <w:tab w:val="num" w:pos="0"/>
        </w:tabs>
        <w:jc w:val="both"/>
        <w:rPr>
          <w:rFonts w:ascii="Segoe UI" w:hAnsi="Segoe UI" w:cs="Segoe UI"/>
          <w:i/>
          <w:iCs/>
          <w:color w:val="000000"/>
          <w:u w:val="single"/>
        </w:rPr>
      </w:pPr>
    </w:p>
    <w:p w:rsidR="00CC5B00" w:rsidRDefault="00CC5B00" w:rsidP="00CC5B00">
      <w:pPr>
        <w:widowControl w:val="0"/>
        <w:tabs>
          <w:tab w:val="num" w:pos="0"/>
        </w:tabs>
        <w:jc w:val="both"/>
        <w:rPr>
          <w:rFonts w:ascii="Segoe UI" w:hAnsi="Segoe UI" w:cs="Segoe UI"/>
          <w:b/>
        </w:rPr>
      </w:pPr>
      <w:r>
        <w:rPr>
          <w:rFonts w:ascii="Segoe UI" w:hAnsi="Segoe UI" w:cs="Segoe UI"/>
          <w:b/>
        </w:rPr>
        <w:t>za</w:t>
      </w:r>
      <w:r>
        <w:rPr>
          <w:rFonts w:ascii="Segoe UI" w:hAnsi="Segoe UI" w:cs="Segoe UI"/>
        </w:rPr>
        <w:t xml:space="preserve"> </w:t>
      </w:r>
      <w:r>
        <w:rPr>
          <w:rFonts w:ascii="Segoe UI" w:hAnsi="Segoe UI" w:cs="Segoe UI"/>
          <w:b/>
        </w:rPr>
        <w:t>cenę*: ...................................................................................zł,</w:t>
      </w:r>
    </w:p>
    <w:p w:rsidR="00CC5B00" w:rsidRDefault="00CC5B00" w:rsidP="00CC5B00">
      <w:pPr>
        <w:widowControl w:val="0"/>
        <w:jc w:val="both"/>
        <w:rPr>
          <w:rFonts w:ascii="Segoe UI" w:hAnsi="Segoe UI" w:cs="Segoe UI"/>
          <w:b/>
        </w:rPr>
      </w:pPr>
      <w:r>
        <w:rPr>
          <w:rFonts w:ascii="Segoe UI" w:hAnsi="Segoe UI" w:cs="Segoe UI"/>
          <w:b/>
        </w:rPr>
        <w:t>słownie: ...........................................................................................................................................</w:t>
      </w:r>
    </w:p>
    <w:p w:rsidR="00CC5B00" w:rsidRDefault="00CC5B00" w:rsidP="00CC5B00">
      <w:pPr>
        <w:pStyle w:val="Tekstpodstawowy"/>
        <w:jc w:val="both"/>
        <w:rPr>
          <w:rFonts w:ascii="Segoe UI" w:hAnsi="Segoe UI" w:cs="Segoe UI"/>
          <w:b w:val="0"/>
          <w:bCs/>
          <w:i w:val="0"/>
          <w:iCs/>
          <w:sz w:val="20"/>
        </w:rPr>
      </w:pPr>
      <w:r>
        <w:rPr>
          <w:rFonts w:ascii="Segoe UI" w:hAnsi="Segoe UI" w:cs="Segoe UI"/>
          <w:b w:val="0"/>
          <w:bCs/>
          <w:i w:val="0"/>
          <w:iCs/>
          <w:sz w:val="20"/>
        </w:rPr>
        <w:t>(*  cena – obejmuje wszystkie należne podatki, w tym podatek VAT),</w:t>
      </w:r>
    </w:p>
    <w:p w:rsidR="00CC5B00" w:rsidRDefault="00CC5B00" w:rsidP="00CC5B00">
      <w:pPr>
        <w:widowControl w:val="0"/>
        <w:tabs>
          <w:tab w:val="num" w:pos="0"/>
        </w:tabs>
        <w:jc w:val="both"/>
        <w:rPr>
          <w:rFonts w:ascii="Segoe UI" w:hAnsi="Segoe UI" w:cs="Segoe UI"/>
          <w:b/>
        </w:rPr>
      </w:pPr>
    </w:p>
    <w:p w:rsidR="00CC5B00" w:rsidRDefault="00CC5B00" w:rsidP="00CC5B00">
      <w:pPr>
        <w:widowControl w:val="0"/>
        <w:tabs>
          <w:tab w:val="num" w:pos="0"/>
        </w:tabs>
        <w:jc w:val="both"/>
        <w:rPr>
          <w:rFonts w:ascii="Segoe UI" w:hAnsi="Segoe UI" w:cs="Segoe UI"/>
          <w:b/>
        </w:rPr>
      </w:pPr>
      <w:r>
        <w:rPr>
          <w:rFonts w:ascii="Segoe UI" w:hAnsi="Segoe UI" w:cs="Segoe UI"/>
          <w:b/>
        </w:rPr>
        <w:t>(wartość netto: .............................................. zł,</w:t>
      </w:r>
    </w:p>
    <w:p w:rsidR="00CC5B00" w:rsidRDefault="00CC5B00" w:rsidP="00CC5B00">
      <w:pPr>
        <w:widowControl w:val="0"/>
        <w:tabs>
          <w:tab w:val="left" w:pos="284"/>
        </w:tabs>
        <w:ind w:left="284" w:hanging="284"/>
        <w:jc w:val="both"/>
        <w:rPr>
          <w:rFonts w:ascii="Segoe UI" w:hAnsi="Segoe UI" w:cs="Segoe UI"/>
          <w:b/>
        </w:rPr>
      </w:pPr>
      <w:r>
        <w:rPr>
          <w:rFonts w:ascii="Segoe UI" w:hAnsi="Segoe UI" w:cs="Segoe UI"/>
          <w:b/>
        </w:rPr>
        <w:t>słownie: ..........................................................................................................................................)</w:t>
      </w:r>
    </w:p>
    <w:p w:rsidR="00CC5B00" w:rsidRDefault="00CC5B00" w:rsidP="00CC5B00">
      <w:pPr>
        <w:widowControl w:val="0"/>
        <w:tabs>
          <w:tab w:val="left" w:pos="284"/>
        </w:tabs>
        <w:ind w:left="284" w:hanging="284"/>
        <w:jc w:val="both"/>
        <w:rPr>
          <w:rFonts w:ascii="Segoe UI" w:hAnsi="Segoe UI" w:cs="Segoe UI"/>
          <w:b/>
        </w:rPr>
      </w:pPr>
    </w:p>
    <w:p w:rsidR="00CC5B00" w:rsidRDefault="00CC5B00" w:rsidP="00CC5B00">
      <w:pPr>
        <w:widowControl w:val="0"/>
        <w:tabs>
          <w:tab w:val="left" w:pos="284"/>
        </w:tabs>
        <w:ind w:left="284" w:hanging="284"/>
        <w:jc w:val="both"/>
        <w:rPr>
          <w:rFonts w:ascii="Segoe UI" w:hAnsi="Segoe UI" w:cs="Segoe UI"/>
        </w:rPr>
      </w:pPr>
      <w:r>
        <w:rPr>
          <w:rFonts w:ascii="Segoe UI" w:hAnsi="Segoe UI" w:cs="Segoe UI"/>
        </w:rPr>
        <w:t xml:space="preserve">wyliczoną zgodnie z poniższą Tabelą: </w:t>
      </w:r>
    </w:p>
    <w:p w:rsidR="00CC5B00" w:rsidRDefault="00CC5B00" w:rsidP="00CC5B00">
      <w:pPr>
        <w:widowControl w:val="0"/>
        <w:tabs>
          <w:tab w:val="left" w:pos="284"/>
        </w:tabs>
        <w:ind w:left="284" w:hanging="284"/>
        <w:jc w:val="both"/>
        <w:rPr>
          <w:rFonts w:ascii="Segoe UI" w:hAnsi="Segoe UI" w:cs="Segoe UI"/>
        </w:rPr>
      </w:pPr>
    </w:p>
    <w:tbl>
      <w:tblPr>
        <w:tblW w:w="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701"/>
        <w:gridCol w:w="851"/>
        <w:gridCol w:w="1276"/>
        <w:gridCol w:w="1701"/>
        <w:gridCol w:w="850"/>
        <w:gridCol w:w="1276"/>
        <w:gridCol w:w="1843"/>
      </w:tblGrid>
      <w:tr w:rsidR="00CC5B00" w:rsidTr="00CC5B00">
        <w:trPr>
          <w:cantSplit/>
          <w:trHeight w:val="1438"/>
        </w:trPr>
        <w:tc>
          <w:tcPr>
            <w:tcW w:w="567" w:type="dxa"/>
            <w:tcBorders>
              <w:top w:val="single" w:sz="4" w:space="0" w:color="auto"/>
              <w:left w:val="single" w:sz="4" w:space="0" w:color="auto"/>
              <w:bottom w:val="single" w:sz="4" w:space="0" w:color="auto"/>
              <w:right w:val="single" w:sz="4" w:space="0" w:color="auto"/>
            </w:tcBorders>
            <w:vAlign w:val="center"/>
            <w:hideMark/>
          </w:tcPr>
          <w:p w:rsidR="00CC5B00" w:rsidRDefault="00CC5B00">
            <w:pPr>
              <w:jc w:val="center"/>
              <w:rPr>
                <w:rFonts w:ascii="Segoe UI" w:hAnsi="Segoe UI" w:cs="Segoe UI"/>
                <w:b/>
              </w:rPr>
            </w:pPr>
            <w:r>
              <w:rPr>
                <w:rFonts w:ascii="Segoe UI" w:hAnsi="Segoe UI" w:cs="Segoe UI"/>
                <w:b/>
              </w:rPr>
              <w:t>Lp.</w:t>
            </w:r>
          </w:p>
        </w:tc>
        <w:tc>
          <w:tcPr>
            <w:tcW w:w="1701" w:type="dxa"/>
            <w:tcBorders>
              <w:top w:val="single" w:sz="4" w:space="0" w:color="auto"/>
              <w:left w:val="single" w:sz="4" w:space="0" w:color="auto"/>
              <w:bottom w:val="single" w:sz="4" w:space="0" w:color="auto"/>
              <w:right w:val="single" w:sz="4" w:space="0" w:color="auto"/>
            </w:tcBorders>
            <w:vAlign w:val="center"/>
          </w:tcPr>
          <w:p w:rsidR="00CC5B00" w:rsidRDefault="00CC5B00">
            <w:pPr>
              <w:jc w:val="center"/>
              <w:rPr>
                <w:rFonts w:ascii="Segoe UI" w:hAnsi="Segoe UI" w:cs="Segoe UI"/>
                <w:b/>
              </w:rPr>
            </w:pPr>
          </w:p>
          <w:p w:rsidR="00CC5B00" w:rsidRDefault="00CC5B00">
            <w:pPr>
              <w:jc w:val="center"/>
              <w:rPr>
                <w:rFonts w:ascii="Segoe UI" w:hAnsi="Segoe UI" w:cs="Segoe UI"/>
                <w:b/>
              </w:rPr>
            </w:pPr>
            <w:r>
              <w:rPr>
                <w:rFonts w:ascii="Segoe UI" w:hAnsi="Segoe UI" w:cs="Segoe UI"/>
                <w:b/>
              </w:rPr>
              <w:t>Nazwa towaru</w:t>
            </w:r>
          </w:p>
          <w:p w:rsidR="00CC5B00" w:rsidRDefault="00CC5B00">
            <w:pPr>
              <w:jc w:val="center"/>
              <w:rPr>
                <w:rFonts w:ascii="Segoe UI" w:hAnsi="Segoe UI" w:cs="Segoe UI"/>
                <w:b/>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CC5B00" w:rsidRDefault="00CC5B00">
            <w:pPr>
              <w:jc w:val="center"/>
              <w:rPr>
                <w:rFonts w:ascii="Segoe UI" w:hAnsi="Segoe UI" w:cs="Segoe UI"/>
                <w:b/>
              </w:rPr>
            </w:pPr>
            <w:r>
              <w:rPr>
                <w:rFonts w:ascii="Segoe UI" w:hAnsi="Segoe UI" w:cs="Segoe UI"/>
                <w:b/>
              </w:rPr>
              <w:t>Ilość</w:t>
            </w:r>
          </w:p>
          <w:p w:rsidR="00CC5B00" w:rsidRDefault="00CC5B00">
            <w:pPr>
              <w:jc w:val="center"/>
              <w:rPr>
                <w:rFonts w:ascii="Segoe UI" w:hAnsi="Segoe UI" w:cs="Segoe UI"/>
                <w:b/>
              </w:rPr>
            </w:pPr>
            <w:r>
              <w:rPr>
                <w:rFonts w:ascii="Segoe UI" w:hAnsi="Segoe UI" w:cs="Segoe UI"/>
                <w:b/>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C5B00" w:rsidRDefault="00CC5B00">
            <w:pPr>
              <w:jc w:val="center"/>
              <w:rPr>
                <w:rFonts w:ascii="Segoe UI" w:hAnsi="Segoe UI" w:cs="Segoe UI"/>
                <w:b/>
                <w:sz w:val="18"/>
                <w:szCs w:val="18"/>
              </w:rPr>
            </w:pPr>
            <w:r>
              <w:rPr>
                <w:rFonts w:ascii="Segoe UI" w:hAnsi="Segoe UI" w:cs="Segoe UI"/>
                <w:b/>
                <w:sz w:val="18"/>
                <w:szCs w:val="18"/>
              </w:rPr>
              <w:t>Wartość jednostkowa netto (zł)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C5B00" w:rsidRDefault="00CC5B00">
            <w:pPr>
              <w:jc w:val="center"/>
              <w:rPr>
                <w:rFonts w:ascii="Segoe UI" w:hAnsi="Segoe UI" w:cs="Segoe UI"/>
                <w:b/>
              </w:rPr>
            </w:pPr>
            <w:r>
              <w:rPr>
                <w:rFonts w:ascii="Segoe UI" w:hAnsi="Segoe UI" w:cs="Segoe UI"/>
                <w:b/>
              </w:rPr>
              <w:t>Wartość netto za całą ilość (zł)</w:t>
            </w:r>
          </w:p>
          <w:p w:rsidR="00CC5B00" w:rsidRDefault="00CC5B00">
            <w:pPr>
              <w:jc w:val="center"/>
              <w:rPr>
                <w:rFonts w:ascii="Segoe UI" w:hAnsi="Segoe UI" w:cs="Segoe UI"/>
                <w:b/>
                <w:bCs/>
                <w:i/>
                <w:sz w:val="16"/>
                <w:szCs w:val="16"/>
              </w:rPr>
            </w:pPr>
            <w:r>
              <w:rPr>
                <w:rFonts w:ascii="Segoe UI" w:hAnsi="Segoe UI" w:cs="Segoe UI"/>
                <w:b/>
                <w:bCs/>
                <w:i/>
                <w:sz w:val="16"/>
                <w:szCs w:val="16"/>
              </w:rPr>
              <w:t>(kol.</w:t>
            </w:r>
            <w:r w:rsidR="00C20B2A">
              <w:rPr>
                <w:rFonts w:ascii="Segoe UI" w:hAnsi="Segoe UI" w:cs="Segoe UI"/>
                <w:b/>
                <w:bCs/>
                <w:i/>
                <w:sz w:val="16"/>
                <w:szCs w:val="16"/>
              </w:rPr>
              <w:t xml:space="preserve"> </w:t>
            </w:r>
            <w:r>
              <w:rPr>
                <w:rFonts w:ascii="Segoe UI" w:hAnsi="Segoe UI" w:cs="Segoe UI"/>
                <w:b/>
                <w:bCs/>
                <w:i/>
                <w:sz w:val="16"/>
                <w:szCs w:val="16"/>
              </w:rPr>
              <w:t>3 x kol. 4)</w:t>
            </w:r>
          </w:p>
        </w:tc>
        <w:tc>
          <w:tcPr>
            <w:tcW w:w="850" w:type="dxa"/>
            <w:tcBorders>
              <w:top w:val="single" w:sz="4" w:space="0" w:color="auto"/>
              <w:left w:val="single" w:sz="4" w:space="0" w:color="auto"/>
              <w:bottom w:val="single" w:sz="4" w:space="0" w:color="auto"/>
              <w:right w:val="single" w:sz="4" w:space="0" w:color="auto"/>
            </w:tcBorders>
            <w:vAlign w:val="center"/>
            <w:hideMark/>
          </w:tcPr>
          <w:p w:rsidR="00CC5B00" w:rsidRDefault="00CC5B00">
            <w:pPr>
              <w:jc w:val="center"/>
              <w:rPr>
                <w:rFonts w:ascii="Segoe UI" w:hAnsi="Segoe UI" w:cs="Segoe UI"/>
                <w:b/>
              </w:rPr>
            </w:pPr>
            <w:r>
              <w:rPr>
                <w:rFonts w:ascii="Segoe UI" w:hAnsi="Segoe UI" w:cs="Segoe UI"/>
                <w:b/>
              </w:rPr>
              <w:t>Stawka VAT</w:t>
            </w:r>
          </w:p>
          <w:p w:rsidR="00CC5B00" w:rsidRDefault="00CC5B00">
            <w:pPr>
              <w:jc w:val="center"/>
              <w:rPr>
                <w:rFonts w:ascii="Segoe UI" w:hAnsi="Segoe UI" w:cs="Segoe UI"/>
                <w:b/>
              </w:rPr>
            </w:pPr>
            <w:r>
              <w:rPr>
                <w:rFonts w:ascii="Segoe UI" w:hAnsi="Segoe UI" w:cs="Segoe UI"/>
                <w:b/>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C5B00" w:rsidRDefault="00CC5B00">
            <w:pPr>
              <w:pStyle w:val="Nagwek3"/>
              <w:spacing w:before="0" w:after="0"/>
              <w:rPr>
                <w:rFonts w:ascii="Segoe UI" w:hAnsi="Segoe UI" w:cs="Segoe UI"/>
                <w:sz w:val="20"/>
                <w:szCs w:val="20"/>
              </w:rPr>
            </w:pPr>
            <w:r>
              <w:rPr>
                <w:rFonts w:ascii="Segoe UI" w:hAnsi="Segoe UI" w:cs="Segoe UI"/>
                <w:sz w:val="20"/>
                <w:szCs w:val="20"/>
              </w:rPr>
              <w:t xml:space="preserve">   Wartość</w:t>
            </w:r>
          </w:p>
          <w:p w:rsidR="00CC5B00" w:rsidRDefault="00CC5B00">
            <w:pPr>
              <w:jc w:val="center"/>
              <w:rPr>
                <w:rFonts w:ascii="Segoe UI" w:hAnsi="Segoe UI" w:cs="Segoe UI"/>
                <w:b/>
              </w:rPr>
            </w:pPr>
            <w:r>
              <w:rPr>
                <w:rFonts w:ascii="Segoe UI" w:hAnsi="Segoe UI" w:cs="Segoe UI"/>
                <w:b/>
              </w:rPr>
              <w:t>VAT</w:t>
            </w:r>
          </w:p>
          <w:p w:rsidR="00CC5B00" w:rsidRDefault="00CC5B00">
            <w:pPr>
              <w:jc w:val="center"/>
              <w:rPr>
                <w:rFonts w:ascii="Segoe UI" w:hAnsi="Segoe UI" w:cs="Segoe UI"/>
                <w:b/>
                <w:i/>
                <w:sz w:val="16"/>
                <w:szCs w:val="16"/>
              </w:rPr>
            </w:pPr>
            <w:r>
              <w:rPr>
                <w:rFonts w:ascii="Segoe UI" w:hAnsi="Segoe UI" w:cs="Segoe UI"/>
                <w:b/>
                <w:i/>
                <w:sz w:val="16"/>
                <w:szCs w:val="16"/>
              </w:rPr>
              <w:t>(kol. 5 x kol. 6)</w:t>
            </w:r>
          </w:p>
        </w:tc>
        <w:tc>
          <w:tcPr>
            <w:tcW w:w="1843" w:type="dxa"/>
            <w:tcBorders>
              <w:top w:val="single" w:sz="4" w:space="0" w:color="auto"/>
              <w:left w:val="single" w:sz="4" w:space="0" w:color="auto"/>
              <w:bottom w:val="single" w:sz="4" w:space="0" w:color="auto"/>
              <w:right w:val="single" w:sz="4" w:space="0" w:color="auto"/>
            </w:tcBorders>
            <w:vAlign w:val="center"/>
            <w:hideMark/>
          </w:tcPr>
          <w:p w:rsidR="00CC5B00" w:rsidRDefault="00CC5B00">
            <w:pPr>
              <w:pStyle w:val="Nagwek3"/>
              <w:spacing w:before="0" w:after="0"/>
              <w:jc w:val="center"/>
              <w:rPr>
                <w:rFonts w:ascii="Segoe UI" w:hAnsi="Segoe UI" w:cs="Segoe UI"/>
                <w:caps/>
                <w:sz w:val="20"/>
                <w:szCs w:val="20"/>
              </w:rPr>
            </w:pPr>
            <w:r>
              <w:rPr>
                <w:rFonts w:ascii="Segoe UI" w:hAnsi="Segoe UI" w:cs="Segoe UI"/>
                <w:caps/>
                <w:sz w:val="20"/>
                <w:szCs w:val="20"/>
              </w:rPr>
              <w:t>Cena brutto</w:t>
            </w:r>
          </w:p>
          <w:p w:rsidR="00CC5B00" w:rsidRDefault="00CC5B00">
            <w:pPr>
              <w:jc w:val="center"/>
              <w:rPr>
                <w:rFonts w:ascii="Segoe UI" w:hAnsi="Segoe UI" w:cs="Segoe UI"/>
                <w:b/>
                <w:bCs/>
              </w:rPr>
            </w:pPr>
            <w:r>
              <w:rPr>
                <w:rFonts w:ascii="Segoe UI" w:hAnsi="Segoe UI" w:cs="Segoe UI"/>
                <w:b/>
                <w:bCs/>
              </w:rPr>
              <w:t>za całą ilość (zł)</w:t>
            </w:r>
          </w:p>
          <w:p w:rsidR="00CC5B00" w:rsidRDefault="00CC5B00">
            <w:pPr>
              <w:jc w:val="center"/>
              <w:rPr>
                <w:rFonts w:ascii="Segoe UI" w:hAnsi="Segoe UI" w:cs="Segoe UI"/>
                <w:b/>
                <w:bCs/>
                <w:i/>
                <w:sz w:val="16"/>
                <w:szCs w:val="16"/>
              </w:rPr>
            </w:pPr>
            <w:r>
              <w:rPr>
                <w:rFonts w:ascii="Segoe UI" w:hAnsi="Segoe UI" w:cs="Segoe UI"/>
                <w:b/>
                <w:bCs/>
                <w:i/>
                <w:sz w:val="16"/>
                <w:szCs w:val="16"/>
              </w:rPr>
              <w:t>(kol. 5+kol. 7)</w:t>
            </w:r>
          </w:p>
        </w:tc>
      </w:tr>
      <w:tr w:rsidR="00CC5B00" w:rsidTr="00CC5B00">
        <w:trPr>
          <w:cantSplit/>
        </w:trPr>
        <w:tc>
          <w:tcPr>
            <w:tcW w:w="567" w:type="dxa"/>
            <w:tcBorders>
              <w:top w:val="single" w:sz="4" w:space="0" w:color="auto"/>
              <w:left w:val="single" w:sz="4" w:space="0" w:color="auto"/>
              <w:bottom w:val="single" w:sz="4" w:space="0" w:color="auto"/>
              <w:right w:val="single" w:sz="4" w:space="0" w:color="auto"/>
            </w:tcBorders>
            <w:hideMark/>
          </w:tcPr>
          <w:p w:rsidR="00CC5B00" w:rsidRDefault="00CC5B00">
            <w:pPr>
              <w:jc w:val="center"/>
              <w:rPr>
                <w:rFonts w:ascii="Segoe UI" w:hAnsi="Segoe UI" w:cs="Segoe UI"/>
                <w:b/>
                <w:sz w:val="16"/>
                <w:szCs w:val="16"/>
              </w:rPr>
            </w:pPr>
            <w:r>
              <w:rPr>
                <w:rFonts w:ascii="Segoe UI" w:hAnsi="Segoe UI" w:cs="Segoe UI"/>
                <w:b/>
                <w:sz w:val="16"/>
                <w:szCs w:val="16"/>
              </w:rPr>
              <w:t>1</w:t>
            </w:r>
          </w:p>
        </w:tc>
        <w:tc>
          <w:tcPr>
            <w:tcW w:w="1701" w:type="dxa"/>
            <w:tcBorders>
              <w:top w:val="single" w:sz="4" w:space="0" w:color="auto"/>
              <w:left w:val="single" w:sz="4" w:space="0" w:color="auto"/>
              <w:bottom w:val="single" w:sz="4" w:space="0" w:color="auto"/>
              <w:right w:val="single" w:sz="4" w:space="0" w:color="auto"/>
            </w:tcBorders>
            <w:hideMark/>
          </w:tcPr>
          <w:p w:rsidR="00CC5B00" w:rsidRDefault="00CC5B00">
            <w:pPr>
              <w:jc w:val="center"/>
              <w:rPr>
                <w:rFonts w:ascii="Segoe UI" w:hAnsi="Segoe UI" w:cs="Segoe UI"/>
                <w:b/>
                <w:sz w:val="16"/>
                <w:szCs w:val="16"/>
              </w:rPr>
            </w:pPr>
            <w:r>
              <w:rPr>
                <w:rFonts w:ascii="Segoe UI" w:hAnsi="Segoe UI" w:cs="Segoe UI"/>
                <w:b/>
                <w:sz w:val="16"/>
                <w:szCs w:val="16"/>
              </w:rPr>
              <w:t>2</w:t>
            </w:r>
          </w:p>
        </w:tc>
        <w:tc>
          <w:tcPr>
            <w:tcW w:w="851" w:type="dxa"/>
            <w:tcBorders>
              <w:top w:val="single" w:sz="4" w:space="0" w:color="auto"/>
              <w:left w:val="single" w:sz="4" w:space="0" w:color="auto"/>
              <w:bottom w:val="single" w:sz="4" w:space="0" w:color="auto"/>
              <w:right w:val="single" w:sz="4" w:space="0" w:color="auto"/>
            </w:tcBorders>
            <w:hideMark/>
          </w:tcPr>
          <w:p w:rsidR="00CC5B00" w:rsidRDefault="00CC5B00">
            <w:pPr>
              <w:jc w:val="center"/>
              <w:rPr>
                <w:rFonts w:ascii="Segoe UI" w:hAnsi="Segoe UI" w:cs="Segoe UI"/>
                <w:b/>
                <w:sz w:val="16"/>
                <w:szCs w:val="16"/>
              </w:rPr>
            </w:pPr>
            <w:r>
              <w:rPr>
                <w:rFonts w:ascii="Segoe UI" w:hAnsi="Segoe UI" w:cs="Segoe UI"/>
                <w:b/>
                <w:sz w:val="16"/>
                <w:szCs w:val="16"/>
              </w:rPr>
              <w:t>3</w:t>
            </w:r>
          </w:p>
        </w:tc>
        <w:tc>
          <w:tcPr>
            <w:tcW w:w="1276" w:type="dxa"/>
            <w:tcBorders>
              <w:top w:val="single" w:sz="4" w:space="0" w:color="auto"/>
              <w:left w:val="single" w:sz="4" w:space="0" w:color="auto"/>
              <w:bottom w:val="single" w:sz="4" w:space="0" w:color="auto"/>
              <w:right w:val="single" w:sz="4" w:space="0" w:color="auto"/>
            </w:tcBorders>
            <w:hideMark/>
          </w:tcPr>
          <w:p w:rsidR="00CC5B00" w:rsidRDefault="00CC5B00">
            <w:pPr>
              <w:jc w:val="center"/>
              <w:rPr>
                <w:rFonts w:ascii="Segoe UI" w:hAnsi="Segoe UI" w:cs="Segoe UI"/>
                <w:b/>
                <w:sz w:val="16"/>
                <w:szCs w:val="16"/>
              </w:rPr>
            </w:pPr>
            <w:r>
              <w:rPr>
                <w:rFonts w:ascii="Segoe UI" w:hAnsi="Segoe UI" w:cs="Segoe UI"/>
                <w:b/>
                <w:sz w:val="16"/>
                <w:szCs w:val="16"/>
              </w:rPr>
              <w:t>4</w:t>
            </w:r>
          </w:p>
        </w:tc>
        <w:tc>
          <w:tcPr>
            <w:tcW w:w="1701" w:type="dxa"/>
            <w:tcBorders>
              <w:top w:val="single" w:sz="4" w:space="0" w:color="auto"/>
              <w:left w:val="single" w:sz="4" w:space="0" w:color="auto"/>
              <w:bottom w:val="single" w:sz="4" w:space="0" w:color="auto"/>
              <w:right w:val="single" w:sz="4" w:space="0" w:color="auto"/>
            </w:tcBorders>
            <w:hideMark/>
          </w:tcPr>
          <w:p w:rsidR="00CC5B00" w:rsidRDefault="00CC5B00">
            <w:pPr>
              <w:jc w:val="center"/>
              <w:rPr>
                <w:rFonts w:ascii="Segoe UI" w:hAnsi="Segoe UI" w:cs="Segoe UI"/>
                <w:b/>
                <w:sz w:val="16"/>
                <w:szCs w:val="16"/>
              </w:rPr>
            </w:pPr>
            <w:r>
              <w:rPr>
                <w:rFonts w:ascii="Segoe UI" w:hAnsi="Segoe UI" w:cs="Segoe UI"/>
                <w:b/>
                <w:sz w:val="16"/>
                <w:szCs w:val="16"/>
              </w:rPr>
              <w:t>5</w:t>
            </w:r>
          </w:p>
        </w:tc>
        <w:tc>
          <w:tcPr>
            <w:tcW w:w="850" w:type="dxa"/>
            <w:tcBorders>
              <w:top w:val="single" w:sz="4" w:space="0" w:color="auto"/>
              <w:left w:val="single" w:sz="4" w:space="0" w:color="auto"/>
              <w:bottom w:val="single" w:sz="4" w:space="0" w:color="auto"/>
              <w:right w:val="single" w:sz="4" w:space="0" w:color="auto"/>
            </w:tcBorders>
            <w:hideMark/>
          </w:tcPr>
          <w:p w:rsidR="00CC5B00" w:rsidRDefault="00CC5B00">
            <w:pPr>
              <w:jc w:val="center"/>
              <w:rPr>
                <w:rFonts w:ascii="Segoe UI" w:hAnsi="Segoe UI" w:cs="Segoe UI"/>
                <w:b/>
                <w:sz w:val="16"/>
                <w:szCs w:val="16"/>
              </w:rPr>
            </w:pPr>
            <w:r>
              <w:rPr>
                <w:rFonts w:ascii="Segoe UI" w:hAnsi="Segoe UI" w:cs="Segoe UI"/>
                <w:b/>
                <w:sz w:val="16"/>
                <w:szCs w:val="16"/>
              </w:rPr>
              <w:t>6</w:t>
            </w:r>
          </w:p>
        </w:tc>
        <w:tc>
          <w:tcPr>
            <w:tcW w:w="1276" w:type="dxa"/>
            <w:tcBorders>
              <w:top w:val="single" w:sz="4" w:space="0" w:color="auto"/>
              <w:left w:val="single" w:sz="4" w:space="0" w:color="auto"/>
              <w:bottom w:val="single" w:sz="4" w:space="0" w:color="auto"/>
              <w:right w:val="single" w:sz="4" w:space="0" w:color="auto"/>
            </w:tcBorders>
            <w:hideMark/>
          </w:tcPr>
          <w:p w:rsidR="00CC5B00" w:rsidRDefault="00CC5B00">
            <w:pPr>
              <w:jc w:val="center"/>
              <w:rPr>
                <w:rFonts w:ascii="Segoe UI" w:hAnsi="Segoe UI" w:cs="Segoe UI"/>
                <w:b/>
                <w:sz w:val="16"/>
                <w:szCs w:val="16"/>
              </w:rPr>
            </w:pPr>
            <w:r>
              <w:rPr>
                <w:rFonts w:ascii="Segoe UI" w:hAnsi="Segoe UI" w:cs="Segoe UI"/>
                <w:b/>
                <w:sz w:val="16"/>
                <w:szCs w:val="16"/>
              </w:rPr>
              <w:t>7</w:t>
            </w:r>
          </w:p>
        </w:tc>
        <w:tc>
          <w:tcPr>
            <w:tcW w:w="1843" w:type="dxa"/>
            <w:tcBorders>
              <w:top w:val="single" w:sz="4" w:space="0" w:color="auto"/>
              <w:left w:val="single" w:sz="4" w:space="0" w:color="auto"/>
              <w:bottom w:val="single" w:sz="4" w:space="0" w:color="auto"/>
              <w:right w:val="single" w:sz="4" w:space="0" w:color="auto"/>
            </w:tcBorders>
            <w:hideMark/>
          </w:tcPr>
          <w:p w:rsidR="00CC5B00" w:rsidRDefault="00CC5B00">
            <w:pPr>
              <w:jc w:val="center"/>
              <w:rPr>
                <w:rFonts w:ascii="Segoe UI" w:hAnsi="Segoe UI" w:cs="Segoe UI"/>
                <w:b/>
                <w:sz w:val="16"/>
                <w:szCs w:val="16"/>
              </w:rPr>
            </w:pPr>
            <w:r>
              <w:rPr>
                <w:rFonts w:ascii="Segoe UI" w:hAnsi="Segoe UI" w:cs="Segoe UI"/>
                <w:b/>
                <w:sz w:val="16"/>
                <w:szCs w:val="16"/>
              </w:rPr>
              <w:t>8</w:t>
            </w:r>
          </w:p>
        </w:tc>
      </w:tr>
      <w:tr w:rsidR="00CC5B00" w:rsidTr="00CC5B00">
        <w:trPr>
          <w:cantSplit/>
          <w:trHeight w:val="814"/>
        </w:trPr>
        <w:tc>
          <w:tcPr>
            <w:tcW w:w="567" w:type="dxa"/>
            <w:tcBorders>
              <w:top w:val="single" w:sz="4" w:space="0" w:color="auto"/>
              <w:left w:val="single" w:sz="4" w:space="0" w:color="auto"/>
              <w:bottom w:val="single" w:sz="4" w:space="0" w:color="auto"/>
              <w:right w:val="single" w:sz="4" w:space="0" w:color="auto"/>
            </w:tcBorders>
            <w:vAlign w:val="center"/>
            <w:hideMark/>
          </w:tcPr>
          <w:p w:rsidR="00CC5B00" w:rsidRDefault="00CC5B00">
            <w:pPr>
              <w:jc w:val="center"/>
              <w:rPr>
                <w:rFonts w:ascii="Segoe UI" w:hAnsi="Segoe UI" w:cs="Segoe UI"/>
                <w:sz w:val="18"/>
                <w:szCs w:val="18"/>
              </w:rPr>
            </w:pPr>
            <w:r>
              <w:rPr>
                <w:rFonts w:ascii="Segoe UI" w:hAnsi="Segoe UI" w:cs="Segoe UI"/>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C5B00" w:rsidRDefault="00CC5B00">
            <w:pPr>
              <w:jc w:val="center"/>
              <w:rPr>
                <w:rFonts w:ascii="Segoe UI" w:hAnsi="Segoe UI" w:cs="Segoe UI"/>
                <w:sz w:val="18"/>
                <w:szCs w:val="18"/>
              </w:rPr>
            </w:pPr>
            <w:r>
              <w:rPr>
                <w:rFonts w:ascii="Segoe UI" w:hAnsi="Segoe UI" w:cs="Segoe UI"/>
                <w:sz w:val="18"/>
                <w:szCs w:val="18"/>
              </w:rPr>
              <w:t xml:space="preserve">Tablice samochodowe jednorzędowe </w:t>
            </w:r>
            <w:r>
              <w:rPr>
                <w:rFonts w:ascii="Segoe UI" w:hAnsi="Segoe UI" w:cs="Segoe UI"/>
                <w:sz w:val="18"/>
                <w:szCs w:val="18"/>
              </w:rPr>
              <w:br/>
              <w:t>i dwurzędowe – wszystkie rodzaje, w tym wtórniki</w:t>
            </w:r>
          </w:p>
        </w:tc>
        <w:tc>
          <w:tcPr>
            <w:tcW w:w="851" w:type="dxa"/>
            <w:tcBorders>
              <w:top w:val="single" w:sz="4" w:space="0" w:color="auto"/>
              <w:left w:val="single" w:sz="4" w:space="0" w:color="auto"/>
              <w:bottom w:val="single" w:sz="4" w:space="0" w:color="auto"/>
              <w:right w:val="single" w:sz="4" w:space="0" w:color="auto"/>
            </w:tcBorders>
            <w:vAlign w:val="center"/>
          </w:tcPr>
          <w:p w:rsidR="00CC5B00" w:rsidRDefault="00CC5B00">
            <w:pPr>
              <w:rPr>
                <w:rFonts w:ascii="Segoe UI" w:hAnsi="Segoe UI" w:cs="Segoe UI"/>
                <w:sz w:val="18"/>
                <w:szCs w:val="18"/>
              </w:rPr>
            </w:pPr>
          </w:p>
          <w:p w:rsidR="00CC5B00" w:rsidRDefault="00BB20BC">
            <w:pPr>
              <w:jc w:val="center"/>
              <w:rPr>
                <w:rFonts w:ascii="Segoe UI" w:hAnsi="Segoe UI" w:cs="Segoe UI"/>
                <w:sz w:val="18"/>
                <w:szCs w:val="18"/>
              </w:rPr>
            </w:pPr>
            <w:r>
              <w:rPr>
                <w:rFonts w:ascii="Segoe UI" w:hAnsi="Segoe UI" w:cs="Segoe UI"/>
                <w:sz w:val="18"/>
                <w:szCs w:val="18"/>
              </w:rPr>
              <w:t>20 0</w:t>
            </w:r>
            <w:r w:rsidR="00CC5B00">
              <w:rPr>
                <w:rFonts w:ascii="Segoe UI" w:hAnsi="Segoe UI" w:cs="Segoe UI"/>
                <w:sz w:val="18"/>
                <w:szCs w:val="18"/>
              </w:rPr>
              <w:t>00</w:t>
            </w:r>
          </w:p>
          <w:p w:rsidR="00CC5B00" w:rsidRDefault="00CC5B00">
            <w:pPr>
              <w:rPr>
                <w:rFonts w:ascii="Segoe UI" w:hAnsi="Segoe UI" w:cs="Segoe UI"/>
                <w:sz w:val="18"/>
                <w:szCs w:val="18"/>
              </w:rPr>
            </w:pPr>
          </w:p>
        </w:tc>
        <w:tc>
          <w:tcPr>
            <w:tcW w:w="1276" w:type="dxa"/>
            <w:tcBorders>
              <w:top w:val="single" w:sz="4" w:space="0" w:color="auto"/>
              <w:left w:val="single" w:sz="4" w:space="0" w:color="auto"/>
              <w:bottom w:val="single" w:sz="4" w:space="0" w:color="auto"/>
              <w:right w:val="single" w:sz="4" w:space="0" w:color="auto"/>
            </w:tcBorders>
          </w:tcPr>
          <w:p w:rsidR="00CC5B00" w:rsidRDefault="00CC5B00">
            <w:pPr>
              <w:jc w:val="center"/>
              <w:rPr>
                <w:rFonts w:ascii="Segoe UI" w:hAnsi="Segoe UI" w:cs="Segoe UI"/>
                <w:sz w:val="18"/>
                <w:szCs w:val="18"/>
              </w:rPr>
            </w:pPr>
          </w:p>
        </w:tc>
        <w:tc>
          <w:tcPr>
            <w:tcW w:w="1701" w:type="dxa"/>
            <w:tcBorders>
              <w:top w:val="single" w:sz="4" w:space="0" w:color="auto"/>
              <w:left w:val="single" w:sz="4" w:space="0" w:color="auto"/>
              <w:bottom w:val="single" w:sz="4" w:space="0" w:color="auto"/>
              <w:right w:val="single" w:sz="4" w:space="0" w:color="auto"/>
            </w:tcBorders>
          </w:tcPr>
          <w:p w:rsidR="00CC5B00" w:rsidRDefault="00CC5B00">
            <w:pPr>
              <w:rPr>
                <w:rFonts w:ascii="Segoe UI" w:hAnsi="Segoe UI" w:cs="Segoe UI"/>
                <w:sz w:val="18"/>
                <w:szCs w:val="18"/>
              </w:rPr>
            </w:pPr>
          </w:p>
        </w:tc>
        <w:tc>
          <w:tcPr>
            <w:tcW w:w="850" w:type="dxa"/>
            <w:tcBorders>
              <w:top w:val="single" w:sz="4" w:space="0" w:color="auto"/>
              <w:left w:val="single" w:sz="4" w:space="0" w:color="auto"/>
              <w:bottom w:val="single" w:sz="4" w:space="0" w:color="auto"/>
              <w:right w:val="single" w:sz="4" w:space="0" w:color="auto"/>
            </w:tcBorders>
          </w:tcPr>
          <w:p w:rsidR="00CC5B00" w:rsidRDefault="00CC5B00">
            <w:pPr>
              <w:jc w:val="center"/>
              <w:rPr>
                <w:rFonts w:ascii="Segoe UI" w:hAnsi="Segoe UI" w:cs="Segoe UI"/>
                <w:sz w:val="18"/>
                <w:szCs w:val="18"/>
              </w:rPr>
            </w:pPr>
          </w:p>
        </w:tc>
        <w:tc>
          <w:tcPr>
            <w:tcW w:w="1276" w:type="dxa"/>
            <w:tcBorders>
              <w:top w:val="single" w:sz="4" w:space="0" w:color="auto"/>
              <w:left w:val="single" w:sz="4" w:space="0" w:color="auto"/>
              <w:bottom w:val="single" w:sz="4" w:space="0" w:color="auto"/>
              <w:right w:val="single" w:sz="4" w:space="0" w:color="auto"/>
            </w:tcBorders>
          </w:tcPr>
          <w:p w:rsidR="00CC5B00" w:rsidRDefault="00CC5B00">
            <w:pPr>
              <w:rPr>
                <w:rFonts w:ascii="Segoe UI" w:hAnsi="Segoe UI" w:cs="Segoe UI"/>
                <w:sz w:val="18"/>
                <w:szCs w:val="18"/>
              </w:rPr>
            </w:pPr>
          </w:p>
        </w:tc>
        <w:tc>
          <w:tcPr>
            <w:tcW w:w="1843" w:type="dxa"/>
            <w:tcBorders>
              <w:top w:val="single" w:sz="4" w:space="0" w:color="auto"/>
              <w:left w:val="single" w:sz="4" w:space="0" w:color="auto"/>
              <w:bottom w:val="single" w:sz="4" w:space="0" w:color="auto"/>
              <w:right w:val="single" w:sz="4" w:space="0" w:color="auto"/>
            </w:tcBorders>
          </w:tcPr>
          <w:p w:rsidR="00CC5B00" w:rsidRDefault="00CC5B00">
            <w:pPr>
              <w:rPr>
                <w:rFonts w:ascii="Segoe UI" w:hAnsi="Segoe UI" w:cs="Segoe UI"/>
                <w:sz w:val="18"/>
                <w:szCs w:val="18"/>
              </w:rPr>
            </w:pPr>
          </w:p>
        </w:tc>
      </w:tr>
      <w:tr w:rsidR="00CC5B00" w:rsidTr="00CC5B00">
        <w:trPr>
          <w:cantSplit/>
          <w:trHeight w:val="814"/>
        </w:trPr>
        <w:tc>
          <w:tcPr>
            <w:tcW w:w="567" w:type="dxa"/>
            <w:tcBorders>
              <w:top w:val="single" w:sz="4" w:space="0" w:color="auto"/>
              <w:left w:val="single" w:sz="4" w:space="0" w:color="auto"/>
              <w:bottom w:val="single" w:sz="4" w:space="0" w:color="auto"/>
              <w:right w:val="single" w:sz="4" w:space="0" w:color="auto"/>
            </w:tcBorders>
            <w:vAlign w:val="center"/>
            <w:hideMark/>
          </w:tcPr>
          <w:p w:rsidR="00CC5B00" w:rsidRDefault="00CC5B00">
            <w:pPr>
              <w:jc w:val="center"/>
              <w:rPr>
                <w:rFonts w:ascii="Segoe UI" w:hAnsi="Segoe UI" w:cs="Segoe UI"/>
                <w:sz w:val="18"/>
                <w:szCs w:val="18"/>
              </w:rPr>
            </w:pPr>
            <w:r>
              <w:rPr>
                <w:rFonts w:ascii="Segoe UI" w:hAnsi="Segoe UI" w:cs="Segoe UI"/>
                <w:sz w:val="18"/>
                <w:szCs w:val="18"/>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CC5B00" w:rsidRDefault="00CC5B00">
            <w:pPr>
              <w:jc w:val="center"/>
              <w:rPr>
                <w:rFonts w:ascii="Segoe UI" w:hAnsi="Segoe UI" w:cs="Segoe UI"/>
                <w:sz w:val="18"/>
                <w:szCs w:val="18"/>
              </w:rPr>
            </w:pPr>
            <w:r>
              <w:rPr>
                <w:rFonts w:ascii="Segoe UI" w:hAnsi="Segoe UI" w:cs="Segoe UI"/>
                <w:sz w:val="18"/>
                <w:szCs w:val="18"/>
              </w:rPr>
              <w:t>Tablice jednorzędowe zmniejszone – wszystkie rodzaje, w tym wtórniki</w:t>
            </w:r>
          </w:p>
        </w:tc>
        <w:tc>
          <w:tcPr>
            <w:tcW w:w="851" w:type="dxa"/>
            <w:tcBorders>
              <w:top w:val="single" w:sz="4" w:space="0" w:color="auto"/>
              <w:left w:val="single" w:sz="4" w:space="0" w:color="auto"/>
              <w:bottom w:val="single" w:sz="4" w:space="0" w:color="auto"/>
              <w:right w:val="single" w:sz="4" w:space="0" w:color="auto"/>
            </w:tcBorders>
            <w:vAlign w:val="center"/>
            <w:hideMark/>
          </w:tcPr>
          <w:p w:rsidR="00CC5B00" w:rsidRDefault="00BB20BC">
            <w:pPr>
              <w:jc w:val="center"/>
              <w:rPr>
                <w:rFonts w:ascii="Segoe UI" w:hAnsi="Segoe UI" w:cs="Segoe UI"/>
                <w:sz w:val="18"/>
                <w:szCs w:val="18"/>
              </w:rPr>
            </w:pPr>
            <w:r>
              <w:rPr>
                <w:rFonts w:ascii="Segoe UI" w:hAnsi="Segoe UI" w:cs="Segoe UI"/>
                <w:sz w:val="18"/>
                <w:szCs w:val="18"/>
              </w:rPr>
              <w:t>10</w:t>
            </w:r>
            <w:r w:rsidR="00CC5B00">
              <w:rPr>
                <w:rFonts w:ascii="Segoe UI" w:hAnsi="Segoe UI" w:cs="Segoe UI"/>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C5B00" w:rsidRDefault="00CC5B00">
            <w:pPr>
              <w:jc w:val="center"/>
              <w:rPr>
                <w:rFonts w:ascii="Segoe UI" w:hAnsi="Segoe UI" w:cs="Segoe UI"/>
                <w:sz w:val="18"/>
                <w:szCs w:val="18"/>
              </w:rPr>
            </w:pPr>
          </w:p>
        </w:tc>
        <w:tc>
          <w:tcPr>
            <w:tcW w:w="1701" w:type="dxa"/>
            <w:tcBorders>
              <w:top w:val="single" w:sz="4" w:space="0" w:color="auto"/>
              <w:left w:val="single" w:sz="4" w:space="0" w:color="auto"/>
              <w:bottom w:val="single" w:sz="4" w:space="0" w:color="auto"/>
              <w:right w:val="single" w:sz="4" w:space="0" w:color="auto"/>
            </w:tcBorders>
          </w:tcPr>
          <w:p w:rsidR="00CC5B00" w:rsidRDefault="00CC5B00">
            <w:pPr>
              <w:rPr>
                <w:rFonts w:ascii="Segoe UI" w:hAnsi="Segoe UI" w:cs="Segoe UI"/>
                <w:sz w:val="18"/>
                <w:szCs w:val="18"/>
              </w:rPr>
            </w:pPr>
          </w:p>
        </w:tc>
        <w:tc>
          <w:tcPr>
            <w:tcW w:w="850" w:type="dxa"/>
            <w:tcBorders>
              <w:top w:val="single" w:sz="4" w:space="0" w:color="auto"/>
              <w:left w:val="single" w:sz="4" w:space="0" w:color="auto"/>
              <w:bottom w:val="single" w:sz="4" w:space="0" w:color="auto"/>
              <w:right w:val="single" w:sz="4" w:space="0" w:color="auto"/>
            </w:tcBorders>
          </w:tcPr>
          <w:p w:rsidR="00CC5B00" w:rsidRDefault="00CC5B00">
            <w:pPr>
              <w:jc w:val="center"/>
              <w:rPr>
                <w:rFonts w:ascii="Segoe UI" w:hAnsi="Segoe UI" w:cs="Segoe UI"/>
                <w:sz w:val="18"/>
                <w:szCs w:val="18"/>
              </w:rPr>
            </w:pPr>
          </w:p>
        </w:tc>
        <w:tc>
          <w:tcPr>
            <w:tcW w:w="1276" w:type="dxa"/>
            <w:tcBorders>
              <w:top w:val="single" w:sz="4" w:space="0" w:color="auto"/>
              <w:left w:val="single" w:sz="4" w:space="0" w:color="auto"/>
              <w:bottom w:val="single" w:sz="4" w:space="0" w:color="auto"/>
              <w:right w:val="single" w:sz="4" w:space="0" w:color="auto"/>
            </w:tcBorders>
          </w:tcPr>
          <w:p w:rsidR="00CC5B00" w:rsidRDefault="00CC5B00">
            <w:pPr>
              <w:rPr>
                <w:rFonts w:ascii="Segoe UI" w:hAnsi="Segoe UI" w:cs="Segoe UI"/>
                <w:sz w:val="18"/>
                <w:szCs w:val="18"/>
              </w:rPr>
            </w:pPr>
          </w:p>
        </w:tc>
        <w:tc>
          <w:tcPr>
            <w:tcW w:w="1843" w:type="dxa"/>
            <w:tcBorders>
              <w:top w:val="single" w:sz="4" w:space="0" w:color="auto"/>
              <w:left w:val="single" w:sz="4" w:space="0" w:color="auto"/>
              <w:bottom w:val="single" w:sz="4" w:space="0" w:color="auto"/>
              <w:right w:val="single" w:sz="4" w:space="0" w:color="auto"/>
            </w:tcBorders>
          </w:tcPr>
          <w:p w:rsidR="00CC5B00" w:rsidRDefault="00CC5B00">
            <w:pPr>
              <w:rPr>
                <w:rFonts w:ascii="Segoe UI" w:hAnsi="Segoe UI" w:cs="Segoe UI"/>
                <w:sz w:val="18"/>
                <w:szCs w:val="18"/>
              </w:rPr>
            </w:pPr>
          </w:p>
        </w:tc>
      </w:tr>
      <w:tr w:rsidR="00CC5B00" w:rsidTr="00CC5B00">
        <w:trPr>
          <w:cantSplit/>
          <w:trHeight w:val="854"/>
        </w:trPr>
        <w:tc>
          <w:tcPr>
            <w:tcW w:w="567" w:type="dxa"/>
            <w:tcBorders>
              <w:top w:val="single" w:sz="4" w:space="0" w:color="auto"/>
              <w:left w:val="single" w:sz="4" w:space="0" w:color="auto"/>
              <w:bottom w:val="single" w:sz="4" w:space="0" w:color="auto"/>
              <w:right w:val="single" w:sz="4" w:space="0" w:color="auto"/>
            </w:tcBorders>
            <w:vAlign w:val="center"/>
            <w:hideMark/>
          </w:tcPr>
          <w:p w:rsidR="00CC5B00" w:rsidRDefault="00CC5B00">
            <w:pPr>
              <w:jc w:val="center"/>
              <w:rPr>
                <w:rFonts w:ascii="Segoe UI" w:hAnsi="Segoe UI" w:cs="Segoe UI"/>
                <w:sz w:val="18"/>
                <w:szCs w:val="18"/>
              </w:rPr>
            </w:pPr>
            <w:r>
              <w:rPr>
                <w:rFonts w:ascii="Segoe UI" w:hAnsi="Segoe UI" w:cs="Segoe UI"/>
                <w:sz w:val="18"/>
                <w:szCs w:val="18"/>
              </w:rPr>
              <w:lastRenderedPageBreak/>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CC5B00" w:rsidRDefault="00CC5B00">
            <w:pPr>
              <w:jc w:val="center"/>
              <w:rPr>
                <w:rFonts w:ascii="Segoe UI" w:hAnsi="Segoe UI" w:cs="Segoe UI"/>
                <w:sz w:val="18"/>
                <w:szCs w:val="18"/>
              </w:rPr>
            </w:pPr>
            <w:r>
              <w:rPr>
                <w:rFonts w:ascii="Segoe UI" w:hAnsi="Segoe UI" w:cs="Segoe UI"/>
                <w:sz w:val="18"/>
                <w:szCs w:val="18"/>
              </w:rPr>
              <w:t xml:space="preserve">Tablice motocyklowo </w:t>
            </w:r>
          </w:p>
          <w:p w:rsidR="00CC5B00" w:rsidRDefault="00CC5B00">
            <w:pPr>
              <w:jc w:val="center"/>
              <w:rPr>
                <w:rFonts w:ascii="Segoe UI" w:hAnsi="Segoe UI" w:cs="Segoe UI"/>
                <w:sz w:val="18"/>
                <w:szCs w:val="18"/>
              </w:rPr>
            </w:pPr>
            <w:r>
              <w:rPr>
                <w:rFonts w:ascii="Segoe UI" w:hAnsi="Segoe UI" w:cs="Segoe UI"/>
                <w:sz w:val="18"/>
                <w:szCs w:val="18"/>
              </w:rPr>
              <w:t xml:space="preserve">– ciągnikowe dwurzędowe </w:t>
            </w:r>
          </w:p>
          <w:p w:rsidR="00CC5B00" w:rsidRDefault="00CC5B00">
            <w:pPr>
              <w:jc w:val="center"/>
              <w:rPr>
                <w:rFonts w:ascii="Segoe UI" w:hAnsi="Segoe UI" w:cs="Segoe UI"/>
                <w:sz w:val="18"/>
                <w:szCs w:val="18"/>
              </w:rPr>
            </w:pPr>
            <w:r>
              <w:rPr>
                <w:rFonts w:ascii="Segoe UI" w:hAnsi="Segoe UI" w:cs="Segoe UI"/>
                <w:sz w:val="18"/>
                <w:szCs w:val="18"/>
              </w:rPr>
              <w:t>– wszystkie rodzaje, w tym wtórniki</w:t>
            </w:r>
          </w:p>
        </w:tc>
        <w:tc>
          <w:tcPr>
            <w:tcW w:w="851" w:type="dxa"/>
            <w:tcBorders>
              <w:top w:val="single" w:sz="4" w:space="0" w:color="auto"/>
              <w:left w:val="single" w:sz="4" w:space="0" w:color="auto"/>
              <w:bottom w:val="single" w:sz="4" w:space="0" w:color="auto"/>
              <w:right w:val="single" w:sz="4" w:space="0" w:color="auto"/>
            </w:tcBorders>
            <w:vAlign w:val="center"/>
          </w:tcPr>
          <w:p w:rsidR="00CC5B00" w:rsidRDefault="00CC5B00">
            <w:pPr>
              <w:jc w:val="center"/>
              <w:rPr>
                <w:rFonts w:ascii="Segoe UI" w:hAnsi="Segoe UI" w:cs="Segoe UI"/>
                <w:sz w:val="18"/>
                <w:szCs w:val="18"/>
              </w:rPr>
            </w:pPr>
          </w:p>
          <w:p w:rsidR="00CC5B00" w:rsidRDefault="00CC5B00">
            <w:pPr>
              <w:jc w:val="center"/>
              <w:rPr>
                <w:rFonts w:ascii="Segoe UI" w:hAnsi="Segoe UI" w:cs="Segoe UI"/>
                <w:sz w:val="18"/>
                <w:szCs w:val="18"/>
              </w:rPr>
            </w:pPr>
            <w:r>
              <w:rPr>
                <w:rFonts w:ascii="Segoe UI" w:hAnsi="Segoe UI" w:cs="Segoe UI"/>
                <w:sz w:val="18"/>
                <w:szCs w:val="18"/>
              </w:rPr>
              <w:t>450</w:t>
            </w:r>
          </w:p>
          <w:p w:rsidR="00CC5B00" w:rsidRDefault="00CC5B00">
            <w:pPr>
              <w:jc w:val="center"/>
              <w:rPr>
                <w:rFonts w:ascii="Segoe UI" w:hAnsi="Segoe UI" w:cs="Segoe UI"/>
                <w:sz w:val="18"/>
                <w:szCs w:val="18"/>
              </w:rPr>
            </w:pPr>
          </w:p>
        </w:tc>
        <w:tc>
          <w:tcPr>
            <w:tcW w:w="1276" w:type="dxa"/>
            <w:tcBorders>
              <w:top w:val="single" w:sz="4" w:space="0" w:color="auto"/>
              <w:left w:val="single" w:sz="4" w:space="0" w:color="auto"/>
              <w:bottom w:val="single" w:sz="4" w:space="0" w:color="auto"/>
              <w:right w:val="single" w:sz="4" w:space="0" w:color="auto"/>
            </w:tcBorders>
          </w:tcPr>
          <w:p w:rsidR="00CC5B00" w:rsidRDefault="00CC5B00">
            <w:pPr>
              <w:jc w:val="center"/>
              <w:rPr>
                <w:rFonts w:ascii="Segoe UI" w:hAnsi="Segoe UI" w:cs="Segoe UI"/>
                <w:sz w:val="18"/>
                <w:szCs w:val="18"/>
              </w:rPr>
            </w:pPr>
          </w:p>
        </w:tc>
        <w:tc>
          <w:tcPr>
            <w:tcW w:w="1701" w:type="dxa"/>
            <w:tcBorders>
              <w:top w:val="single" w:sz="4" w:space="0" w:color="auto"/>
              <w:left w:val="single" w:sz="4" w:space="0" w:color="auto"/>
              <w:bottom w:val="single" w:sz="4" w:space="0" w:color="auto"/>
              <w:right w:val="single" w:sz="4" w:space="0" w:color="auto"/>
            </w:tcBorders>
          </w:tcPr>
          <w:p w:rsidR="00CC5B00" w:rsidRDefault="00CC5B00">
            <w:pPr>
              <w:jc w:val="center"/>
              <w:rPr>
                <w:rFonts w:ascii="Segoe UI" w:hAnsi="Segoe UI" w:cs="Segoe UI"/>
                <w:sz w:val="18"/>
                <w:szCs w:val="18"/>
              </w:rPr>
            </w:pPr>
          </w:p>
        </w:tc>
        <w:tc>
          <w:tcPr>
            <w:tcW w:w="850" w:type="dxa"/>
            <w:tcBorders>
              <w:top w:val="single" w:sz="4" w:space="0" w:color="auto"/>
              <w:left w:val="single" w:sz="4" w:space="0" w:color="auto"/>
              <w:bottom w:val="single" w:sz="4" w:space="0" w:color="auto"/>
              <w:right w:val="single" w:sz="4" w:space="0" w:color="auto"/>
            </w:tcBorders>
          </w:tcPr>
          <w:p w:rsidR="00CC5B00" w:rsidRDefault="00CC5B00">
            <w:pPr>
              <w:jc w:val="center"/>
              <w:rPr>
                <w:rFonts w:ascii="Segoe UI" w:hAnsi="Segoe UI" w:cs="Segoe UI"/>
                <w:sz w:val="18"/>
                <w:szCs w:val="18"/>
              </w:rPr>
            </w:pPr>
          </w:p>
        </w:tc>
        <w:tc>
          <w:tcPr>
            <w:tcW w:w="1276" w:type="dxa"/>
            <w:tcBorders>
              <w:top w:val="single" w:sz="4" w:space="0" w:color="auto"/>
              <w:left w:val="single" w:sz="4" w:space="0" w:color="auto"/>
              <w:bottom w:val="single" w:sz="4" w:space="0" w:color="auto"/>
              <w:right w:val="single" w:sz="4" w:space="0" w:color="auto"/>
            </w:tcBorders>
          </w:tcPr>
          <w:p w:rsidR="00CC5B00" w:rsidRDefault="00CC5B00">
            <w:pPr>
              <w:jc w:val="center"/>
              <w:rPr>
                <w:rFonts w:ascii="Segoe UI" w:hAnsi="Segoe UI" w:cs="Segoe UI"/>
                <w:sz w:val="18"/>
                <w:szCs w:val="18"/>
              </w:rPr>
            </w:pPr>
          </w:p>
        </w:tc>
        <w:tc>
          <w:tcPr>
            <w:tcW w:w="1843" w:type="dxa"/>
            <w:tcBorders>
              <w:top w:val="single" w:sz="4" w:space="0" w:color="auto"/>
              <w:left w:val="single" w:sz="4" w:space="0" w:color="auto"/>
              <w:bottom w:val="single" w:sz="4" w:space="0" w:color="auto"/>
              <w:right w:val="single" w:sz="4" w:space="0" w:color="auto"/>
            </w:tcBorders>
          </w:tcPr>
          <w:p w:rsidR="00CC5B00" w:rsidRDefault="00CC5B00">
            <w:pPr>
              <w:jc w:val="center"/>
              <w:rPr>
                <w:rFonts w:ascii="Segoe UI" w:hAnsi="Segoe UI" w:cs="Segoe UI"/>
                <w:sz w:val="18"/>
                <w:szCs w:val="18"/>
              </w:rPr>
            </w:pPr>
          </w:p>
        </w:tc>
      </w:tr>
      <w:tr w:rsidR="00CC5B00" w:rsidTr="00CC5B00">
        <w:trPr>
          <w:cantSplit/>
          <w:trHeight w:val="796"/>
        </w:trPr>
        <w:tc>
          <w:tcPr>
            <w:tcW w:w="567" w:type="dxa"/>
            <w:tcBorders>
              <w:top w:val="single" w:sz="4" w:space="0" w:color="auto"/>
              <w:left w:val="single" w:sz="4" w:space="0" w:color="auto"/>
              <w:bottom w:val="single" w:sz="4" w:space="0" w:color="auto"/>
              <w:right w:val="single" w:sz="4" w:space="0" w:color="auto"/>
            </w:tcBorders>
            <w:vAlign w:val="center"/>
            <w:hideMark/>
          </w:tcPr>
          <w:p w:rsidR="00CC5B00" w:rsidRDefault="00CC5B00">
            <w:pPr>
              <w:jc w:val="center"/>
              <w:rPr>
                <w:rFonts w:ascii="Segoe UI" w:hAnsi="Segoe UI" w:cs="Segoe UI"/>
                <w:sz w:val="18"/>
                <w:szCs w:val="18"/>
              </w:rPr>
            </w:pPr>
            <w:r>
              <w:rPr>
                <w:rFonts w:ascii="Segoe UI" w:hAnsi="Segoe UI" w:cs="Segoe UI"/>
                <w:sz w:val="18"/>
                <w:szCs w:val="18"/>
              </w:rPr>
              <w:t xml:space="preserve">4.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C5B00" w:rsidRDefault="00CC5B00">
            <w:pPr>
              <w:jc w:val="center"/>
              <w:rPr>
                <w:rFonts w:ascii="Segoe UI" w:hAnsi="Segoe UI" w:cs="Segoe UI"/>
                <w:sz w:val="18"/>
                <w:szCs w:val="18"/>
              </w:rPr>
            </w:pPr>
            <w:r>
              <w:rPr>
                <w:rFonts w:ascii="Segoe UI" w:hAnsi="Segoe UI" w:cs="Segoe UI"/>
                <w:sz w:val="18"/>
                <w:szCs w:val="18"/>
              </w:rPr>
              <w:t xml:space="preserve">Tablice motorowerowe dwurzędowe </w:t>
            </w:r>
          </w:p>
          <w:p w:rsidR="00CC5B00" w:rsidRDefault="00CC5B00">
            <w:pPr>
              <w:jc w:val="center"/>
              <w:rPr>
                <w:rFonts w:ascii="Segoe UI" w:hAnsi="Segoe UI" w:cs="Segoe UI"/>
                <w:sz w:val="18"/>
                <w:szCs w:val="18"/>
              </w:rPr>
            </w:pPr>
            <w:r>
              <w:rPr>
                <w:rFonts w:ascii="Segoe UI" w:hAnsi="Segoe UI" w:cs="Segoe UI"/>
                <w:sz w:val="18"/>
                <w:szCs w:val="18"/>
              </w:rPr>
              <w:t>– wszystkie rodzaje, w tym wtórniki</w:t>
            </w:r>
          </w:p>
        </w:tc>
        <w:tc>
          <w:tcPr>
            <w:tcW w:w="851" w:type="dxa"/>
            <w:tcBorders>
              <w:top w:val="single" w:sz="4" w:space="0" w:color="auto"/>
              <w:left w:val="single" w:sz="4" w:space="0" w:color="auto"/>
              <w:bottom w:val="single" w:sz="4" w:space="0" w:color="auto"/>
              <w:right w:val="single" w:sz="4" w:space="0" w:color="auto"/>
            </w:tcBorders>
            <w:vAlign w:val="center"/>
          </w:tcPr>
          <w:p w:rsidR="00CC5B00" w:rsidRDefault="00CC5B00">
            <w:pPr>
              <w:jc w:val="center"/>
              <w:rPr>
                <w:rFonts w:ascii="Segoe UI" w:hAnsi="Segoe UI" w:cs="Segoe UI"/>
                <w:sz w:val="18"/>
                <w:szCs w:val="18"/>
              </w:rPr>
            </w:pPr>
          </w:p>
          <w:p w:rsidR="00CC5B00" w:rsidRDefault="00CC5B00">
            <w:pPr>
              <w:jc w:val="center"/>
              <w:rPr>
                <w:rFonts w:ascii="Segoe UI" w:hAnsi="Segoe UI" w:cs="Segoe UI"/>
                <w:sz w:val="18"/>
                <w:szCs w:val="18"/>
              </w:rPr>
            </w:pPr>
            <w:r>
              <w:rPr>
                <w:rFonts w:ascii="Segoe UI" w:hAnsi="Segoe UI" w:cs="Segoe UI"/>
                <w:sz w:val="18"/>
                <w:szCs w:val="18"/>
              </w:rPr>
              <w:t>150</w:t>
            </w:r>
          </w:p>
          <w:p w:rsidR="00CC5B00" w:rsidRDefault="00CC5B00">
            <w:pPr>
              <w:jc w:val="center"/>
              <w:rPr>
                <w:rFonts w:ascii="Segoe UI" w:hAnsi="Segoe UI" w:cs="Segoe UI"/>
                <w:sz w:val="18"/>
                <w:szCs w:val="18"/>
              </w:rPr>
            </w:pPr>
          </w:p>
        </w:tc>
        <w:tc>
          <w:tcPr>
            <w:tcW w:w="1276" w:type="dxa"/>
            <w:tcBorders>
              <w:top w:val="single" w:sz="4" w:space="0" w:color="auto"/>
              <w:left w:val="single" w:sz="4" w:space="0" w:color="auto"/>
              <w:bottom w:val="single" w:sz="4" w:space="0" w:color="auto"/>
              <w:right w:val="single" w:sz="4" w:space="0" w:color="auto"/>
            </w:tcBorders>
          </w:tcPr>
          <w:p w:rsidR="00CC5B00" w:rsidRDefault="00CC5B00">
            <w:pPr>
              <w:jc w:val="center"/>
              <w:rPr>
                <w:rFonts w:ascii="Segoe UI" w:hAnsi="Segoe UI" w:cs="Segoe UI"/>
                <w:sz w:val="18"/>
                <w:szCs w:val="18"/>
              </w:rPr>
            </w:pPr>
          </w:p>
          <w:p w:rsidR="00CC5B00" w:rsidRDefault="00CC5B00">
            <w:pPr>
              <w:jc w:val="center"/>
              <w:rPr>
                <w:rFonts w:ascii="Segoe UI" w:hAnsi="Segoe UI" w:cs="Segoe UI"/>
                <w:sz w:val="18"/>
                <w:szCs w:val="18"/>
              </w:rPr>
            </w:pPr>
          </w:p>
          <w:p w:rsidR="00CC5B00" w:rsidRDefault="00CC5B00">
            <w:pPr>
              <w:jc w:val="center"/>
              <w:rPr>
                <w:rFonts w:ascii="Segoe UI" w:hAnsi="Segoe UI" w:cs="Segoe UI"/>
                <w:sz w:val="18"/>
                <w:szCs w:val="18"/>
              </w:rPr>
            </w:pPr>
          </w:p>
        </w:tc>
        <w:tc>
          <w:tcPr>
            <w:tcW w:w="1701" w:type="dxa"/>
            <w:tcBorders>
              <w:top w:val="single" w:sz="4" w:space="0" w:color="auto"/>
              <w:left w:val="single" w:sz="4" w:space="0" w:color="auto"/>
              <w:bottom w:val="single" w:sz="4" w:space="0" w:color="auto"/>
              <w:right w:val="single" w:sz="4" w:space="0" w:color="auto"/>
            </w:tcBorders>
          </w:tcPr>
          <w:p w:rsidR="00CC5B00" w:rsidRDefault="00CC5B00">
            <w:pPr>
              <w:jc w:val="center"/>
              <w:rPr>
                <w:rFonts w:ascii="Segoe UI" w:hAnsi="Segoe UI" w:cs="Segoe UI"/>
                <w:sz w:val="18"/>
                <w:szCs w:val="18"/>
              </w:rPr>
            </w:pPr>
          </w:p>
        </w:tc>
        <w:tc>
          <w:tcPr>
            <w:tcW w:w="850" w:type="dxa"/>
            <w:tcBorders>
              <w:top w:val="single" w:sz="4" w:space="0" w:color="auto"/>
              <w:left w:val="single" w:sz="4" w:space="0" w:color="auto"/>
              <w:bottom w:val="single" w:sz="4" w:space="0" w:color="auto"/>
              <w:right w:val="single" w:sz="4" w:space="0" w:color="auto"/>
            </w:tcBorders>
          </w:tcPr>
          <w:p w:rsidR="00CC5B00" w:rsidRDefault="00CC5B00">
            <w:pPr>
              <w:jc w:val="center"/>
              <w:rPr>
                <w:rFonts w:ascii="Segoe UI" w:hAnsi="Segoe UI" w:cs="Segoe UI"/>
                <w:sz w:val="18"/>
                <w:szCs w:val="18"/>
              </w:rPr>
            </w:pPr>
          </w:p>
        </w:tc>
        <w:tc>
          <w:tcPr>
            <w:tcW w:w="1276" w:type="dxa"/>
            <w:tcBorders>
              <w:top w:val="single" w:sz="4" w:space="0" w:color="auto"/>
              <w:left w:val="single" w:sz="4" w:space="0" w:color="auto"/>
              <w:bottom w:val="single" w:sz="4" w:space="0" w:color="auto"/>
              <w:right w:val="single" w:sz="4" w:space="0" w:color="auto"/>
            </w:tcBorders>
          </w:tcPr>
          <w:p w:rsidR="00CC5B00" w:rsidRDefault="00CC5B00">
            <w:pPr>
              <w:jc w:val="center"/>
              <w:rPr>
                <w:rFonts w:ascii="Segoe UI" w:hAnsi="Segoe UI" w:cs="Segoe UI"/>
                <w:sz w:val="18"/>
                <w:szCs w:val="18"/>
              </w:rPr>
            </w:pPr>
          </w:p>
        </w:tc>
        <w:tc>
          <w:tcPr>
            <w:tcW w:w="1843" w:type="dxa"/>
            <w:tcBorders>
              <w:top w:val="single" w:sz="4" w:space="0" w:color="auto"/>
              <w:left w:val="single" w:sz="4" w:space="0" w:color="auto"/>
              <w:bottom w:val="single" w:sz="4" w:space="0" w:color="auto"/>
              <w:right w:val="single" w:sz="4" w:space="0" w:color="auto"/>
            </w:tcBorders>
          </w:tcPr>
          <w:p w:rsidR="00CC5B00" w:rsidRDefault="00CC5B00">
            <w:pPr>
              <w:jc w:val="center"/>
              <w:rPr>
                <w:rFonts w:ascii="Segoe UI" w:hAnsi="Segoe UI" w:cs="Segoe UI"/>
                <w:sz w:val="18"/>
                <w:szCs w:val="18"/>
              </w:rPr>
            </w:pPr>
          </w:p>
        </w:tc>
      </w:tr>
      <w:tr w:rsidR="00CC5B00" w:rsidTr="00CC5B00">
        <w:trPr>
          <w:cantSplit/>
          <w:trHeight w:val="796"/>
        </w:trPr>
        <w:tc>
          <w:tcPr>
            <w:tcW w:w="567" w:type="dxa"/>
            <w:tcBorders>
              <w:top w:val="single" w:sz="4" w:space="0" w:color="auto"/>
              <w:left w:val="single" w:sz="4" w:space="0" w:color="auto"/>
              <w:bottom w:val="single" w:sz="4" w:space="0" w:color="auto"/>
              <w:right w:val="single" w:sz="4" w:space="0" w:color="auto"/>
            </w:tcBorders>
            <w:vAlign w:val="center"/>
            <w:hideMark/>
          </w:tcPr>
          <w:p w:rsidR="00CC5B00" w:rsidRDefault="00CC5B00">
            <w:pPr>
              <w:jc w:val="center"/>
              <w:rPr>
                <w:rFonts w:ascii="Segoe UI" w:hAnsi="Segoe UI" w:cs="Segoe UI"/>
                <w:sz w:val="18"/>
                <w:szCs w:val="18"/>
              </w:rPr>
            </w:pPr>
            <w:r>
              <w:rPr>
                <w:rFonts w:ascii="Segoe UI" w:hAnsi="Segoe UI" w:cs="Segoe UI"/>
                <w:sz w:val="18"/>
                <w:szCs w:val="18"/>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CC5B00" w:rsidRDefault="00CC5B00">
            <w:pPr>
              <w:jc w:val="center"/>
              <w:rPr>
                <w:rFonts w:ascii="Segoe UI" w:hAnsi="Segoe UI" w:cs="Segoe UI"/>
                <w:sz w:val="18"/>
                <w:szCs w:val="18"/>
              </w:rPr>
            </w:pPr>
            <w:r>
              <w:rPr>
                <w:rFonts w:ascii="Segoe UI" w:hAnsi="Segoe UI" w:cs="Segoe UI"/>
                <w:sz w:val="18"/>
                <w:szCs w:val="18"/>
              </w:rPr>
              <w:t xml:space="preserve">Tablice profesjonalne, </w:t>
            </w:r>
            <w:r>
              <w:rPr>
                <w:rFonts w:ascii="Segoe UI" w:hAnsi="Segoe UI" w:cs="Segoe UI"/>
                <w:sz w:val="18"/>
                <w:szCs w:val="18"/>
              </w:rPr>
              <w:br/>
              <w:t>w tym wtórniki</w:t>
            </w:r>
          </w:p>
        </w:tc>
        <w:tc>
          <w:tcPr>
            <w:tcW w:w="851" w:type="dxa"/>
            <w:tcBorders>
              <w:top w:val="single" w:sz="4" w:space="0" w:color="auto"/>
              <w:left w:val="single" w:sz="4" w:space="0" w:color="auto"/>
              <w:bottom w:val="single" w:sz="4" w:space="0" w:color="auto"/>
              <w:right w:val="single" w:sz="4" w:space="0" w:color="auto"/>
            </w:tcBorders>
            <w:vAlign w:val="center"/>
            <w:hideMark/>
          </w:tcPr>
          <w:p w:rsidR="00CC5B00" w:rsidRDefault="00BB20BC">
            <w:pPr>
              <w:jc w:val="center"/>
              <w:rPr>
                <w:rFonts w:ascii="Segoe UI" w:hAnsi="Segoe UI" w:cs="Segoe UI"/>
                <w:sz w:val="18"/>
                <w:szCs w:val="18"/>
              </w:rPr>
            </w:pPr>
            <w:r>
              <w:rPr>
                <w:rFonts w:ascii="Segoe UI" w:hAnsi="Segoe UI" w:cs="Segoe UI"/>
                <w:sz w:val="18"/>
                <w:szCs w:val="18"/>
              </w:rPr>
              <w:t>1</w:t>
            </w:r>
            <w:r w:rsidR="00CC5B00">
              <w:rPr>
                <w:rFonts w:ascii="Segoe UI" w:hAnsi="Segoe UI" w:cs="Segoe UI"/>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C5B00" w:rsidRDefault="00CC5B00">
            <w:pPr>
              <w:jc w:val="center"/>
              <w:rPr>
                <w:rFonts w:ascii="Segoe UI" w:hAnsi="Segoe UI" w:cs="Segoe UI"/>
                <w:sz w:val="18"/>
                <w:szCs w:val="18"/>
              </w:rPr>
            </w:pPr>
          </w:p>
        </w:tc>
        <w:tc>
          <w:tcPr>
            <w:tcW w:w="1701" w:type="dxa"/>
            <w:tcBorders>
              <w:top w:val="single" w:sz="4" w:space="0" w:color="auto"/>
              <w:left w:val="single" w:sz="4" w:space="0" w:color="auto"/>
              <w:bottom w:val="single" w:sz="4" w:space="0" w:color="auto"/>
              <w:right w:val="single" w:sz="4" w:space="0" w:color="auto"/>
            </w:tcBorders>
          </w:tcPr>
          <w:p w:rsidR="00CC5B00" w:rsidRDefault="00CC5B00">
            <w:pPr>
              <w:jc w:val="center"/>
              <w:rPr>
                <w:rFonts w:ascii="Segoe UI" w:hAnsi="Segoe UI" w:cs="Segoe UI"/>
                <w:sz w:val="18"/>
                <w:szCs w:val="18"/>
              </w:rPr>
            </w:pPr>
          </w:p>
        </w:tc>
        <w:tc>
          <w:tcPr>
            <w:tcW w:w="850" w:type="dxa"/>
            <w:tcBorders>
              <w:top w:val="single" w:sz="4" w:space="0" w:color="auto"/>
              <w:left w:val="single" w:sz="4" w:space="0" w:color="auto"/>
              <w:bottom w:val="single" w:sz="4" w:space="0" w:color="auto"/>
              <w:right w:val="single" w:sz="4" w:space="0" w:color="auto"/>
            </w:tcBorders>
          </w:tcPr>
          <w:p w:rsidR="00CC5B00" w:rsidRDefault="00CC5B00">
            <w:pPr>
              <w:jc w:val="center"/>
              <w:rPr>
                <w:rFonts w:ascii="Segoe UI" w:hAnsi="Segoe UI" w:cs="Segoe UI"/>
                <w:sz w:val="18"/>
                <w:szCs w:val="18"/>
              </w:rPr>
            </w:pPr>
          </w:p>
        </w:tc>
        <w:tc>
          <w:tcPr>
            <w:tcW w:w="1276" w:type="dxa"/>
            <w:tcBorders>
              <w:top w:val="single" w:sz="4" w:space="0" w:color="auto"/>
              <w:left w:val="single" w:sz="4" w:space="0" w:color="auto"/>
              <w:bottom w:val="single" w:sz="4" w:space="0" w:color="auto"/>
              <w:right w:val="single" w:sz="4" w:space="0" w:color="auto"/>
            </w:tcBorders>
          </w:tcPr>
          <w:p w:rsidR="00CC5B00" w:rsidRDefault="00CC5B00">
            <w:pPr>
              <w:jc w:val="center"/>
              <w:rPr>
                <w:rFonts w:ascii="Segoe UI" w:hAnsi="Segoe UI" w:cs="Segoe UI"/>
                <w:sz w:val="18"/>
                <w:szCs w:val="18"/>
              </w:rPr>
            </w:pPr>
          </w:p>
        </w:tc>
        <w:tc>
          <w:tcPr>
            <w:tcW w:w="1843" w:type="dxa"/>
            <w:tcBorders>
              <w:top w:val="single" w:sz="4" w:space="0" w:color="auto"/>
              <w:left w:val="single" w:sz="4" w:space="0" w:color="auto"/>
              <w:bottom w:val="single" w:sz="4" w:space="0" w:color="auto"/>
              <w:right w:val="single" w:sz="4" w:space="0" w:color="auto"/>
            </w:tcBorders>
          </w:tcPr>
          <w:p w:rsidR="00CC5B00" w:rsidRDefault="00CC5B00">
            <w:pPr>
              <w:jc w:val="center"/>
              <w:rPr>
                <w:rFonts w:ascii="Segoe UI" w:hAnsi="Segoe UI" w:cs="Segoe UI"/>
                <w:sz w:val="18"/>
                <w:szCs w:val="18"/>
              </w:rPr>
            </w:pPr>
          </w:p>
        </w:tc>
      </w:tr>
      <w:tr w:rsidR="00CC5B00" w:rsidTr="00CC5B00">
        <w:trPr>
          <w:cantSplit/>
          <w:trHeight w:val="659"/>
        </w:trPr>
        <w:tc>
          <w:tcPr>
            <w:tcW w:w="4395" w:type="dxa"/>
            <w:gridSpan w:val="4"/>
            <w:tcBorders>
              <w:top w:val="single" w:sz="4" w:space="0" w:color="auto"/>
              <w:left w:val="single" w:sz="4" w:space="0" w:color="auto"/>
              <w:bottom w:val="single" w:sz="4" w:space="0" w:color="auto"/>
              <w:right w:val="single" w:sz="4" w:space="0" w:color="auto"/>
            </w:tcBorders>
            <w:vAlign w:val="center"/>
            <w:hideMark/>
          </w:tcPr>
          <w:p w:rsidR="00CC5B00" w:rsidRDefault="00CC5B00">
            <w:pPr>
              <w:jc w:val="center"/>
              <w:rPr>
                <w:rFonts w:ascii="Segoe UI" w:hAnsi="Segoe UI" w:cs="Segoe UI"/>
                <w:b/>
              </w:rPr>
            </w:pPr>
            <w:r>
              <w:rPr>
                <w:rFonts w:ascii="Segoe UI" w:hAnsi="Segoe UI" w:cs="Segoe UI"/>
                <w:b/>
              </w:rPr>
              <w:t>RAZEM</w:t>
            </w:r>
          </w:p>
        </w:tc>
        <w:tc>
          <w:tcPr>
            <w:tcW w:w="1701" w:type="dxa"/>
            <w:tcBorders>
              <w:top w:val="single" w:sz="4" w:space="0" w:color="auto"/>
              <w:left w:val="single" w:sz="4" w:space="0" w:color="auto"/>
              <w:bottom w:val="single" w:sz="4" w:space="0" w:color="auto"/>
              <w:right w:val="single" w:sz="4" w:space="0" w:color="auto"/>
            </w:tcBorders>
            <w:vAlign w:val="center"/>
          </w:tcPr>
          <w:p w:rsidR="00CC5B00" w:rsidRDefault="00CC5B00">
            <w:pPr>
              <w:jc w:val="center"/>
              <w:rPr>
                <w:rFonts w:ascii="Segoe UI" w:hAnsi="Segoe UI" w:cs="Segoe UI"/>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C5B00" w:rsidRDefault="00CC5B00">
            <w:pPr>
              <w:jc w:val="center"/>
              <w:rPr>
                <w:rFonts w:ascii="Segoe UI" w:hAnsi="Segoe UI" w:cs="Segoe UI"/>
                <w:b/>
              </w:rPr>
            </w:pPr>
            <w:r>
              <w:rPr>
                <w:rFonts w:ascii="Segoe UI" w:hAnsi="Segoe UI" w:cs="Segoe UI"/>
                <w:b/>
              </w:rPr>
              <w:t>X</w:t>
            </w:r>
          </w:p>
        </w:tc>
        <w:tc>
          <w:tcPr>
            <w:tcW w:w="1276" w:type="dxa"/>
            <w:tcBorders>
              <w:top w:val="single" w:sz="4" w:space="0" w:color="auto"/>
              <w:left w:val="single" w:sz="4" w:space="0" w:color="auto"/>
              <w:bottom w:val="single" w:sz="4" w:space="0" w:color="auto"/>
              <w:right w:val="single" w:sz="4" w:space="0" w:color="auto"/>
            </w:tcBorders>
            <w:vAlign w:val="center"/>
          </w:tcPr>
          <w:p w:rsidR="00CC5B00" w:rsidRDefault="00CC5B00">
            <w:pPr>
              <w:jc w:val="center"/>
              <w:rPr>
                <w:rFonts w:ascii="Segoe UI" w:hAnsi="Segoe UI" w:cs="Segoe UI"/>
              </w:rPr>
            </w:pPr>
          </w:p>
        </w:tc>
        <w:tc>
          <w:tcPr>
            <w:tcW w:w="1843" w:type="dxa"/>
            <w:tcBorders>
              <w:top w:val="single" w:sz="4" w:space="0" w:color="auto"/>
              <w:left w:val="single" w:sz="4" w:space="0" w:color="auto"/>
              <w:bottom w:val="single" w:sz="4" w:space="0" w:color="auto"/>
              <w:right w:val="single" w:sz="4" w:space="0" w:color="auto"/>
            </w:tcBorders>
            <w:vAlign w:val="center"/>
          </w:tcPr>
          <w:p w:rsidR="00CC5B00" w:rsidRDefault="00CC5B00">
            <w:pPr>
              <w:jc w:val="center"/>
              <w:rPr>
                <w:rFonts w:ascii="Segoe UI" w:hAnsi="Segoe UI" w:cs="Segoe UI"/>
              </w:rPr>
            </w:pPr>
          </w:p>
        </w:tc>
      </w:tr>
    </w:tbl>
    <w:p w:rsidR="00CC5B00" w:rsidRDefault="00CC5B00" w:rsidP="00CC5B00">
      <w:pPr>
        <w:widowControl w:val="0"/>
        <w:tabs>
          <w:tab w:val="left" w:pos="284"/>
        </w:tabs>
        <w:ind w:left="284" w:hanging="284"/>
        <w:jc w:val="both"/>
        <w:rPr>
          <w:rFonts w:ascii="Segoe UI" w:hAnsi="Segoe UI" w:cs="Segoe UI"/>
          <w:b/>
        </w:rPr>
      </w:pPr>
    </w:p>
    <w:p w:rsidR="00CC5B00" w:rsidRDefault="00CC5B00" w:rsidP="00CC5B00">
      <w:pPr>
        <w:widowControl w:val="0"/>
        <w:numPr>
          <w:ilvl w:val="0"/>
          <w:numId w:val="42"/>
        </w:numPr>
        <w:ind w:left="284" w:hanging="284"/>
        <w:jc w:val="both"/>
        <w:rPr>
          <w:rFonts w:ascii="Segoe UI" w:hAnsi="Segoe UI" w:cs="Segoe UI"/>
          <w:b/>
        </w:rPr>
      </w:pPr>
      <w:r>
        <w:rPr>
          <w:rFonts w:ascii="Segoe UI" w:hAnsi="Segoe UI" w:cs="Segoe UI"/>
        </w:rPr>
        <w:t xml:space="preserve">Deklarujemy wykonywanie przedmiotu zamówienia w terminie: </w:t>
      </w:r>
      <w:r w:rsidR="00BB20BC">
        <w:rPr>
          <w:rFonts w:ascii="Segoe UI" w:hAnsi="Segoe UI" w:cs="Segoe UI"/>
          <w:b/>
        </w:rPr>
        <w:t>od 02.01.2021 r. do 31.12.2021</w:t>
      </w:r>
      <w:r>
        <w:rPr>
          <w:rFonts w:ascii="Segoe UI" w:hAnsi="Segoe UI" w:cs="Segoe UI"/>
          <w:b/>
        </w:rPr>
        <w:t xml:space="preserve"> r.</w:t>
      </w:r>
    </w:p>
    <w:p w:rsidR="00CC5B00" w:rsidRDefault="00CC5B00" w:rsidP="00CC5B00">
      <w:pPr>
        <w:widowControl w:val="0"/>
        <w:numPr>
          <w:ilvl w:val="0"/>
          <w:numId w:val="42"/>
        </w:numPr>
        <w:ind w:left="284" w:hanging="284"/>
        <w:jc w:val="both"/>
        <w:rPr>
          <w:rFonts w:ascii="Segoe UI" w:hAnsi="Segoe UI" w:cs="Segoe UI"/>
        </w:rPr>
      </w:pPr>
      <w:r>
        <w:rPr>
          <w:rFonts w:ascii="Segoe UI" w:hAnsi="Segoe UI" w:cs="Segoe UI"/>
        </w:rPr>
        <w:t xml:space="preserve">Deklarujemy dostawę: </w:t>
      </w:r>
      <w:r>
        <w:rPr>
          <w:rFonts w:ascii="Segoe UI" w:hAnsi="Segoe UI" w:cs="Segoe UI"/>
          <w:b/>
          <w:i/>
          <w:color w:val="FF0000"/>
          <w:sz w:val="18"/>
          <w:szCs w:val="18"/>
        </w:rPr>
        <w:t>(</w:t>
      </w:r>
      <w:r>
        <w:rPr>
          <w:rFonts w:ascii="Segoe UI" w:hAnsi="Segoe UI" w:cs="Segoe UI"/>
          <w:b/>
          <w:bCs/>
          <w:i/>
          <w:iCs/>
          <w:color w:val="FF0000"/>
          <w:sz w:val="18"/>
          <w:szCs w:val="18"/>
        </w:rPr>
        <w:t>należy zaznaczyć „X” proponowany termin dostawy</w:t>
      </w:r>
      <w:r>
        <w:rPr>
          <w:rFonts w:ascii="Segoe UI" w:hAnsi="Segoe UI" w:cs="Segoe UI"/>
          <w:b/>
          <w:i/>
          <w:color w:val="FF0000"/>
        </w:rPr>
        <w:t>)</w:t>
      </w:r>
      <w:r>
        <w:rPr>
          <w:rFonts w:ascii="Segoe UI" w:hAnsi="Segoe UI" w:cs="Segoe UI"/>
        </w:rPr>
        <w:t>:</w:t>
      </w:r>
    </w:p>
    <w:p w:rsidR="00CC5B00" w:rsidRDefault="00CC5B00" w:rsidP="00CC5B00">
      <w:pPr>
        <w:widowControl w:val="0"/>
        <w:ind w:left="720"/>
        <w:jc w:val="both"/>
        <w:rPr>
          <w:rFonts w:ascii="Segoe UI" w:hAnsi="Segoe UI" w:cs="Segoe UI"/>
          <w:b/>
        </w:rPr>
      </w:pPr>
    </w:p>
    <w:p w:rsidR="00CC5B00" w:rsidRDefault="00CC5B00" w:rsidP="00CC5B00">
      <w:pPr>
        <w:widowControl w:val="0"/>
        <w:ind w:left="1080" w:hanging="796"/>
        <w:jc w:val="both"/>
        <w:rPr>
          <w:rFonts w:ascii="Segoe UI" w:hAnsi="Segoe UI" w:cs="Segoe UI"/>
          <w:b/>
        </w:rPr>
      </w:pPr>
      <w:r>
        <w:rPr>
          <w:rFonts w:ascii="Segoe UI" w:hAnsi="Segoe UI" w:cs="Segoe UI"/>
          <w:b/>
        </w:rPr>
        <w:t>a). Dużych partii tablic (1000 kpl. i więcej) w terminie:</w:t>
      </w:r>
    </w:p>
    <w:p w:rsidR="00CC5B00" w:rsidRDefault="00CC5B00" w:rsidP="00CC5B00">
      <w:pPr>
        <w:widowControl w:val="0"/>
        <w:ind w:left="1080" w:hanging="1080"/>
        <w:jc w:val="both"/>
        <w:rPr>
          <w:rFonts w:ascii="Segoe UI" w:hAnsi="Segoe UI" w:cs="Segoe UI"/>
          <w:b/>
        </w:rPr>
      </w:pPr>
    </w:p>
    <w:p w:rsidR="00CC5B00" w:rsidRDefault="00CC5B00" w:rsidP="00CC5B00">
      <w:pPr>
        <w:ind w:right="110" w:firstLine="708"/>
        <w:jc w:val="both"/>
        <w:rPr>
          <w:rFonts w:ascii="Segoe UI" w:hAnsi="Segoe UI" w:cs="Segoe UI"/>
          <w:bCs/>
        </w:rPr>
      </w:pPr>
      <w:r>
        <w:rPr>
          <w:noProof/>
        </w:rPr>
        <mc:AlternateContent>
          <mc:Choice Requires="wps">
            <w:drawing>
              <wp:anchor distT="0" distB="0" distL="114300" distR="114300" simplePos="0" relativeHeight="251665408" behindDoc="0" locked="0" layoutInCell="1" allowOverlap="1">
                <wp:simplePos x="0" y="0"/>
                <wp:positionH relativeFrom="column">
                  <wp:posOffset>63500</wp:posOffset>
                </wp:positionH>
                <wp:positionV relativeFrom="paragraph">
                  <wp:posOffset>0</wp:posOffset>
                </wp:positionV>
                <wp:extent cx="228600" cy="228600"/>
                <wp:effectExtent l="0" t="0" r="19050" b="1905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DE7AD" id="Prostokąt 6" o:spid="_x0000_s1026" style="position:absolute;margin-left:5pt;margin-top:0;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"/>
            </w:pict>
          </mc:Fallback>
        </mc:AlternateContent>
      </w:r>
      <w:r>
        <w:rPr>
          <w:rFonts w:ascii="Segoe UI" w:hAnsi="Segoe UI" w:cs="Segoe UI"/>
          <w:noProof/>
        </w:rPr>
        <w:t xml:space="preserve">do </w:t>
      </w:r>
      <w:r>
        <w:rPr>
          <w:rFonts w:ascii="Segoe UI" w:hAnsi="Segoe UI" w:cs="Segoe UI"/>
          <w:bCs/>
          <w:lang w:eastAsia="ar-SA"/>
        </w:rPr>
        <w:t xml:space="preserve">7 dni od złożenia zamówienia   </w:t>
      </w:r>
    </w:p>
    <w:p w:rsidR="00CC5B00" w:rsidRDefault="00CC5B00" w:rsidP="00CC5B00">
      <w:pPr>
        <w:ind w:left="356" w:right="110"/>
        <w:jc w:val="both"/>
        <w:rPr>
          <w:rFonts w:ascii="Segoe UI" w:hAnsi="Segoe UI" w:cs="Segoe UI"/>
          <w:iCs/>
        </w:rPr>
      </w:pPr>
      <w:r>
        <w:rPr>
          <w:rFonts w:ascii="Segoe UI" w:hAnsi="Segoe UI" w:cs="Segoe UI"/>
          <w:iCs/>
        </w:rPr>
        <w:t xml:space="preserve">       </w:t>
      </w:r>
    </w:p>
    <w:p w:rsidR="00CC5B00" w:rsidRDefault="00CC5B00" w:rsidP="00CC5B00">
      <w:pPr>
        <w:ind w:right="110"/>
        <w:jc w:val="both"/>
        <w:rPr>
          <w:rFonts w:ascii="Segoe UI" w:hAnsi="Segoe UI" w:cs="Segoe UI"/>
          <w:i/>
          <w:iCs/>
        </w:rPr>
      </w:pPr>
      <w:r>
        <w:rPr>
          <w:rFonts w:ascii="Segoe UI" w:hAnsi="Segoe UI" w:cs="Segoe UI"/>
          <w:i/>
          <w:iCs/>
        </w:rPr>
        <w:t xml:space="preserve"> lub </w:t>
      </w:r>
    </w:p>
    <w:p w:rsidR="00CC5B00" w:rsidRDefault="00CC5B00" w:rsidP="00CC5B00">
      <w:pPr>
        <w:jc w:val="both"/>
        <w:rPr>
          <w:rFonts w:ascii="Segoe UI" w:hAnsi="Segoe UI" w:cs="Segoe UI"/>
          <w:bCs/>
        </w:rPr>
      </w:pPr>
      <w:r>
        <w:rPr>
          <w:rFonts w:ascii="Segoe UI" w:hAnsi="Segoe UI" w:cs="Segoe UI"/>
        </w:rPr>
        <w:t xml:space="preserve">  </w:t>
      </w:r>
      <w:r>
        <w:rPr>
          <w:rFonts w:ascii="Segoe UI" w:hAnsi="Segoe UI" w:cs="Segoe UI"/>
          <w:bCs/>
        </w:rPr>
        <w:t xml:space="preserve">           </w:t>
      </w:r>
    </w:p>
    <w:p w:rsidR="00CC5B00" w:rsidRDefault="00CC5B00" w:rsidP="00CC5B00">
      <w:pPr>
        <w:jc w:val="both"/>
        <w:rPr>
          <w:rFonts w:ascii="Segoe UI" w:hAnsi="Segoe UI" w:cs="Segoe UI"/>
          <w:bCs/>
        </w:rPr>
      </w:pPr>
      <w:r>
        <w:rPr>
          <w:noProof/>
        </w:rPr>
        <mc:AlternateContent>
          <mc:Choice Requires="wps">
            <w:drawing>
              <wp:anchor distT="0" distB="0" distL="114300" distR="114300" simplePos="0" relativeHeight="251664384" behindDoc="0" locked="0" layoutInCell="1" allowOverlap="1">
                <wp:simplePos x="0" y="0"/>
                <wp:positionH relativeFrom="column">
                  <wp:posOffset>63500</wp:posOffset>
                </wp:positionH>
                <wp:positionV relativeFrom="paragraph">
                  <wp:posOffset>3810</wp:posOffset>
                </wp:positionV>
                <wp:extent cx="228600" cy="228600"/>
                <wp:effectExtent l="0" t="0" r="19050" b="1905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2B9F2" id="Prostokąt 5" o:spid="_x0000_s1026" style="position:absolute;margin-left:5pt;margin-top:.3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fDIg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"/>
            </w:pict>
          </mc:Fallback>
        </mc:AlternateContent>
      </w:r>
      <w:r>
        <w:rPr>
          <w:rFonts w:ascii="Segoe UI" w:hAnsi="Segoe UI" w:cs="Segoe UI"/>
          <w:bCs/>
        </w:rPr>
        <w:t xml:space="preserve">             do 6 dni od złożenia zamówienia</w:t>
      </w:r>
    </w:p>
    <w:p w:rsidR="00CC5B00" w:rsidRDefault="00CC5B00" w:rsidP="00CC5B00">
      <w:pPr>
        <w:jc w:val="both"/>
        <w:rPr>
          <w:rFonts w:ascii="Segoe UI" w:hAnsi="Segoe UI" w:cs="Segoe UI"/>
          <w:bCs/>
        </w:rPr>
      </w:pPr>
      <w:r>
        <w:rPr>
          <w:rFonts w:ascii="Segoe UI" w:hAnsi="Segoe UI" w:cs="Segoe UI"/>
          <w:bCs/>
        </w:rPr>
        <w:t xml:space="preserve"> </w:t>
      </w:r>
    </w:p>
    <w:p w:rsidR="00CC5B00" w:rsidRDefault="00CC5B00" w:rsidP="00CC5B00">
      <w:pPr>
        <w:ind w:right="110"/>
        <w:jc w:val="both"/>
        <w:rPr>
          <w:rFonts w:ascii="Segoe UI" w:hAnsi="Segoe UI" w:cs="Segoe UI"/>
          <w:i/>
          <w:iCs/>
        </w:rPr>
      </w:pPr>
      <w:r>
        <w:rPr>
          <w:rFonts w:ascii="Segoe UI" w:hAnsi="Segoe UI" w:cs="Segoe UI"/>
          <w:i/>
          <w:iCs/>
        </w:rPr>
        <w:t xml:space="preserve">lub </w:t>
      </w:r>
    </w:p>
    <w:p w:rsidR="00CC5B00" w:rsidRDefault="00CC5B00" w:rsidP="00CC5B00">
      <w:pPr>
        <w:jc w:val="both"/>
        <w:rPr>
          <w:rFonts w:ascii="Segoe UI" w:hAnsi="Segoe UI" w:cs="Segoe UI"/>
          <w:bCs/>
        </w:rPr>
      </w:pPr>
      <w:r>
        <w:rPr>
          <w:rFonts w:ascii="Segoe UI" w:hAnsi="Segoe UI" w:cs="Segoe UI"/>
        </w:rPr>
        <w:t xml:space="preserve">  </w:t>
      </w:r>
      <w:r>
        <w:rPr>
          <w:rFonts w:ascii="Segoe UI" w:hAnsi="Segoe UI" w:cs="Segoe UI"/>
          <w:bCs/>
        </w:rPr>
        <w:t xml:space="preserve">           </w:t>
      </w:r>
    </w:p>
    <w:p w:rsidR="00CC5B00" w:rsidRDefault="00CC5B00" w:rsidP="00CC5B00">
      <w:pPr>
        <w:jc w:val="both"/>
        <w:rPr>
          <w:rFonts w:ascii="Segoe UI" w:hAnsi="Segoe UI" w:cs="Segoe UI"/>
          <w:bCs/>
        </w:rPr>
      </w:pPr>
      <w:r>
        <w:rPr>
          <w:noProof/>
        </w:rPr>
        <mc:AlternateContent>
          <mc:Choice Requires="wps">
            <w:drawing>
              <wp:anchor distT="0" distB="0" distL="114300" distR="114300" simplePos="0" relativeHeight="251666432" behindDoc="0" locked="0" layoutInCell="1" allowOverlap="1">
                <wp:simplePos x="0" y="0"/>
                <wp:positionH relativeFrom="column">
                  <wp:posOffset>63500</wp:posOffset>
                </wp:positionH>
                <wp:positionV relativeFrom="paragraph">
                  <wp:posOffset>3810</wp:posOffset>
                </wp:positionV>
                <wp:extent cx="228600" cy="228600"/>
                <wp:effectExtent l="0" t="0" r="19050" b="1905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C5139" id="Prostokąt 2" o:spid="_x0000_s1026" style="position:absolute;margin-left:5pt;margin-top:.3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"/>
            </w:pict>
          </mc:Fallback>
        </mc:AlternateContent>
      </w:r>
      <w:r>
        <w:rPr>
          <w:rFonts w:ascii="Segoe UI" w:hAnsi="Segoe UI" w:cs="Segoe UI"/>
          <w:bCs/>
        </w:rPr>
        <w:t xml:space="preserve">             do 5 dni od złożenia zamówienia</w:t>
      </w:r>
    </w:p>
    <w:p w:rsidR="00CC5B00" w:rsidRDefault="00CC5B00" w:rsidP="00CC5B00">
      <w:pPr>
        <w:pStyle w:val="Tekstpodstawowy"/>
        <w:tabs>
          <w:tab w:val="left" w:pos="426"/>
        </w:tabs>
        <w:ind w:left="360"/>
        <w:jc w:val="both"/>
        <w:rPr>
          <w:rFonts w:ascii="Segoe UI" w:hAnsi="Segoe UI" w:cs="Segoe UI"/>
          <w:b w:val="0"/>
          <w:i w:val="0"/>
          <w:sz w:val="20"/>
        </w:rPr>
      </w:pPr>
    </w:p>
    <w:p w:rsidR="00CC5B00" w:rsidRDefault="00CC5B00" w:rsidP="00CC5B00">
      <w:pPr>
        <w:widowControl w:val="0"/>
        <w:ind w:left="1080" w:hanging="796"/>
        <w:jc w:val="both"/>
        <w:rPr>
          <w:rFonts w:ascii="Segoe UI" w:hAnsi="Segoe UI" w:cs="Segoe UI"/>
          <w:b/>
        </w:rPr>
      </w:pPr>
      <w:r>
        <w:rPr>
          <w:rFonts w:ascii="Segoe UI" w:hAnsi="Segoe UI" w:cs="Segoe UI"/>
          <w:b/>
        </w:rPr>
        <w:t xml:space="preserve">b). Mniejszych </w:t>
      </w:r>
      <w:r w:rsidR="009363B3">
        <w:rPr>
          <w:rFonts w:ascii="Segoe UI" w:hAnsi="Segoe UI" w:cs="Segoe UI"/>
          <w:b/>
        </w:rPr>
        <w:t>partii tablic (do 100 kpl.) i</w:t>
      </w:r>
      <w:r>
        <w:rPr>
          <w:rFonts w:ascii="Segoe UI" w:hAnsi="Segoe UI" w:cs="Segoe UI"/>
          <w:b/>
        </w:rPr>
        <w:t xml:space="preserve"> wtórników tablic rejestracyjnych w terminie:</w:t>
      </w:r>
    </w:p>
    <w:p w:rsidR="00CC5B00" w:rsidRDefault="00CC5B00" w:rsidP="00CC5B00">
      <w:pPr>
        <w:widowControl w:val="0"/>
        <w:ind w:left="1080" w:hanging="1080"/>
        <w:jc w:val="both"/>
        <w:rPr>
          <w:rFonts w:ascii="Segoe UI" w:hAnsi="Segoe UI" w:cs="Segoe UI"/>
          <w:b/>
        </w:rPr>
      </w:pPr>
    </w:p>
    <w:p w:rsidR="00CC5B00" w:rsidRDefault="00CC5B00" w:rsidP="00CC5B00">
      <w:pPr>
        <w:ind w:right="110" w:firstLine="708"/>
        <w:jc w:val="both"/>
        <w:rPr>
          <w:rFonts w:ascii="Segoe UI" w:hAnsi="Segoe UI" w:cs="Segoe UI"/>
          <w:bCs/>
        </w:rPr>
      </w:pPr>
      <w:r>
        <w:rPr>
          <w:noProof/>
        </w:rPr>
        <mc:AlternateContent>
          <mc:Choice Requires="wps">
            <w:drawing>
              <wp:anchor distT="0" distB="0" distL="114300" distR="114300" simplePos="0" relativeHeight="251668480" behindDoc="0" locked="0" layoutInCell="1" allowOverlap="1">
                <wp:simplePos x="0" y="0"/>
                <wp:positionH relativeFrom="column">
                  <wp:posOffset>63500</wp:posOffset>
                </wp:positionH>
                <wp:positionV relativeFrom="paragraph">
                  <wp:posOffset>0</wp:posOffset>
                </wp:positionV>
                <wp:extent cx="228600" cy="228600"/>
                <wp:effectExtent l="0" t="0" r="19050" b="1905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42517" id="Prostokąt 4" o:spid="_x0000_s1026" style="position:absolute;margin-left:5pt;margin-top:0;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7XNIg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"/>
            </w:pict>
          </mc:Fallback>
        </mc:AlternateContent>
      </w:r>
      <w:r>
        <w:rPr>
          <w:rFonts w:ascii="Segoe UI" w:hAnsi="Segoe UI" w:cs="Segoe UI"/>
          <w:noProof/>
        </w:rPr>
        <w:t xml:space="preserve">do </w:t>
      </w:r>
      <w:r>
        <w:rPr>
          <w:rFonts w:ascii="Segoe UI" w:hAnsi="Segoe UI" w:cs="Segoe UI"/>
          <w:bCs/>
          <w:lang w:eastAsia="ar-SA"/>
        </w:rPr>
        <w:t xml:space="preserve">3 dni od złożenia zamówienia   </w:t>
      </w:r>
    </w:p>
    <w:p w:rsidR="00CC5B00" w:rsidRDefault="00CC5B00" w:rsidP="00CC5B00">
      <w:pPr>
        <w:ind w:left="356" w:right="110"/>
        <w:jc w:val="both"/>
        <w:rPr>
          <w:rFonts w:ascii="Segoe UI" w:hAnsi="Segoe UI" w:cs="Segoe UI"/>
          <w:iCs/>
        </w:rPr>
      </w:pPr>
      <w:r>
        <w:rPr>
          <w:rFonts w:ascii="Segoe UI" w:hAnsi="Segoe UI" w:cs="Segoe UI"/>
          <w:iCs/>
        </w:rPr>
        <w:t xml:space="preserve">       </w:t>
      </w:r>
    </w:p>
    <w:p w:rsidR="00CC5B00" w:rsidRDefault="00CC5B00" w:rsidP="00CC5B00">
      <w:pPr>
        <w:ind w:right="110"/>
        <w:jc w:val="both"/>
        <w:rPr>
          <w:rFonts w:ascii="Segoe UI" w:hAnsi="Segoe UI" w:cs="Segoe UI"/>
          <w:i/>
          <w:iCs/>
        </w:rPr>
      </w:pPr>
      <w:r>
        <w:rPr>
          <w:rFonts w:ascii="Segoe UI" w:hAnsi="Segoe UI" w:cs="Segoe UI"/>
          <w:i/>
          <w:iCs/>
        </w:rPr>
        <w:t xml:space="preserve"> lub </w:t>
      </w:r>
    </w:p>
    <w:p w:rsidR="00CC5B00" w:rsidRDefault="00CC5B00" w:rsidP="00CC5B00">
      <w:pPr>
        <w:jc w:val="both"/>
        <w:rPr>
          <w:rFonts w:ascii="Segoe UI" w:hAnsi="Segoe UI" w:cs="Segoe UI"/>
          <w:bCs/>
        </w:rPr>
      </w:pPr>
      <w:r>
        <w:rPr>
          <w:rFonts w:ascii="Segoe UI" w:hAnsi="Segoe UI" w:cs="Segoe UI"/>
        </w:rPr>
        <w:t xml:space="preserve">  </w:t>
      </w:r>
      <w:r>
        <w:rPr>
          <w:rFonts w:ascii="Segoe UI" w:hAnsi="Segoe UI" w:cs="Segoe UI"/>
          <w:bCs/>
        </w:rPr>
        <w:t xml:space="preserve">           </w:t>
      </w:r>
    </w:p>
    <w:p w:rsidR="00CC5B00" w:rsidRDefault="00CC5B00" w:rsidP="00CC5B00">
      <w:pPr>
        <w:jc w:val="both"/>
        <w:rPr>
          <w:rFonts w:ascii="Segoe UI" w:hAnsi="Segoe UI" w:cs="Segoe UI"/>
          <w:bCs/>
        </w:rPr>
      </w:pPr>
      <w:r>
        <w:rPr>
          <w:noProof/>
        </w:rPr>
        <mc:AlternateContent>
          <mc:Choice Requires="wps">
            <w:drawing>
              <wp:anchor distT="0" distB="0" distL="114300" distR="114300" simplePos="0" relativeHeight="251667456" behindDoc="0" locked="0" layoutInCell="1" allowOverlap="1">
                <wp:simplePos x="0" y="0"/>
                <wp:positionH relativeFrom="column">
                  <wp:posOffset>63500</wp:posOffset>
                </wp:positionH>
                <wp:positionV relativeFrom="paragraph">
                  <wp:posOffset>3810</wp:posOffset>
                </wp:positionV>
                <wp:extent cx="228600" cy="228600"/>
                <wp:effectExtent l="0" t="0" r="19050" b="1905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0C7AD" id="Prostokąt 1" o:spid="_x0000_s1026" style="position:absolute;margin-left:5pt;margin-top:.3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"/>
            </w:pict>
          </mc:Fallback>
        </mc:AlternateContent>
      </w:r>
      <w:r>
        <w:rPr>
          <w:rFonts w:ascii="Segoe UI" w:hAnsi="Segoe UI" w:cs="Segoe UI"/>
          <w:bCs/>
        </w:rPr>
        <w:t xml:space="preserve">             do 2 dni od złożenia zamówienia</w:t>
      </w:r>
    </w:p>
    <w:p w:rsidR="00CC5B00" w:rsidRDefault="00CC5B00" w:rsidP="00CC5B00">
      <w:pPr>
        <w:jc w:val="both"/>
        <w:rPr>
          <w:rFonts w:ascii="Segoe UI" w:hAnsi="Segoe UI" w:cs="Segoe UI"/>
          <w:bCs/>
        </w:rPr>
      </w:pPr>
      <w:r>
        <w:rPr>
          <w:rFonts w:ascii="Segoe UI" w:hAnsi="Segoe UI" w:cs="Segoe UI"/>
          <w:bCs/>
        </w:rPr>
        <w:t xml:space="preserve"> </w:t>
      </w:r>
    </w:p>
    <w:p w:rsidR="00CC5B00" w:rsidRDefault="00CC5B00" w:rsidP="00CC5B00">
      <w:pPr>
        <w:ind w:right="110"/>
        <w:jc w:val="both"/>
        <w:rPr>
          <w:rFonts w:ascii="Segoe UI" w:hAnsi="Segoe UI" w:cs="Segoe UI"/>
          <w:i/>
          <w:iCs/>
        </w:rPr>
      </w:pPr>
      <w:r>
        <w:rPr>
          <w:rFonts w:ascii="Segoe UI" w:hAnsi="Segoe UI" w:cs="Segoe UI"/>
          <w:i/>
          <w:iCs/>
        </w:rPr>
        <w:t xml:space="preserve">lub </w:t>
      </w:r>
    </w:p>
    <w:p w:rsidR="00CC5B00" w:rsidRDefault="00CC5B00" w:rsidP="00CC5B00">
      <w:pPr>
        <w:jc w:val="both"/>
        <w:rPr>
          <w:rFonts w:ascii="Segoe UI" w:hAnsi="Segoe UI" w:cs="Segoe UI"/>
          <w:bCs/>
        </w:rPr>
      </w:pPr>
      <w:r>
        <w:rPr>
          <w:rFonts w:ascii="Segoe UI" w:hAnsi="Segoe UI" w:cs="Segoe UI"/>
        </w:rPr>
        <w:t xml:space="preserve">  </w:t>
      </w:r>
      <w:r>
        <w:rPr>
          <w:rFonts w:ascii="Segoe UI" w:hAnsi="Segoe UI" w:cs="Segoe UI"/>
          <w:bCs/>
        </w:rPr>
        <w:t xml:space="preserve">           </w:t>
      </w:r>
    </w:p>
    <w:p w:rsidR="00CC5B00" w:rsidRDefault="00CC5B00" w:rsidP="00CC5B00">
      <w:pPr>
        <w:jc w:val="both"/>
        <w:rPr>
          <w:rFonts w:ascii="Segoe UI" w:hAnsi="Segoe UI" w:cs="Segoe UI"/>
          <w:bCs/>
        </w:rPr>
      </w:pPr>
      <w:r>
        <w:rPr>
          <w:noProof/>
        </w:rPr>
        <mc:AlternateContent>
          <mc:Choice Requires="wps">
            <w:drawing>
              <wp:anchor distT="0" distB="0" distL="114300" distR="114300" simplePos="0" relativeHeight="251669504" behindDoc="0" locked="0" layoutInCell="1" allowOverlap="1">
                <wp:simplePos x="0" y="0"/>
                <wp:positionH relativeFrom="column">
                  <wp:posOffset>63500</wp:posOffset>
                </wp:positionH>
                <wp:positionV relativeFrom="paragraph">
                  <wp:posOffset>3810</wp:posOffset>
                </wp:positionV>
                <wp:extent cx="228600" cy="228600"/>
                <wp:effectExtent l="0" t="0" r="19050" b="1905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A3C5B" id="Prostokąt 3" o:spid="_x0000_s1026" style="position:absolute;margin-left:5pt;margin-top:.3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"/>
            </w:pict>
          </mc:Fallback>
        </mc:AlternateContent>
      </w:r>
      <w:r>
        <w:rPr>
          <w:rFonts w:ascii="Segoe UI" w:hAnsi="Segoe UI" w:cs="Segoe UI"/>
          <w:bCs/>
        </w:rPr>
        <w:t xml:space="preserve">             do 1 dnia od złożenia zamówienia</w:t>
      </w:r>
    </w:p>
    <w:p w:rsidR="00CC5B00" w:rsidRDefault="00CC5B00" w:rsidP="00CC5B00">
      <w:pPr>
        <w:pStyle w:val="Tekstpodstawowy"/>
        <w:tabs>
          <w:tab w:val="left" w:pos="426"/>
        </w:tabs>
        <w:ind w:left="360"/>
        <w:jc w:val="both"/>
        <w:rPr>
          <w:rFonts w:ascii="Segoe UI" w:hAnsi="Segoe UI" w:cs="Segoe UI"/>
          <w:b w:val="0"/>
          <w:i w:val="0"/>
          <w:sz w:val="20"/>
        </w:rPr>
      </w:pPr>
    </w:p>
    <w:p w:rsidR="00CC5B00" w:rsidRDefault="00CC5B00" w:rsidP="00CC5B00">
      <w:pPr>
        <w:widowControl w:val="0"/>
        <w:tabs>
          <w:tab w:val="left" w:pos="284"/>
        </w:tabs>
        <w:jc w:val="both"/>
        <w:rPr>
          <w:rFonts w:ascii="Segoe UI" w:hAnsi="Segoe UI" w:cs="Segoe UI"/>
          <w:b/>
        </w:rPr>
      </w:pPr>
      <w:r>
        <w:rPr>
          <w:rFonts w:ascii="Segoe UI" w:hAnsi="Segoe UI" w:cs="Segoe UI"/>
          <w:b/>
        </w:rPr>
        <w:t xml:space="preserve">     </w:t>
      </w:r>
    </w:p>
    <w:p w:rsidR="00CC5B00" w:rsidRDefault="00CC5B00" w:rsidP="00CC5B00">
      <w:pPr>
        <w:numPr>
          <w:ilvl w:val="0"/>
          <w:numId w:val="43"/>
        </w:numPr>
        <w:ind w:left="284" w:hanging="284"/>
        <w:jc w:val="both"/>
        <w:rPr>
          <w:rFonts w:ascii="Segoe UI" w:hAnsi="Segoe UI" w:cs="Segoe UI"/>
        </w:rPr>
      </w:pPr>
      <w:r>
        <w:rPr>
          <w:rFonts w:ascii="Segoe UI" w:hAnsi="Segoe UI" w:cs="Segoe UI"/>
        </w:rPr>
        <w:t xml:space="preserve">Udzielamy </w:t>
      </w:r>
      <w:r>
        <w:rPr>
          <w:rFonts w:ascii="Segoe UI" w:hAnsi="Segoe UI" w:cs="Segoe UI"/>
          <w:b/>
        </w:rPr>
        <w:t>gwarancji</w:t>
      </w:r>
      <w:r>
        <w:rPr>
          <w:rFonts w:ascii="Segoe UI" w:hAnsi="Segoe UI" w:cs="Segoe UI"/>
        </w:rPr>
        <w:t xml:space="preserve"> na cały przedmiot zamówienia</w:t>
      </w:r>
      <w:r>
        <w:rPr>
          <w:rFonts w:ascii="Segoe UI" w:hAnsi="Segoe UI" w:cs="Segoe UI"/>
          <w:b/>
          <w:bCs/>
        </w:rPr>
        <w:t xml:space="preserve"> na okres ……………………………..…………….. .</w:t>
      </w:r>
    </w:p>
    <w:p w:rsidR="00CC5B00" w:rsidRDefault="00CC5B00" w:rsidP="00CC5B00">
      <w:pPr>
        <w:ind w:left="284"/>
        <w:jc w:val="both"/>
        <w:rPr>
          <w:rFonts w:ascii="Segoe UI" w:hAnsi="Segoe UI" w:cs="Segoe UI"/>
        </w:rPr>
      </w:pPr>
      <w:r>
        <w:rPr>
          <w:rFonts w:ascii="Calibri" w:hAnsi="Calibri"/>
          <w:b/>
          <w:bCs/>
          <w:i/>
          <w:iCs/>
          <w:color w:val="FF0000"/>
          <w:sz w:val="16"/>
          <w:szCs w:val="16"/>
        </w:rPr>
        <w:t xml:space="preserve">                                                                                                                                                          (należy wpisać deklarowany okres gwarancji)</w:t>
      </w:r>
    </w:p>
    <w:p w:rsidR="00CC5B00" w:rsidRDefault="00CC5B00" w:rsidP="00CC5B00">
      <w:pPr>
        <w:numPr>
          <w:ilvl w:val="0"/>
          <w:numId w:val="43"/>
        </w:numPr>
        <w:ind w:left="284" w:hanging="284"/>
        <w:jc w:val="both"/>
        <w:rPr>
          <w:rFonts w:ascii="Segoe UI" w:hAnsi="Segoe UI" w:cs="Segoe UI"/>
          <w:bCs/>
        </w:rPr>
      </w:pPr>
      <w:r>
        <w:rPr>
          <w:rFonts w:ascii="Segoe UI" w:hAnsi="Segoe UI" w:cs="Segoe UI"/>
        </w:rPr>
        <w:t>Oświadczamy, że akceptujemy warunki płatności zgodnie z wymogami określonymi w projekcie umowy.</w:t>
      </w:r>
    </w:p>
    <w:p w:rsidR="00CC5B00" w:rsidRDefault="00CC5B00" w:rsidP="00CC5B00">
      <w:pPr>
        <w:numPr>
          <w:ilvl w:val="0"/>
          <w:numId w:val="43"/>
        </w:numPr>
        <w:ind w:left="284" w:hanging="284"/>
        <w:jc w:val="both"/>
        <w:rPr>
          <w:rFonts w:ascii="Segoe UI" w:hAnsi="Segoe UI" w:cs="Segoe UI"/>
          <w:bCs/>
        </w:rPr>
      </w:pPr>
      <w:r>
        <w:rPr>
          <w:rFonts w:ascii="Segoe UI" w:hAnsi="Segoe UI" w:cs="Segoe UI"/>
        </w:rPr>
        <w:t>Oświadczamy, że zapoznaliśmy się z warunkami zamówienia i nie wnosimy do nich zastrzeżeń.</w:t>
      </w:r>
    </w:p>
    <w:p w:rsidR="00CC5B00" w:rsidRDefault="00CC5B00" w:rsidP="00CC5B00">
      <w:pPr>
        <w:numPr>
          <w:ilvl w:val="0"/>
          <w:numId w:val="43"/>
        </w:numPr>
        <w:ind w:left="284" w:hanging="284"/>
        <w:jc w:val="both"/>
        <w:rPr>
          <w:rFonts w:ascii="Segoe UI" w:hAnsi="Segoe UI" w:cs="Segoe UI"/>
          <w:bCs/>
        </w:rPr>
      </w:pPr>
      <w:r>
        <w:rPr>
          <w:rFonts w:ascii="Segoe UI" w:hAnsi="Segoe UI" w:cs="Segoe UI"/>
        </w:rPr>
        <w:t>Oświadczamy, że zdobyliśmy konieczne informacje do przygotowania oferty.</w:t>
      </w:r>
    </w:p>
    <w:p w:rsidR="00CC5B00" w:rsidRDefault="00CC5B00" w:rsidP="00CC5B00">
      <w:pPr>
        <w:numPr>
          <w:ilvl w:val="0"/>
          <w:numId w:val="43"/>
        </w:numPr>
        <w:ind w:left="284" w:hanging="284"/>
        <w:jc w:val="both"/>
        <w:rPr>
          <w:rFonts w:ascii="Segoe UI" w:hAnsi="Segoe UI" w:cs="Segoe UI"/>
          <w:bCs/>
        </w:rPr>
      </w:pPr>
      <w:r>
        <w:rPr>
          <w:rFonts w:ascii="Segoe UI" w:hAnsi="Segoe UI" w:cs="Segoe UI"/>
        </w:rPr>
        <w:t xml:space="preserve">Oświadczamy, że uważamy się za związanych niniejszą ofertą na okres </w:t>
      </w:r>
      <w:r>
        <w:rPr>
          <w:rFonts w:ascii="Segoe UI" w:hAnsi="Segoe UI" w:cs="Segoe UI"/>
          <w:b/>
        </w:rPr>
        <w:t>30</w:t>
      </w:r>
      <w:r>
        <w:rPr>
          <w:rFonts w:ascii="Segoe UI" w:hAnsi="Segoe UI" w:cs="Segoe UI"/>
        </w:rPr>
        <w:t xml:space="preserve"> dni od daty wyznaczonego terminu składania ofert. </w:t>
      </w:r>
    </w:p>
    <w:p w:rsidR="00CC5B00" w:rsidRDefault="00CC5B00" w:rsidP="00CC5B00">
      <w:pPr>
        <w:numPr>
          <w:ilvl w:val="0"/>
          <w:numId w:val="43"/>
        </w:numPr>
        <w:ind w:left="284" w:hanging="284"/>
        <w:jc w:val="both"/>
        <w:rPr>
          <w:rFonts w:ascii="Segoe UI" w:hAnsi="Segoe UI" w:cs="Segoe UI"/>
          <w:bCs/>
        </w:rPr>
      </w:pPr>
      <w:r>
        <w:rPr>
          <w:rFonts w:ascii="Segoe UI" w:hAnsi="Segoe UI" w:cs="Segoe UI"/>
        </w:rPr>
        <w:lastRenderedPageBreak/>
        <w:t>Oświadczamy, że zawarty w warunkach zamówienia projekt umowy został przez nas zaakceptowany i zobowiązujemy się w przypadku wyboru naszej oferty do zawarcia umowy na wyżej wymienionych warunkach w miejscu i terminie wyznaczonym przez Zamawiającego.</w:t>
      </w:r>
    </w:p>
    <w:p w:rsidR="00CC5B00" w:rsidRDefault="00CC5B00" w:rsidP="00CC5B00">
      <w:pPr>
        <w:numPr>
          <w:ilvl w:val="0"/>
          <w:numId w:val="43"/>
        </w:numPr>
        <w:ind w:left="284" w:hanging="284"/>
        <w:jc w:val="both"/>
        <w:rPr>
          <w:rFonts w:ascii="Segoe UI" w:hAnsi="Segoe UI" w:cs="Segoe UI"/>
          <w:bCs/>
        </w:rPr>
      </w:pPr>
      <w:r>
        <w:rPr>
          <w:rFonts w:ascii="Segoe UI" w:hAnsi="Segoe UI" w:cs="Segoe UI"/>
        </w:rPr>
        <w:t xml:space="preserve">Podwykonawcom zamierzamy powierzyć: </w:t>
      </w:r>
    </w:p>
    <w:p w:rsidR="00CC5B00" w:rsidRDefault="00CC5B00" w:rsidP="00CC5B00">
      <w:pPr>
        <w:jc w:val="both"/>
        <w:rPr>
          <w:rFonts w:ascii="Segoe UI" w:hAnsi="Segoe UI" w:cs="Segoe UI"/>
          <w:bCs/>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4525"/>
      </w:tblGrid>
      <w:tr w:rsidR="00CC5B00" w:rsidTr="00CC5B00">
        <w:tc>
          <w:tcPr>
            <w:tcW w:w="4197" w:type="dxa"/>
            <w:tcBorders>
              <w:top w:val="single" w:sz="4" w:space="0" w:color="auto"/>
              <w:left w:val="single" w:sz="4" w:space="0" w:color="auto"/>
              <w:bottom w:val="single" w:sz="4" w:space="0" w:color="auto"/>
              <w:right w:val="single" w:sz="4" w:space="0" w:color="auto"/>
            </w:tcBorders>
            <w:vAlign w:val="center"/>
            <w:hideMark/>
          </w:tcPr>
          <w:p w:rsidR="00CC5B00" w:rsidRDefault="00CC5B00">
            <w:pPr>
              <w:jc w:val="center"/>
              <w:rPr>
                <w:rFonts w:ascii="Segoe UI" w:hAnsi="Segoe UI" w:cs="Segoe UI"/>
                <w:b/>
              </w:rPr>
            </w:pPr>
            <w:r>
              <w:rPr>
                <w:rFonts w:ascii="Segoe UI" w:hAnsi="Segoe UI" w:cs="Segoe UI"/>
                <w:b/>
              </w:rPr>
              <w:t>Część zamówienia, którą Wykonawca zamierza powierzyć podwykonawcy</w:t>
            </w:r>
          </w:p>
        </w:tc>
        <w:tc>
          <w:tcPr>
            <w:tcW w:w="4605" w:type="dxa"/>
            <w:tcBorders>
              <w:top w:val="single" w:sz="4" w:space="0" w:color="auto"/>
              <w:left w:val="single" w:sz="4" w:space="0" w:color="auto"/>
              <w:bottom w:val="single" w:sz="4" w:space="0" w:color="auto"/>
              <w:right w:val="single" w:sz="4" w:space="0" w:color="auto"/>
            </w:tcBorders>
            <w:vAlign w:val="center"/>
            <w:hideMark/>
          </w:tcPr>
          <w:p w:rsidR="00CC5B00" w:rsidRDefault="00CC5B00">
            <w:pPr>
              <w:jc w:val="center"/>
              <w:rPr>
                <w:rFonts w:ascii="Segoe UI" w:hAnsi="Segoe UI" w:cs="Segoe UI"/>
                <w:b/>
              </w:rPr>
            </w:pPr>
            <w:r>
              <w:rPr>
                <w:rFonts w:ascii="Segoe UI" w:hAnsi="Segoe UI" w:cs="Segoe UI"/>
                <w:b/>
              </w:rPr>
              <w:t xml:space="preserve">Firma/nazwa i adres podwykonawcy, </w:t>
            </w:r>
            <w:r>
              <w:rPr>
                <w:rFonts w:ascii="Segoe UI" w:hAnsi="Segoe UI" w:cs="Segoe UI"/>
                <w:b/>
              </w:rPr>
              <w:br/>
              <w:t>któremu Wykonawca zamierza powierzyć część zamówienia</w:t>
            </w:r>
          </w:p>
        </w:tc>
      </w:tr>
      <w:tr w:rsidR="00CC5B00" w:rsidTr="00CC5B00">
        <w:tc>
          <w:tcPr>
            <w:tcW w:w="4197" w:type="dxa"/>
            <w:tcBorders>
              <w:top w:val="single" w:sz="4" w:space="0" w:color="auto"/>
              <w:left w:val="single" w:sz="4" w:space="0" w:color="auto"/>
              <w:bottom w:val="single" w:sz="4" w:space="0" w:color="auto"/>
              <w:right w:val="single" w:sz="4" w:space="0" w:color="auto"/>
            </w:tcBorders>
          </w:tcPr>
          <w:p w:rsidR="00CC5B00" w:rsidRDefault="00CC5B00">
            <w:pPr>
              <w:jc w:val="both"/>
              <w:rPr>
                <w:rFonts w:ascii="Segoe UI" w:hAnsi="Segoe UI" w:cs="Segoe UI"/>
              </w:rPr>
            </w:pPr>
          </w:p>
        </w:tc>
        <w:tc>
          <w:tcPr>
            <w:tcW w:w="4605" w:type="dxa"/>
            <w:tcBorders>
              <w:top w:val="single" w:sz="4" w:space="0" w:color="auto"/>
              <w:left w:val="single" w:sz="4" w:space="0" w:color="auto"/>
              <w:bottom w:val="single" w:sz="4" w:space="0" w:color="auto"/>
              <w:right w:val="single" w:sz="4" w:space="0" w:color="auto"/>
            </w:tcBorders>
          </w:tcPr>
          <w:p w:rsidR="00CC5B00" w:rsidRDefault="00CC5B00">
            <w:pPr>
              <w:jc w:val="both"/>
              <w:rPr>
                <w:rFonts w:ascii="Segoe UI" w:hAnsi="Segoe UI" w:cs="Segoe UI"/>
              </w:rPr>
            </w:pPr>
          </w:p>
        </w:tc>
      </w:tr>
      <w:tr w:rsidR="00CC5B00" w:rsidTr="00CC5B00">
        <w:tc>
          <w:tcPr>
            <w:tcW w:w="4197" w:type="dxa"/>
            <w:tcBorders>
              <w:top w:val="single" w:sz="4" w:space="0" w:color="auto"/>
              <w:left w:val="single" w:sz="4" w:space="0" w:color="auto"/>
              <w:bottom w:val="single" w:sz="4" w:space="0" w:color="auto"/>
              <w:right w:val="single" w:sz="4" w:space="0" w:color="auto"/>
            </w:tcBorders>
          </w:tcPr>
          <w:p w:rsidR="00CC5B00" w:rsidRDefault="00CC5B00">
            <w:pPr>
              <w:jc w:val="both"/>
              <w:rPr>
                <w:rFonts w:ascii="Segoe UI" w:hAnsi="Segoe UI" w:cs="Segoe UI"/>
              </w:rPr>
            </w:pPr>
          </w:p>
        </w:tc>
        <w:tc>
          <w:tcPr>
            <w:tcW w:w="4605" w:type="dxa"/>
            <w:tcBorders>
              <w:top w:val="single" w:sz="4" w:space="0" w:color="auto"/>
              <w:left w:val="single" w:sz="4" w:space="0" w:color="auto"/>
              <w:bottom w:val="single" w:sz="4" w:space="0" w:color="auto"/>
              <w:right w:val="single" w:sz="4" w:space="0" w:color="auto"/>
            </w:tcBorders>
          </w:tcPr>
          <w:p w:rsidR="00CC5B00" w:rsidRDefault="00CC5B00">
            <w:pPr>
              <w:jc w:val="both"/>
              <w:rPr>
                <w:rFonts w:ascii="Segoe UI" w:hAnsi="Segoe UI" w:cs="Segoe UI"/>
              </w:rPr>
            </w:pPr>
          </w:p>
        </w:tc>
      </w:tr>
    </w:tbl>
    <w:p w:rsidR="00CC5B00" w:rsidRDefault="00CC5B00" w:rsidP="00CC5B00">
      <w:pPr>
        <w:widowControl w:val="0"/>
        <w:jc w:val="both"/>
        <w:rPr>
          <w:rFonts w:ascii="Segoe UI" w:hAnsi="Segoe UI" w:cs="Segoe UI"/>
        </w:rPr>
      </w:pPr>
    </w:p>
    <w:p w:rsidR="00CC5B00" w:rsidRDefault="00CC5B00" w:rsidP="00CC5B00">
      <w:pPr>
        <w:widowControl w:val="0"/>
        <w:numPr>
          <w:ilvl w:val="0"/>
          <w:numId w:val="43"/>
        </w:numPr>
        <w:ind w:left="284" w:hanging="284"/>
        <w:jc w:val="both"/>
        <w:rPr>
          <w:rFonts w:ascii="Segoe UI" w:hAnsi="Segoe UI" w:cs="Segoe UI"/>
        </w:rPr>
      </w:pPr>
      <w:r>
        <w:rPr>
          <w:rFonts w:ascii="Segoe UI" w:hAnsi="Segoe UI" w:cs="Segoe UI"/>
        </w:rPr>
        <w:t xml:space="preserve"> Pod groźbą odpowiedzialności karnej oświadczamy, że załączone do oferty oświadczenia </w:t>
      </w:r>
      <w:r>
        <w:rPr>
          <w:rFonts w:ascii="Segoe UI" w:hAnsi="Segoe UI" w:cs="Segoe UI"/>
        </w:rPr>
        <w:br/>
        <w:t xml:space="preserve"> lub dokumenty opisują stan prawny i faktyczny, aktualny na dzień otwarcia ofert (art. 233 k.k.).</w:t>
      </w:r>
    </w:p>
    <w:p w:rsidR="00CC5B00" w:rsidRDefault="00CC5B00" w:rsidP="00CC5B00">
      <w:pPr>
        <w:widowControl w:val="0"/>
        <w:numPr>
          <w:ilvl w:val="0"/>
          <w:numId w:val="43"/>
        </w:numPr>
        <w:ind w:left="284" w:hanging="284"/>
        <w:jc w:val="both"/>
        <w:rPr>
          <w:rFonts w:ascii="Segoe UI" w:hAnsi="Segoe UI" w:cs="Segoe UI"/>
        </w:rPr>
      </w:pPr>
      <w:r>
        <w:rPr>
          <w:rFonts w:ascii="Segoe UI" w:hAnsi="Segoe UI" w:cs="Segoe UI"/>
        </w:rPr>
        <w:t xml:space="preserve"> Oferta wraz z oświadczeniami lub dokumentami zawiera ............... ponumerowanych stron.</w:t>
      </w:r>
    </w:p>
    <w:p w:rsidR="00CC5B00" w:rsidRDefault="00CC5B00" w:rsidP="00CC5B00">
      <w:pPr>
        <w:widowControl w:val="0"/>
        <w:numPr>
          <w:ilvl w:val="0"/>
          <w:numId w:val="43"/>
        </w:numPr>
        <w:ind w:left="284" w:hanging="284"/>
        <w:jc w:val="both"/>
        <w:rPr>
          <w:rFonts w:ascii="Segoe UI" w:hAnsi="Segoe UI" w:cs="Segoe UI"/>
        </w:rPr>
      </w:pPr>
      <w:r>
        <w:rPr>
          <w:rFonts w:ascii="Segoe UI" w:hAnsi="Segoe UI" w:cs="Segoe UI"/>
        </w:rPr>
        <w:t xml:space="preserve"> Wraz z ofertą składamy następujące oświadczenia lub dokumenty:</w:t>
      </w:r>
    </w:p>
    <w:p w:rsidR="00CC5B00" w:rsidRDefault="00CC5B00" w:rsidP="00CC5B00">
      <w:pPr>
        <w:widowControl w:val="0"/>
        <w:ind w:left="720"/>
        <w:jc w:val="both"/>
        <w:rPr>
          <w:rFonts w:ascii="Segoe UI" w:hAnsi="Segoe UI" w:cs="Segoe UI"/>
          <w:bCs/>
        </w:rPr>
      </w:pPr>
      <w:r>
        <w:rPr>
          <w:rFonts w:ascii="Segoe UI" w:hAnsi="Segoe UI" w:cs="Segoe UI"/>
        </w:rPr>
        <w:t xml:space="preserve">1) </w:t>
      </w:r>
      <w:r>
        <w:rPr>
          <w:rFonts w:ascii="Segoe UI" w:hAnsi="Segoe UI" w:cs="Segoe UI"/>
          <w:bCs/>
        </w:rPr>
        <w:t>…………………..</w:t>
      </w:r>
    </w:p>
    <w:p w:rsidR="00CC5B00" w:rsidRDefault="00CC5B00" w:rsidP="00CC5B00">
      <w:pPr>
        <w:widowControl w:val="0"/>
        <w:ind w:left="720"/>
        <w:jc w:val="both"/>
        <w:rPr>
          <w:rFonts w:ascii="Segoe UI" w:hAnsi="Segoe UI" w:cs="Segoe UI"/>
        </w:rPr>
      </w:pPr>
      <w:r>
        <w:rPr>
          <w:rFonts w:ascii="Segoe UI" w:hAnsi="Segoe UI" w:cs="Segoe UI"/>
        </w:rPr>
        <w:t xml:space="preserve">2) </w:t>
      </w:r>
      <w:r>
        <w:rPr>
          <w:rFonts w:ascii="Segoe UI" w:hAnsi="Segoe UI" w:cs="Segoe UI"/>
          <w:bCs/>
        </w:rPr>
        <w:t>…………………..</w:t>
      </w:r>
    </w:p>
    <w:p w:rsidR="00CC5B00" w:rsidRDefault="00CC5B00" w:rsidP="00CC5B00">
      <w:pPr>
        <w:widowControl w:val="0"/>
        <w:ind w:left="720"/>
        <w:jc w:val="both"/>
        <w:rPr>
          <w:rFonts w:ascii="Segoe UI" w:hAnsi="Segoe UI" w:cs="Segoe UI"/>
        </w:rPr>
      </w:pPr>
      <w:r>
        <w:rPr>
          <w:rFonts w:ascii="Segoe UI" w:hAnsi="Segoe UI" w:cs="Segoe UI"/>
          <w:bCs/>
        </w:rPr>
        <w:t>3) ..</w:t>
      </w:r>
      <w:r>
        <w:rPr>
          <w:rFonts w:ascii="Segoe UI" w:hAnsi="Segoe UI" w:cs="Segoe UI"/>
        </w:rPr>
        <w:t>…………………</w:t>
      </w:r>
    </w:p>
    <w:p w:rsidR="00CC5B00" w:rsidRDefault="00CC5B00" w:rsidP="00CC5B00">
      <w:pPr>
        <w:widowControl w:val="0"/>
        <w:ind w:firstLine="360"/>
        <w:jc w:val="both"/>
        <w:rPr>
          <w:rFonts w:ascii="Segoe UI" w:hAnsi="Segoe UI" w:cs="Segoe UI"/>
        </w:rPr>
      </w:pPr>
    </w:p>
    <w:p w:rsidR="00CC5B00" w:rsidRDefault="00CC5B00" w:rsidP="00CC5B00">
      <w:pPr>
        <w:widowControl w:val="0"/>
        <w:ind w:left="227" w:hanging="227"/>
        <w:jc w:val="both"/>
        <w:rPr>
          <w:rFonts w:ascii="Segoe UI" w:hAnsi="Segoe UI" w:cs="Segoe UI"/>
        </w:rPr>
      </w:pPr>
      <w:r>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w:t>
      </w:r>
    </w:p>
    <w:p w:rsidR="00CC5B00" w:rsidRDefault="00CC5B00" w:rsidP="00CC5B00">
      <w:pPr>
        <w:widowControl w:val="0"/>
        <w:ind w:left="227" w:hanging="227"/>
        <w:jc w:val="both"/>
        <w:rPr>
          <w:rFonts w:ascii="Segoe UI" w:hAnsi="Segoe UI" w:cs="Segoe UI"/>
          <w:i/>
          <w:sz w:val="18"/>
          <w:szCs w:val="18"/>
        </w:rPr>
      </w:pP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sz w:val="18"/>
          <w:szCs w:val="18"/>
        </w:rPr>
        <w:t xml:space="preserve">           </w:t>
      </w:r>
      <w:r>
        <w:rPr>
          <w:rFonts w:ascii="Segoe UI" w:hAnsi="Segoe UI" w:cs="Segoe UI"/>
          <w:i/>
          <w:sz w:val="18"/>
          <w:szCs w:val="18"/>
        </w:rPr>
        <w:t>podpis upoważnionego przedstawiciela</w:t>
      </w:r>
    </w:p>
    <w:p w:rsidR="00CC5B00" w:rsidRDefault="00CC5B00" w:rsidP="00CC5B00">
      <w:pPr>
        <w:widowControl w:val="0"/>
        <w:rPr>
          <w:rFonts w:ascii="Segoe UI" w:hAnsi="Segoe UI" w:cs="Segoe UI"/>
        </w:rPr>
      </w:pPr>
    </w:p>
    <w:p w:rsidR="00CC5B00" w:rsidRDefault="00CC5B00" w:rsidP="00CC5B00">
      <w:pPr>
        <w:widowControl w:val="0"/>
        <w:rPr>
          <w:rFonts w:ascii="Segoe UI" w:hAnsi="Segoe UI" w:cs="Segoe UI"/>
        </w:rPr>
      </w:pPr>
      <w:r>
        <w:rPr>
          <w:rFonts w:ascii="Segoe UI" w:hAnsi="Segoe UI" w:cs="Segoe UI"/>
        </w:rPr>
        <w:t>miejscowość, dnia __________________________</w:t>
      </w:r>
    </w:p>
    <w:p w:rsidR="00CC5B00" w:rsidRDefault="00CC5B00" w:rsidP="00CC5B00">
      <w:pPr>
        <w:widowControl w:val="0"/>
        <w:rPr>
          <w:rFonts w:ascii="Segoe UI" w:hAnsi="Segoe UI" w:cs="Segoe UI"/>
          <w:sz w:val="22"/>
          <w:szCs w:val="22"/>
        </w:rPr>
      </w:pPr>
    </w:p>
    <w:p w:rsidR="00CC5B00" w:rsidRDefault="00CC5B00" w:rsidP="00CC5B00">
      <w:pPr>
        <w:pStyle w:val="Nagwek2"/>
        <w:ind w:left="1080"/>
        <w:jc w:val="left"/>
        <w:rPr>
          <w:rFonts w:ascii="Segoe UI" w:hAnsi="Segoe UI" w:cs="Segoe UI"/>
          <w:b w:val="0"/>
          <w:sz w:val="20"/>
        </w:rPr>
      </w:pPr>
      <w:r>
        <w:rPr>
          <w:rFonts w:ascii="Segoe UI" w:hAnsi="Segoe UI" w:cs="Segoe UI"/>
          <w:b w:val="0"/>
          <w:sz w:val="20"/>
        </w:rPr>
        <w:t xml:space="preserve">                                                                          </w:t>
      </w:r>
    </w:p>
    <w:p w:rsidR="00CC5B00" w:rsidRDefault="00CC5B00" w:rsidP="00CC5B00">
      <w:pPr>
        <w:pStyle w:val="Nagwek2"/>
        <w:jc w:val="left"/>
        <w:rPr>
          <w:rFonts w:ascii="Segoe UI" w:hAnsi="Segoe UI" w:cs="Segoe UI"/>
          <w:b w:val="0"/>
          <w:sz w:val="20"/>
        </w:rPr>
      </w:pPr>
    </w:p>
    <w:p w:rsidR="00CC5B00" w:rsidRDefault="00CC5B00" w:rsidP="00CC5B00"/>
    <w:p w:rsidR="00CC5B00" w:rsidRDefault="00CC5B00" w:rsidP="00CC5B00"/>
    <w:p w:rsidR="00CC5B00" w:rsidRDefault="00CC5B00" w:rsidP="00CC5B00"/>
    <w:p w:rsidR="00CC5B00" w:rsidRDefault="00CC5B00" w:rsidP="00CC5B00"/>
    <w:p w:rsidR="00CC5B00" w:rsidRDefault="00CC5B00" w:rsidP="00CC5B00">
      <w:pPr>
        <w:rPr>
          <w:rFonts w:ascii="Segoe UI" w:hAnsi="Segoe UI" w:cs="Segoe UI"/>
          <w:b/>
          <w:i/>
        </w:rPr>
      </w:pPr>
    </w:p>
    <w:p w:rsidR="00CC5B00" w:rsidRDefault="00CC5B00" w:rsidP="00CC5B00">
      <w:pPr>
        <w:rPr>
          <w:rFonts w:ascii="Segoe UI" w:hAnsi="Segoe UI" w:cs="Segoe UI"/>
          <w:b/>
          <w:i/>
        </w:rPr>
      </w:pPr>
    </w:p>
    <w:p w:rsidR="00CC5B00" w:rsidRDefault="00CC5B00" w:rsidP="00CC5B00">
      <w:pPr>
        <w:rPr>
          <w:rFonts w:ascii="Segoe UI" w:hAnsi="Segoe UI" w:cs="Segoe UI"/>
          <w:b/>
          <w:i/>
        </w:rPr>
      </w:pPr>
    </w:p>
    <w:p w:rsidR="00CC5B00" w:rsidRDefault="00CC5B00" w:rsidP="00CC5B00">
      <w:pPr>
        <w:rPr>
          <w:rFonts w:ascii="Segoe UI" w:hAnsi="Segoe UI" w:cs="Segoe UI"/>
        </w:rPr>
        <w:sectPr w:rsidR="00CC5B00">
          <w:headerReference w:type="default" r:id="rId8"/>
          <w:pgSz w:w="11906" w:h="16838"/>
          <w:pgMar w:top="1276" w:right="1418" w:bottom="993" w:left="1418" w:header="709" w:footer="709" w:gutter="0"/>
          <w:cols w:space="708"/>
        </w:sectPr>
      </w:pPr>
    </w:p>
    <w:p w:rsidR="00CC5B00" w:rsidRDefault="00CC5B00" w:rsidP="00CC5B00">
      <w:pPr>
        <w:pStyle w:val="Tekstpodstawowy"/>
        <w:jc w:val="both"/>
        <w:rPr>
          <w:rFonts w:ascii="Segoe UI" w:hAnsi="Segoe UI" w:cs="Segoe UI"/>
          <w:i w:val="0"/>
          <w:sz w:val="20"/>
        </w:rPr>
      </w:pPr>
      <w:r>
        <w:rPr>
          <w:rFonts w:ascii="Segoe UI" w:hAnsi="Segoe UI" w:cs="Segoe UI"/>
          <w:i w:val="0"/>
          <w:sz w:val="20"/>
        </w:rPr>
        <w:lastRenderedPageBreak/>
        <w:t xml:space="preserve">Rozdział V </w:t>
      </w:r>
    </w:p>
    <w:p w:rsidR="00CC5B00" w:rsidRDefault="00CC5B00" w:rsidP="00CC5B00">
      <w:pPr>
        <w:pStyle w:val="Tekstpodstawowy"/>
        <w:jc w:val="both"/>
        <w:rPr>
          <w:rFonts w:ascii="Segoe UI" w:hAnsi="Segoe UI" w:cs="Segoe UI"/>
          <w:i w:val="0"/>
          <w:sz w:val="20"/>
        </w:rPr>
      </w:pPr>
      <w:r>
        <w:rPr>
          <w:rFonts w:ascii="Segoe UI" w:hAnsi="Segoe UI" w:cs="Segoe UI"/>
          <w:i w:val="0"/>
          <w:sz w:val="20"/>
        </w:rPr>
        <w:t>Projekt umowy</w:t>
      </w:r>
    </w:p>
    <w:p w:rsidR="00CC5B00" w:rsidRDefault="00CC5B00" w:rsidP="00CC5B00">
      <w:pPr>
        <w:rPr>
          <w:rFonts w:ascii="Segoe UI" w:hAnsi="Segoe UI" w:cs="Segoe UI"/>
        </w:rPr>
        <w:sectPr w:rsidR="00CC5B00">
          <w:pgSz w:w="11906" w:h="16838"/>
          <w:pgMar w:top="1418" w:right="1418" w:bottom="1418" w:left="1418" w:header="709" w:footer="709" w:gutter="0"/>
          <w:cols w:space="708"/>
        </w:sectPr>
      </w:pPr>
    </w:p>
    <w:p w:rsidR="00B667D3" w:rsidRDefault="00B667D3" w:rsidP="00CC5B00">
      <w:pPr>
        <w:pStyle w:val="Tytu"/>
        <w:rPr>
          <w:rFonts w:ascii="Segoe UI" w:hAnsi="Segoe UI" w:cs="Segoe UI"/>
          <w:sz w:val="20"/>
        </w:rPr>
      </w:pPr>
    </w:p>
    <w:p w:rsidR="00CC5B00" w:rsidRDefault="00CC5B00" w:rsidP="00CC5B00">
      <w:pPr>
        <w:pStyle w:val="Tytu"/>
        <w:rPr>
          <w:rFonts w:ascii="Segoe UI" w:hAnsi="Segoe UI" w:cs="Segoe UI"/>
          <w:i/>
          <w:sz w:val="20"/>
        </w:rPr>
      </w:pPr>
      <w:r>
        <w:rPr>
          <w:rFonts w:ascii="Segoe UI" w:hAnsi="Segoe UI" w:cs="Segoe UI"/>
          <w:sz w:val="20"/>
        </w:rPr>
        <w:t>UMOWA  Nr  ........................</w:t>
      </w:r>
    </w:p>
    <w:p w:rsidR="00CC5B00" w:rsidRDefault="00CC5B00" w:rsidP="00CC5B00">
      <w:pPr>
        <w:ind w:left="75"/>
        <w:rPr>
          <w:rFonts w:ascii="Segoe UI" w:hAnsi="Segoe UI" w:cs="Segoe UI"/>
        </w:rPr>
      </w:pPr>
    </w:p>
    <w:p w:rsidR="00CC5B00" w:rsidRDefault="00CC5B00" w:rsidP="00CC5B00">
      <w:pPr>
        <w:ind w:left="75"/>
        <w:rPr>
          <w:rFonts w:ascii="Segoe UI" w:hAnsi="Segoe UI" w:cs="Segoe UI"/>
        </w:rPr>
      </w:pPr>
    </w:p>
    <w:p w:rsidR="00CC5B00" w:rsidRDefault="00CC5B00" w:rsidP="00CC5B00">
      <w:pPr>
        <w:ind w:left="75"/>
        <w:jc w:val="both"/>
        <w:rPr>
          <w:rFonts w:ascii="Segoe UI" w:hAnsi="Segoe UI" w:cs="Segoe UI"/>
        </w:rPr>
      </w:pPr>
      <w:r>
        <w:rPr>
          <w:rFonts w:ascii="Segoe UI" w:hAnsi="Segoe UI" w:cs="Segoe UI"/>
        </w:rPr>
        <w:t>W  dniu....................................... pomiędzy Gminą Miasto Koszalin – Urząd Miejski, Rynek Staromiejski  6-7, 75-007 Koszalin, NIP 669 23 85 366;  REGON 330 920 802</w:t>
      </w:r>
    </w:p>
    <w:p w:rsidR="00CC5B00" w:rsidRDefault="005575E3" w:rsidP="00CC5B00">
      <w:pPr>
        <w:ind w:left="75"/>
        <w:jc w:val="both"/>
        <w:rPr>
          <w:rFonts w:ascii="Segoe UI" w:hAnsi="Segoe UI" w:cs="Segoe UI"/>
        </w:rPr>
      </w:pPr>
      <w:r>
        <w:rPr>
          <w:rFonts w:ascii="Segoe UI" w:hAnsi="Segoe UI" w:cs="Segoe UI"/>
        </w:rPr>
        <w:t>reprezentowaną</w:t>
      </w:r>
      <w:r w:rsidR="00CC5B00">
        <w:rPr>
          <w:rFonts w:ascii="Segoe UI" w:hAnsi="Segoe UI" w:cs="Segoe UI"/>
        </w:rPr>
        <w:t xml:space="preserve"> przez  </w:t>
      </w:r>
    </w:p>
    <w:p w:rsidR="00CC5B00" w:rsidRDefault="00CC5B00" w:rsidP="00CC5B00">
      <w:pPr>
        <w:pStyle w:val="Nagwek5"/>
        <w:spacing w:before="0" w:after="0"/>
        <w:rPr>
          <w:rFonts w:ascii="Segoe UI" w:hAnsi="Segoe UI" w:cs="Segoe UI"/>
          <w:b w:val="0"/>
          <w:sz w:val="20"/>
          <w:szCs w:val="20"/>
        </w:rPr>
      </w:pPr>
      <w:r>
        <w:rPr>
          <w:rFonts w:ascii="Segoe UI" w:hAnsi="Segoe UI" w:cs="Segoe UI"/>
          <w:b w:val="0"/>
          <w:sz w:val="20"/>
          <w:szCs w:val="20"/>
        </w:rPr>
        <w:t xml:space="preserve"> ……………………………………………………………..</w:t>
      </w:r>
    </w:p>
    <w:p w:rsidR="00CC5B00" w:rsidRDefault="00CC5B00" w:rsidP="00CC5B00">
      <w:pPr>
        <w:ind w:left="75"/>
        <w:jc w:val="both"/>
        <w:rPr>
          <w:rFonts w:ascii="Segoe UI" w:hAnsi="Segoe UI" w:cs="Segoe UI"/>
          <w:b/>
        </w:rPr>
      </w:pPr>
      <w:r>
        <w:rPr>
          <w:rFonts w:ascii="Segoe UI" w:hAnsi="Segoe UI" w:cs="Segoe UI"/>
        </w:rPr>
        <w:t>zwanym w dalszej treści umowy Zamawiającym</w:t>
      </w:r>
    </w:p>
    <w:p w:rsidR="00CC5B00" w:rsidRDefault="00CC5B00" w:rsidP="00CC5B00">
      <w:pPr>
        <w:ind w:left="75"/>
        <w:jc w:val="both"/>
        <w:rPr>
          <w:rFonts w:ascii="Segoe UI" w:hAnsi="Segoe UI" w:cs="Segoe UI"/>
          <w:b/>
        </w:rPr>
      </w:pPr>
    </w:p>
    <w:p w:rsidR="00CC5B00" w:rsidRDefault="00CC5B00" w:rsidP="00CC5B00">
      <w:pPr>
        <w:ind w:left="75"/>
        <w:jc w:val="both"/>
        <w:rPr>
          <w:rFonts w:ascii="Segoe UI" w:hAnsi="Segoe UI" w:cs="Segoe UI"/>
        </w:rPr>
      </w:pPr>
      <w:r>
        <w:rPr>
          <w:rFonts w:ascii="Segoe UI" w:hAnsi="Segoe UI" w:cs="Segoe UI"/>
        </w:rPr>
        <w:t xml:space="preserve">a </w:t>
      </w:r>
    </w:p>
    <w:p w:rsidR="00CC5B00" w:rsidRDefault="00CC5B00" w:rsidP="00CC5B00">
      <w:pPr>
        <w:ind w:left="75"/>
        <w:jc w:val="both"/>
        <w:rPr>
          <w:rFonts w:ascii="Segoe UI" w:hAnsi="Segoe UI" w:cs="Segoe UI"/>
        </w:rPr>
      </w:pPr>
      <w:r>
        <w:rPr>
          <w:rFonts w:ascii="Segoe UI" w:hAnsi="Segoe UI" w:cs="Segoe UI"/>
        </w:rPr>
        <w:t>..................................................................................</w:t>
      </w:r>
    </w:p>
    <w:p w:rsidR="00CC5B00" w:rsidRDefault="00CC5B00" w:rsidP="00CC5B00">
      <w:pPr>
        <w:ind w:left="75"/>
        <w:jc w:val="both"/>
        <w:rPr>
          <w:rFonts w:ascii="Segoe UI" w:hAnsi="Segoe UI" w:cs="Segoe UI"/>
        </w:rPr>
      </w:pPr>
      <w:r>
        <w:rPr>
          <w:rFonts w:ascii="Segoe UI" w:hAnsi="Segoe UI" w:cs="Segoe UI"/>
        </w:rPr>
        <w:t>NIP ............................................... REGON .......................................................</w:t>
      </w:r>
    </w:p>
    <w:p w:rsidR="00CC5B00" w:rsidRDefault="00CC5B00" w:rsidP="00CC5B00">
      <w:pPr>
        <w:ind w:left="75"/>
        <w:jc w:val="both"/>
        <w:rPr>
          <w:rFonts w:ascii="Segoe UI" w:hAnsi="Segoe UI" w:cs="Segoe UI"/>
        </w:rPr>
      </w:pPr>
      <w:r>
        <w:rPr>
          <w:rFonts w:ascii="Segoe UI" w:hAnsi="Segoe UI" w:cs="Segoe UI"/>
        </w:rPr>
        <w:t xml:space="preserve">reprezentowanym  przez  </w:t>
      </w:r>
    </w:p>
    <w:p w:rsidR="00CC5B00" w:rsidRDefault="00CC5B00" w:rsidP="00CC5B00">
      <w:pPr>
        <w:ind w:left="75"/>
        <w:jc w:val="both"/>
        <w:rPr>
          <w:rFonts w:ascii="Segoe UI" w:hAnsi="Segoe UI" w:cs="Segoe UI"/>
        </w:rPr>
      </w:pPr>
      <w:r>
        <w:rPr>
          <w:rFonts w:ascii="Segoe UI" w:hAnsi="Segoe UI" w:cs="Segoe UI"/>
        </w:rPr>
        <w:t>……………………………………………………………….</w:t>
      </w:r>
    </w:p>
    <w:p w:rsidR="00CC5B00" w:rsidRDefault="00CC5B00" w:rsidP="00CC5B00">
      <w:pPr>
        <w:pStyle w:val="Tekstpodstawowywcity"/>
        <w:ind w:left="2124" w:hanging="2124"/>
        <w:rPr>
          <w:rFonts w:ascii="Segoe UI" w:hAnsi="Segoe UI" w:cs="Segoe UI"/>
        </w:rPr>
      </w:pPr>
      <w:r>
        <w:rPr>
          <w:rFonts w:ascii="Segoe UI" w:hAnsi="Segoe UI" w:cs="Segoe UI"/>
          <w:sz w:val="20"/>
          <w:szCs w:val="20"/>
        </w:rPr>
        <w:t xml:space="preserve"> </w:t>
      </w:r>
    </w:p>
    <w:p w:rsidR="00CC5B00" w:rsidRDefault="00CC5B00" w:rsidP="00CC5B00">
      <w:pPr>
        <w:ind w:left="75"/>
        <w:jc w:val="both"/>
        <w:rPr>
          <w:rFonts w:ascii="Segoe UI" w:hAnsi="Segoe UI" w:cs="Segoe UI"/>
        </w:rPr>
      </w:pPr>
      <w:r>
        <w:rPr>
          <w:rFonts w:ascii="Segoe UI" w:hAnsi="Segoe UI" w:cs="Segoe UI"/>
        </w:rPr>
        <w:t>zwanym w dalszej treści umowy Wykonawcą,</w:t>
      </w:r>
      <w:r>
        <w:rPr>
          <w:rFonts w:ascii="Segoe UI" w:hAnsi="Segoe UI" w:cs="Segoe UI"/>
          <w:b/>
        </w:rPr>
        <w:t xml:space="preserve"> </w:t>
      </w:r>
      <w:r>
        <w:rPr>
          <w:rFonts w:ascii="Segoe UI" w:hAnsi="Segoe UI" w:cs="Segoe UI"/>
        </w:rPr>
        <w:t>wyłonionym</w:t>
      </w:r>
      <w:r>
        <w:rPr>
          <w:rFonts w:ascii="Segoe UI" w:hAnsi="Segoe UI" w:cs="Segoe UI"/>
          <w:b/>
        </w:rPr>
        <w:t xml:space="preserve"> </w:t>
      </w:r>
      <w:r>
        <w:rPr>
          <w:rFonts w:ascii="Segoe UI" w:hAnsi="Segoe UI" w:cs="Segoe UI"/>
        </w:rPr>
        <w:t>w wyniku rozstrzygnięcia przetargu nieograniczonego na podstawie ustawy Prawo zamówień publicznych (</w:t>
      </w:r>
      <w:r w:rsidR="00BB20BC">
        <w:rPr>
          <w:rFonts w:ascii="Segoe UI" w:hAnsi="Segoe UI" w:cs="Segoe UI"/>
        </w:rPr>
        <w:t xml:space="preserve">t. j. </w:t>
      </w:r>
      <w:r>
        <w:rPr>
          <w:rFonts w:ascii="Segoe UI" w:hAnsi="Segoe UI" w:cs="Segoe UI"/>
        </w:rPr>
        <w:t>Dz.</w:t>
      </w:r>
      <w:r w:rsidR="00BB20BC">
        <w:rPr>
          <w:rFonts w:ascii="Segoe UI" w:hAnsi="Segoe UI" w:cs="Segoe UI"/>
        </w:rPr>
        <w:t xml:space="preserve"> </w:t>
      </w:r>
      <w:r>
        <w:rPr>
          <w:rFonts w:ascii="Segoe UI" w:hAnsi="Segoe UI" w:cs="Segoe UI"/>
        </w:rPr>
        <w:t>U. z 2019 r. poz. 1843</w:t>
      </w:r>
      <w:r w:rsidR="00B667D3">
        <w:rPr>
          <w:rFonts w:ascii="Segoe UI" w:hAnsi="Segoe UI" w:cs="Segoe UI"/>
        </w:rPr>
        <w:t xml:space="preserve"> </w:t>
      </w:r>
      <w:r w:rsidR="005575E3">
        <w:rPr>
          <w:rFonts w:ascii="Segoe UI" w:hAnsi="Segoe UI" w:cs="Segoe UI"/>
        </w:rPr>
        <w:br/>
      </w:r>
      <w:r w:rsidR="00B667D3">
        <w:rPr>
          <w:rFonts w:ascii="Segoe UI" w:hAnsi="Segoe UI" w:cs="Segoe UI"/>
        </w:rPr>
        <w:t>z późn. zm.</w:t>
      </w:r>
      <w:r>
        <w:rPr>
          <w:rFonts w:ascii="Segoe UI" w:hAnsi="Segoe UI" w:cs="Segoe UI"/>
        </w:rPr>
        <w:t>)  została zawarta umowa następującej treści:</w:t>
      </w:r>
    </w:p>
    <w:p w:rsidR="00CC5B00" w:rsidRDefault="00CC5B00" w:rsidP="00CC5B00">
      <w:pPr>
        <w:ind w:left="75"/>
        <w:jc w:val="both"/>
        <w:rPr>
          <w:rFonts w:ascii="Segoe UI" w:hAnsi="Segoe UI" w:cs="Segoe UI"/>
        </w:rPr>
      </w:pPr>
    </w:p>
    <w:p w:rsidR="00CC5B00" w:rsidRDefault="00BB20BC" w:rsidP="00CC5B00">
      <w:pPr>
        <w:ind w:left="75"/>
        <w:jc w:val="center"/>
        <w:rPr>
          <w:rFonts w:ascii="Segoe UI" w:hAnsi="Segoe UI" w:cs="Segoe UI"/>
          <w:b/>
        </w:rPr>
      </w:pPr>
      <w:r>
        <w:rPr>
          <w:rFonts w:ascii="Segoe UI" w:hAnsi="Segoe UI" w:cs="Segoe UI"/>
          <w:b/>
        </w:rPr>
        <w:t>§</w:t>
      </w:r>
      <w:r w:rsidR="00CC5B00">
        <w:rPr>
          <w:rFonts w:ascii="Segoe UI" w:hAnsi="Segoe UI" w:cs="Segoe UI"/>
          <w:b/>
        </w:rPr>
        <w:t xml:space="preserve"> 1</w:t>
      </w:r>
    </w:p>
    <w:p w:rsidR="00CC5B00" w:rsidRDefault="00CC5B00" w:rsidP="00CC5B00">
      <w:pPr>
        <w:numPr>
          <w:ilvl w:val="0"/>
          <w:numId w:val="44"/>
        </w:numPr>
        <w:jc w:val="both"/>
        <w:rPr>
          <w:rFonts w:ascii="Segoe UI" w:hAnsi="Segoe UI" w:cs="Segoe UI"/>
        </w:rPr>
      </w:pPr>
      <w:r>
        <w:rPr>
          <w:rFonts w:ascii="Segoe UI" w:hAnsi="Segoe UI" w:cs="Segoe UI"/>
        </w:rPr>
        <w:t>Przedmiotem umowy jest:</w:t>
      </w:r>
    </w:p>
    <w:p w:rsidR="00CC5B00" w:rsidRDefault="00CC5B00" w:rsidP="00CC5B00">
      <w:pPr>
        <w:numPr>
          <w:ilvl w:val="0"/>
          <w:numId w:val="45"/>
        </w:numPr>
        <w:ind w:left="709" w:hanging="283"/>
        <w:jc w:val="both"/>
        <w:rPr>
          <w:rFonts w:ascii="Segoe UI" w:hAnsi="Segoe UI" w:cs="Segoe UI"/>
        </w:rPr>
      </w:pPr>
      <w:r>
        <w:rPr>
          <w:rFonts w:ascii="Segoe UI" w:hAnsi="Segoe UI" w:cs="Segoe UI"/>
        </w:rPr>
        <w:t xml:space="preserve">sukcesywna dostawa tablic rejestracyjnych i ich wtórników dla Wydziału Komunikacji Urzędu Miejskiego w Koszalinie zgodnie z rozporządzeniem Ministra Infrastruktury i Budownictwa </w:t>
      </w:r>
      <w:r>
        <w:rPr>
          <w:rFonts w:ascii="Segoe UI" w:hAnsi="Segoe UI" w:cs="Segoe UI"/>
        </w:rPr>
        <w:br/>
        <w:t>z dnia 11 grudnia 2017 r. w sprawie rejestracji i oznaczania pojazdów oraz wymagań dla tablic rejestracyjnych (t.</w:t>
      </w:r>
      <w:r w:rsidR="00BB20BC">
        <w:rPr>
          <w:rFonts w:ascii="Segoe UI" w:hAnsi="Segoe UI" w:cs="Segoe UI"/>
        </w:rPr>
        <w:t xml:space="preserve"> </w:t>
      </w:r>
      <w:r>
        <w:rPr>
          <w:rFonts w:ascii="Segoe UI" w:hAnsi="Segoe UI" w:cs="Segoe UI"/>
        </w:rPr>
        <w:t>j. Dz. U. z 2017 r. poz. 2355 z późniejszymi zmianami);</w:t>
      </w:r>
    </w:p>
    <w:p w:rsidR="00CC5B00" w:rsidRDefault="00CC5B00" w:rsidP="00CC5B00">
      <w:pPr>
        <w:numPr>
          <w:ilvl w:val="0"/>
          <w:numId w:val="45"/>
        </w:numPr>
        <w:ind w:left="709" w:hanging="283"/>
        <w:jc w:val="both"/>
        <w:rPr>
          <w:rFonts w:ascii="Segoe UI" w:hAnsi="Segoe UI" w:cs="Segoe UI"/>
        </w:rPr>
      </w:pPr>
      <w:r>
        <w:rPr>
          <w:rFonts w:ascii="Segoe UI" w:hAnsi="Segoe UI" w:cs="Segoe UI"/>
        </w:rPr>
        <w:t>odbiór i złomowanie wycofanych z użytku tablic rejestracyjnych;</w:t>
      </w:r>
    </w:p>
    <w:p w:rsidR="00CC5B00" w:rsidRDefault="00CC5B00" w:rsidP="00CC5B00">
      <w:pPr>
        <w:numPr>
          <w:ilvl w:val="0"/>
          <w:numId w:val="44"/>
        </w:numPr>
        <w:jc w:val="both"/>
        <w:rPr>
          <w:rFonts w:ascii="Segoe UI" w:hAnsi="Segoe UI" w:cs="Segoe UI"/>
        </w:rPr>
      </w:pPr>
      <w:r>
        <w:rPr>
          <w:rFonts w:ascii="Segoe UI" w:hAnsi="Segoe UI" w:cs="Segoe UI"/>
        </w:rPr>
        <w:t xml:space="preserve">Szczegółowy opis przedmiotu umowy zawiera </w:t>
      </w:r>
      <w:r>
        <w:rPr>
          <w:rFonts w:ascii="Segoe UI" w:hAnsi="Segoe UI" w:cs="Segoe UI"/>
          <w:b/>
        </w:rPr>
        <w:t>Załącznik Nr 1 do umowy.</w:t>
      </w:r>
    </w:p>
    <w:p w:rsidR="00CC5B00" w:rsidRDefault="00CC5B00" w:rsidP="00CC5B00">
      <w:pPr>
        <w:numPr>
          <w:ilvl w:val="0"/>
          <w:numId w:val="44"/>
        </w:numPr>
        <w:jc w:val="both"/>
        <w:rPr>
          <w:rFonts w:ascii="Segoe UI" w:hAnsi="Segoe UI" w:cs="Segoe UI"/>
        </w:rPr>
      </w:pPr>
      <w:r>
        <w:rPr>
          <w:rFonts w:ascii="Segoe UI" w:hAnsi="Segoe UI" w:cs="Segoe UI"/>
        </w:rPr>
        <w:t>Ilości tablic Zamawiający określi w zamówieniach przesłanych pisemnie, drogą elektroniczną, faksem lub zgłosi telefonicznie.</w:t>
      </w:r>
    </w:p>
    <w:p w:rsidR="00CC5B00" w:rsidRDefault="00CC5B00" w:rsidP="00CC5B00">
      <w:pPr>
        <w:pStyle w:val="Tekstpodstawowy"/>
        <w:ind w:left="75"/>
        <w:jc w:val="both"/>
        <w:rPr>
          <w:rFonts w:ascii="Segoe UI" w:hAnsi="Segoe UI" w:cs="Segoe UI"/>
          <w:sz w:val="20"/>
        </w:rPr>
      </w:pPr>
    </w:p>
    <w:p w:rsidR="00CC5B00" w:rsidRDefault="00BB20BC" w:rsidP="00CC5B00">
      <w:pPr>
        <w:jc w:val="center"/>
        <w:rPr>
          <w:rFonts w:ascii="Segoe UI" w:hAnsi="Segoe UI" w:cs="Segoe UI"/>
          <w:b/>
        </w:rPr>
      </w:pPr>
      <w:r>
        <w:rPr>
          <w:rFonts w:ascii="Segoe UI" w:hAnsi="Segoe UI" w:cs="Segoe UI"/>
          <w:b/>
        </w:rPr>
        <w:t>§</w:t>
      </w:r>
      <w:r w:rsidR="00CC5B00">
        <w:rPr>
          <w:rFonts w:ascii="Segoe UI" w:hAnsi="Segoe UI" w:cs="Segoe UI"/>
          <w:b/>
        </w:rPr>
        <w:t xml:space="preserve"> 2</w:t>
      </w:r>
    </w:p>
    <w:p w:rsidR="00CC5B00" w:rsidRDefault="00CC5B00" w:rsidP="00CC5B00">
      <w:pPr>
        <w:jc w:val="both"/>
        <w:rPr>
          <w:rFonts w:ascii="Segoe UI" w:hAnsi="Segoe UI" w:cs="Segoe UI"/>
          <w:b/>
        </w:rPr>
      </w:pPr>
      <w:r>
        <w:rPr>
          <w:rFonts w:ascii="Segoe UI" w:hAnsi="Segoe UI" w:cs="Segoe UI"/>
        </w:rPr>
        <w:t xml:space="preserve">Termin realizacji umowy: </w:t>
      </w:r>
      <w:r w:rsidR="00BB20BC">
        <w:rPr>
          <w:rFonts w:ascii="Segoe UI" w:hAnsi="Segoe UI" w:cs="Segoe UI"/>
          <w:b/>
        </w:rPr>
        <w:t>od dnia 02.01.2021 r. do dnia do 31.12.2021</w:t>
      </w:r>
      <w:r>
        <w:rPr>
          <w:rFonts w:ascii="Segoe UI" w:hAnsi="Segoe UI" w:cs="Segoe UI"/>
          <w:b/>
        </w:rPr>
        <w:t xml:space="preserve"> r.</w:t>
      </w:r>
    </w:p>
    <w:p w:rsidR="00CC5B00" w:rsidRDefault="00CC5B00" w:rsidP="00CC5B00">
      <w:pPr>
        <w:ind w:left="3615" w:firstLine="633"/>
        <w:rPr>
          <w:rFonts w:ascii="Segoe UI" w:hAnsi="Segoe UI" w:cs="Segoe UI"/>
          <w:b/>
        </w:rPr>
      </w:pPr>
    </w:p>
    <w:p w:rsidR="00CC5B00" w:rsidRDefault="00CC5B00" w:rsidP="00CC5B00">
      <w:pPr>
        <w:jc w:val="center"/>
        <w:rPr>
          <w:rFonts w:ascii="Segoe UI" w:hAnsi="Segoe UI" w:cs="Segoe UI"/>
          <w:b/>
        </w:rPr>
      </w:pPr>
      <w:r>
        <w:rPr>
          <w:rFonts w:ascii="Segoe UI" w:hAnsi="Segoe UI" w:cs="Segoe UI"/>
          <w:b/>
        </w:rPr>
        <w:t>§ 3</w:t>
      </w:r>
    </w:p>
    <w:p w:rsidR="00CC5B00" w:rsidRDefault="00CC5B00" w:rsidP="00CC5B00">
      <w:pPr>
        <w:pStyle w:val="Tekstpodstawowywcity3"/>
        <w:numPr>
          <w:ilvl w:val="0"/>
          <w:numId w:val="46"/>
        </w:numPr>
        <w:spacing w:after="0"/>
        <w:ind w:left="284" w:hanging="284"/>
        <w:jc w:val="both"/>
        <w:rPr>
          <w:rFonts w:ascii="Segoe UI" w:hAnsi="Segoe UI" w:cs="Segoe UI"/>
          <w:sz w:val="20"/>
          <w:szCs w:val="20"/>
        </w:rPr>
      </w:pPr>
      <w:r>
        <w:rPr>
          <w:rFonts w:ascii="Segoe UI" w:hAnsi="Segoe UI" w:cs="Segoe UI"/>
          <w:sz w:val="20"/>
          <w:szCs w:val="20"/>
        </w:rPr>
        <w:t xml:space="preserve">Wykonawca zobowiązuje się do dostawy tablic rejestracyjnych, w zakresie asortymentu i ilości określonej w </w:t>
      </w:r>
      <w:r>
        <w:rPr>
          <w:rFonts w:ascii="Segoe UI" w:hAnsi="Segoe UI" w:cs="Segoe UI"/>
          <w:b/>
          <w:sz w:val="20"/>
          <w:szCs w:val="20"/>
        </w:rPr>
        <w:t>Załączniku Nr 1 do umowy</w:t>
      </w:r>
      <w:r w:rsidR="00BB20BC">
        <w:rPr>
          <w:rFonts w:ascii="Segoe UI" w:hAnsi="Segoe UI" w:cs="Segoe UI"/>
          <w:sz w:val="20"/>
          <w:szCs w:val="20"/>
        </w:rPr>
        <w:t>, do siedziby Zamawiającego</w:t>
      </w:r>
      <w:r>
        <w:rPr>
          <w:rFonts w:ascii="Segoe UI" w:hAnsi="Segoe UI" w:cs="Segoe UI"/>
          <w:sz w:val="20"/>
          <w:szCs w:val="20"/>
        </w:rPr>
        <w:t xml:space="preserve"> na własny koszt. Wykonawca zobowiązany będzie do rozładunku i wniesienia dostarczonych tablic, w miejsce wyznaczone przez upoważnionych pracowników Zamawiającego.</w:t>
      </w:r>
    </w:p>
    <w:p w:rsidR="00CC5B00" w:rsidRDefault="00CC5B00" w:rsidP="00CC5B00">
      <w:pPr>
        <w:pStyle w:val="Tekstpodstawowywcity3"/>
        <w:numPr>
          <w:ilvl w:val="0"/>
          <w:numId w:val="46"/>
        </w:numPr>
        <w:spacing w:after="0"/>
        <w:ind w:left="284" w:hanging="284"/>
        <w:jc w:val="both"/>
        <w:rPr>
          <w:rFonts w:ascii="Segoe UI" w:hAnsi="Segoe UI" w:cs="Segoe UI"/>
          <w:sz w:val="20"/>
          <w:szCs w:val="20"/>
        </w:rPr>
      </w:pPr>
      <w:r>
        <w:rPr>
          <w:rFonts w:ascii="Segoe UI" w:hAnsi="Segoe UI" w:cs="Segoe UI"/>
          <w:sz w:val="20"/>
          <w:szCs w:val="20"/>
        </w:rPr>
        <w:t xml:space="preserve">Wykonawca ponosi całkowitą odpowiedzialność za dostawę tablic i uszkodzenia powstałe </w:t>
      </w:r>
      <w:r>
        <w:rPr>
          <w:rFonts w:ascii="Segoe UI" w:hAnsi="Segoe UI" w:cs="Segoe UI"/>
          <w:sz w:val="20"/>
          <w:szCs w:val="20"/>
        </w:rPr>
        <w:br/>
        <w:t>w transporcie. Zobowiązany jest również do należytego zabezpieczenia ich przed uszkodzeniem oraz do ubezpieczenia dostaw. W szczególności wymaga się, aby każdy komplet tablic rejestracyjnych lub ich wtórniki pakowane były w folię zabezpieczającą.</w:t>
      </w:r>
    </w:p>
    <w:p w:rsidR="00CC5B00" w:rsidRDefault="00CC5B00" w:rsidP="00CC5B00">
      <w:pPr>
        <w:pStyle w:val="Tekstpodstawowywcity3"/>
        <w:numPr>
          <w:ilvl w:val="0"/>
          <w:numId w:val="46"/>
        </w:numPr>
        <w:spacing w:after="0"/>
        <w:ind w:left="284" w:hanging="284"/>
        <w:jc w:val="both"/>
        <w:rPr>
          <w:rFonts w:ascii="Segoe UI" w:hAnsi="Segoe UI" w:cs="Segoe UI"/>
          <w:b/>
          <w:sz w:val="20"/>
          <w:szCs w:val="20"/>
        </w:rPr>
      </w:pPr>
      <w:r>
        <w:rPr>
          <w:rFonts w:ascii="Segoe UI" w:hAnsi="Segoe UI" w:cs="Segoe UI"/>
          <w:sz w:val="20"/>
          <w:szCs w:val="20"/>
        </w:rPr>
        <w:t xml:space="preserve">Dostarczane tablice rejestracyjne spełniać będą wymagania określone w </w:t>
      </w:r>
      <w:r>
        <w:rPr>
          <w:rFonts w:ascii="Segoe UI" w:hAnsi="Segoe UI" w:cs="Segoe UI"/>
          <w:b/>
          <w:sz w:val="20"/>
          <w:szCs w:val="20"/>
        </w:rPr>
        <w:t xml:space="preserve">Załączniku Nr 1 do umowy.  </w:t>
      </w:r>
    </w:p>
    <w:p w:rsidR="00CC5B00" w:rsidRDefault="00CC5B00" w:rsidP="00CC5B00">
      <w:pPr>
        <w:pStyle w:val="Tekstpodstawowywcity3"/>
        <w:numPr>
          <w:ilvl w:val="0"/>
          <w:numId w:val="46"/>
        </w:numPr>
        <w:spacing w:after="0"/>
        <w:ind w:left="284" w:hanging="284"/>
        <w:jc w:val="both"/>
        <w:rPr>
          <w:rFonts w:ascii="Segoe UI" w:hAnsi="Segoe UI" w:cs="Segoe UI"/>
          <w:sz w:val="20"/>
          <w:szCs w:val="20"/>
        </w:rPr>
      </w:pPr>
      <w:r>
        <w:rPr>
          <w:rFonts w:ascii="Segoe UI" w:hAnsi="Segoe UI" w:cs="Segoe UI"/>
          <w:sz w:val="20"/>
          <w:szCs w:val="20"/>
        </w:rPr>
        <w:t xml:space="preserve">Wykonawca jest </w:t>
      </w:r>
      <w:r w:rsidR="00263691">
        <w:rPr>
          <w:rFonts w:ascii="Segoe UI" w:hAnsi="Segoe UI" w:cs="Segoe UI"/>
          <w:sz w:val="20"/>
          <w:szCs w:val="20"/>
        </w:rPr>
        <w:t>obowiązany dostarczyć Zamawiającemu</w:t>
      </w:r>
      <w:r>
        <w:rPr>
          <w:rFonts w:ascii="Segoe UI" w:hAnsi="Segoe UI" w:cs="Segoe UI"/>
          <w:sz w:val="20"/>
          <w:szCs w:val="20"/>
        </w:rPr>
        <w:t xml:space="preserve"> ilości zamówionych nowych tablic rejestracyjnych oraz wtórników w terminach określonych w </w:t>
      </w:r>
      <w:r>
        <w:rPr>
          <w:rFonts w:ascii="Segoe UI" w:hAnsi="Segoe UI" w:cs="Segoe UI"/>
          <w:b/>
          <w:sz w:val="20"/>
          <w:szCs w:val="20"/>
        </w:rPr>
        <w:t xml:space="preserve">Załączniku Nr 2 do umowy </w:t>
      </w:r>
      <w:r>
        <w:rPr>
          <w:rFonts w:ascii="Segoe UI" w:hAnsi="Segoe UI" w:cs="Segoe UI"/>
          <w:sz w:val="20"/>
          <w:szCs w:val="20"/>
        </w:rPr>
        <w:t>oraz powiadomić</w:t>
      </w:r>
      <w:r>
        <w:rPr>
          <w:rFonts w:ascii="Segoe UI" w:hAnsi="Segoe UI" w:cs="Segoe UI"/>
          <w:b/>
          <w:sz w:val="20"/>
          <w:szCs w:val="20"/>
        </w:rPr>
        <w:t xml:space="preserve">  </w:t>
      </w:r>
      <w:r>
        <w:rPr>
          <w:rFonts w:ascii="Segoe UI" w:hAnsi="Segoe UI" w:cs="Segoe UI"/>
          <w:sz w:val="20"/>
          <w:szCs w:val="20"/>
        </w:rPr>
        <w:t>Zamawiającego o przewidywanym terminie dostarczenia zamawianej partii tablic.</w:t>
      </w:r>
    </w:p>
    <w:p w:rsidR="00CC5B00" w:rsidRDefault="00CC5B00" w:rsidP="00CC5B00">
      <w:pPr>
        <w:pStyle w:val="Tekstpodstawowywcity3"/>
        <w:numPr>
          <w:ilvl w:val="0"/>
          <w:numId w:val="46"/>
        </w:numPr>
        <w:spacing w:after="0"/>
        <w:ind w:left="284" w:hanging="284"/>
        <w:jc w:val="both"/>
        <w:rPr>
          <w:rFonts w:ascii="Segoe UI" w:hAnsi="Segoe UI" w:cs="Segoe UI"/>
          <w:sz w:val="20"/>
          <w:szCs w:val="20"/>
        </w:rPr>
      </w:pPr>
      <w:r>
        <w:rPr>
          <w:rFonts w:ascii="Segoe UI" w:hAnsi="Segoe UI" w:cs="Segoe UI"/>
          <w:sz w:val="20"/>
          <w:szCs w:val="20"/>
        </w:rPr>
        <w:t xml:space="preserve">Wykonawca zobowiązany jest  do odbioru tablic rejestracyjnych wycofanych z użytku i do ich zniszczenia (kasacji) zgodnie z aktualnie obowiązującymi przepisami z zachowaniem szczególnych warunków uniemożliwiających ich powtórne wykorzystanie. Przekazanie tablic do zniszczenia następować będzie protokolarnie w ilościach i terminach określonych przez Zamawiającego. Odbiór </w:t>
      </w:r>
      <w:r>
        <w:rPr>
          <w:rFonts w:ascii="Segoe UI" w:hAnsi="Segoe UI" w:cs="Segoe UI"/>
          <w:sz w:val="20"/>
          <w:szCs w:val="20"/>
        </w:rPr>
        <w:lastRenderedPageBreak/>
        <w:t xml:space="preserve">tablic od Zamawiającego i ich utylizacja odbywać się będzie na koszt Wykonawcy. Zniszczenie tablic rejestracyjnych zostanie potwierdzone protokołem, sporządzonym w dwóch egzemplarzach, po jednym dla każdej ze Stron. </w:t>
      </w:r>
    </w:p>
    <w:p w:rsidR="00CC5B00" w:rsidRDefault="00CC5B00" w:rsidP="00CC5B00">
      <w:pPr>
        <w:pStyle w:val="Tekstpodstawowywcity3"/>
        <w:numPr>
          <w:ilvl w:val="0"/>
          <w:numId w:val="46"/>
        </w:numPr>
        <w:spacing w:after="0"/>
        <w:ind w:left="284" w:hanging="284"/>
        <w:jc w:val="both"/>
        <w:rPr>
          <w:rFonts w:ascii="Segoe UI" w:hAnsi="Segoe UI" w:cs="Segoe UI"/>
          <w:sz w:val="20"/>
          <w:szCs w:val="20"/>
        </w:rPr>
      </w:pPr>
      <w:r>
        <w:rPr>
          <w:rFonts w:ascii="Segoe UI" w:hAnsi="Segoe UI" w:cs="Segoe UI"/>
          <w:sz w:val="20"/>
          <w:szCs w:val="20"/>
        </w:rPr>
        <w:t xml:space="preserve">Wykonawca zobowiązany jest do posiadania certyfikatu na zgodność tablic lub materiałów służących do ich produkcji z warunkami technicznymi. Zawieszenie lub cofnięcie certyfikatu wydanego Wykonawcy na zgodność tablic rejestracyjnych lub materiałów służących do ich   produkcji </w:t>
      </w:r>
      <w:r w:rsidR="005575E3">
        <w:rPr>
          <w:rFonts w:ascii="Segoe UI" w:hAnsi="Segoe UI" w:cs="Segoe UI"/>
          <w:sz w:val="20"/>
          <w:szCs w:val="20"/>
        </w:rPr>
        <w:br/>
      </w:r>
      <w:r>
        <w:rPr>
          <w:rFonts w:ascii="Segoe UI" w:hAnsi="Segoe UI" w:cs="Segoe UI"/>
          <w:sz w:val="20"/>
          <w:szCs w:val="20"/>
        </w:rPr>
        <w:t xml:space="preserve">z warunkami technicznymi wstrzymuje realizację umowy. </w:t>
      </w:r>
    </w:p>
    <w:p w:rsidR="00CC5B00" w:rsidRDefault="00CC5B00" w:rsidP="00CC5B00">
      <w:pPr>
        <w:ind w:left="75"/>
        <w:rPr>
          <w:rFonts w:ascii="Segoe UI" w:hAnsi="Segoe UI" w:cs="Segoe UI"/>
          <w:b/>
          <w:bCs/>
        </w:rPr>
      </w:pPr>
    </w:p>
    <w:p w:rsidR="00CC5B00" w:rsidRDefault="00CC5B00" w:rsidP="00CC5B00">
      <w:pPr>
        <w:ind w:left="75"/>
        <w:jc w:val="center"/>
        <w:rPr>
          <w:rFonts w:ascii="Segoe UI" w:hAnsi="Segoe UI" w:cs="Segoe UI"/>
          <w:b/>
          <w:bCs/>
        </w:rPr>
      </w:pPr>
      <w:r>
        <w:rPr>
          <w:rFonts w:ascii="Segoe UI" w:hAnsi="Segoe UI" w:cs="Segoe UI"/>
          <w:b/>
          <w:bCs/>
        </w:rPr>
        <w:t>§ 4</w:t>
      </w:r>
    </w:p>
    <w:p w:rsidR="00CC5B00" w:rsidRDefault="00CC5B00" w:rsidP="00CC5B00">
      <w:pPr>
        <w:pStyle w:val="Nagwek1"/>
        <w:numPr>
          <w:ilvl w:val="0"/>
          <w:numId w:val="47"/>
        </w:numPr>
        <w:spacing w:line="240" w:lineRule="auto"/>
        <w:jc w:val="both"/>
        <w:rPr>
          <w:rFonts w:ascii="Segoe UI" w:hAnsi="Segoe UI" w:cs="Segoe UI"/>
          <w:b w:val="0"/>
          <w:bCs w:val="0"/>
          <w:sz w:val="20"/>
        </w:rPr>
      </w:pPr>
      <w:r>
        <w:rPr>
          <w:rFonts w:ascii="Segoe UI" w:hAnsi="Segoe UI" w:cs="Segoe UI"/>
          <w:b w:val="0"/>
          <w:sz w:val="20"/>
        </w:rPr>
        <w:t xml:space="preserve">Zamawiający upoważnia Kierownika Referatu Rejestracji Pojazdów oraz osoby wskazane </w:t>
      </w:r>
      <w:r>
        <w:rPr>
          <w:rFonts w:ascii="Segoe UI" w:hAnsi="Segoe UI" w:cs="Segoe UI"/>
          <w:b w:val="0"/>
          <w:sz w:val="20"/>
        </w:rPr>
        <w:br/>
        <w:t xml:space="preserve">w </w:t>
      </w:r>
      <w:r>
        <w:rPr>
          <w:rFonts w:ascii="Segoe UI" w:hAnsi="Segoe UI" w:cs="Segoe UI"/>
          <w:sz w:val="20"/>
        </w:rPr>
        <w:t>Załączniku nr 3</w:t>
      </w:r>
      <w:r>
        <w:rPr>
          <w:rFonts w:ascii="Segoe UI" w:hAnsi="Segoe UI" w:cs="Segoe UI"/>
          <w:b w:val="0"/>
          <w:sz w:val="20"/>
        </w:rPr>
        <w:t xml:space="preserve"> do niniejszej umowy, do odbioru od Wykonawcy zamówionych tablic rejestracyjnych i wtórników tablic rejestracyjnych oraz wydania wycofanych z użytku tablic rejestracyjnych w celu ich złomowania.  </w:t>
      </w:r>
    </w:p>
    <w:p w:rsidR="00CC5B00" w:rsidRDefault="00CC5B00" w:rsidP="00CC5B00">
      <w:pPr>
        <w:numPr>
          <w:ilvl w:val="0"/>
          <w:numId w:val="47"/>
        </w:numPr>
        <w:jc w:val="both"/>
        <w:rPr>
          <w:rFonts w:ascii="Segoe UI" w:hAnsi="Segoe UI" w:cs="Segoe UI"/>
        </w:rPr>
      </w:pPr>
      <w:r>
        <w:rPr>
          <w:rFonts w:ascii="Segoe UI" w:hAnsi="Segoe UI" w:cs="Segoe UI"/>
        </w:rPr>
        <w:t xml:space="preserve">Zamawiający zastrzega sobie możliwość dokonywania zmian pomiędzy ilościami asortymentu określonego w </w:t>
      </w:r>
      <w:r>
        <w:rPr>
          <w:rFonts w:ascii="Segoe UI" w:hAnsi="Segoe UI" w:cs="Segoe UI"/>
          <w:b/>
        </w:rPr>
        <w:t>Załączniku Nr 1 do umowy</w:t>
      </w:r>
      <w:r>
        <w:rPr>
          <w:rFonts w:ascii="Segoe UI" w:hAnsi="Segoe UI" w:cs="Segoe UI"/>
        </w:rPr>
        <w:t>. Wprowadzenie powyższych zmian nie wymaga sporządzenia aneksu do umowy.</w:t>
      </w:r>
    </w:p>
    <w:p w:rsidR="00CC5B00" w:rsidRDefault="00CC5B00" w:rsidP="00CC5B00">
      <w:pPr>
        <w:ind w:left="75"/>
        <w:rPr>
          <w:rFonts w:ascii="Segoe UI" w:hAnsi="Segoe UI" w:cs="Segoe UI"/>
        </w:rPr>
      </w:pPr>
    </w:p>
    <w:p w:rsidR="00CC5B00" w:rsidRDefault="00CC5B00" w:rsidP="00CC5B00">
      <w:pPr>
        <w:ind w:left="75"/>
        <w:jc w:val="center"/>
        <w:rPr>
          <w:rFonts w:ascii="Segoe UI" w:hAnsi="Segoe UI" w:cs="Segoe UI"/>
          <w:b/>
        </w:rPr>
      </w:pPr>
      <w:r>
        <w:rPr>
          <w:rFonts w:ascii="Segoe UI" w:hAnsi="Segoe UI" w:cs="Segoe UI"/>
          <w:b/>
        </w:rPr>
        <w:t>§ 5</w:t>
      </w:r>
    </w:p>
    <w:p w:rsidR="00CC5B00" w:rsidRDefault="00CC5B00" w:rsidP="00CC5B00">
      <w:pPr>
        <w:ind w:left="284" w:hanging="284"/>
        <w:jc w:val="both"/>
        <w:rPr>
          <w:rFonts w:ascii="Segoe UI" w:hAnsi="Segoe UI" w:cs="Segoe UI"/>
        </w:rPr>
      </w:pPr>
      <w:r>
        <w:rPr>
          <w:rFonts w:ascii="Segoe UI" w:hAnsi="Segoe UI" w:cs="Segoe UI"/>
        </w:rPr>
        <w:t>1.  Strony ustalają wynagrodzenie szacunkowe Wykonawcy ogółem na kwotę:</w:t>
      </w:r>
    </w:p>
    <w:p w:rsidR="00CC5B00" w:rsidRDefault="00CC5B00" w:rsidP="00CC5B00">
      <w:pPr>
        <w:numPr>
          <w:ilvl w:val="0"/>
          <w:numId w:val="48"/>
        </w:numPr>
        <w:ind w:left="284" w:firstLine="0"/>
        <w:jc w:val="both"/>
        <w:rPr>
          <w:rFonts w:ascii="Segoe UI" w:hAnsi="Segoe UI" w:cs="Segoe UI"/>
        </w:rPr>
      </w:pPr>
      <w:r>
        <w:rPr>
          <w:rFonts w:ascii="Segoe UI" w:hAnsi="Segoe UI" w:cs="Segoe UI"/>
        </w:rPr>
        <w:t>netto: ....................... (słownie: .........................................................................................)</w:t>
      </w:r>
    </w:p>
    <w:p w:rsidR="00CC5B00" w:rsidRDefault="00CC5B00" w:rsidP="00CC5B00">
      <w:pPr>
        <w:numPr>
          <w:ilvl w:val="0"/>
          <w:numId w:val="48"/>
        </w:numPr>
        <w:ind w:left="284" w:firstLine="0"/>
        <w:jc w:val="both"/>
        <w:rPr>
          <w:rFonts w:ascii="Segoe UI" w:hAnsi="Segoe UI" w:cs="Segoe UI"/>
        </w:rPr>
      </w:pPr>
      <w:r>
        <w:rPr>
          <w:rFonts w:ascii="Segoe UI" w:hAnsi="Segoe UI" w:cs="Segoe UI"/>
        </w:rPr>
        <w:t>brutto: ...................... (słownie: ........................................................................................)</w:t>
      </w:r>
    </w:p>
    <w:p w:rsidR="00CC5B00" w:rsidRDefault="00CC5B00" w:rsidP="00CC5B00">
      <w:pPr>
        <w:numPr>
          <w:ilvl w:val="0"/>
          <w:numId w:val="48"/>
        </w:numPr>
        <w:ind w:left="284" w:firstLine="0"/>
        <w:jc w:val="both"/>
        <w:rPr>
          <w:rFonts w:ascii="Segoe UI" w:hAnsi="Segoe UI" w:cs="Segoe UI"/>
        </w:rPr>
      </w:pPr>
      <w:r>
        <w:rPr>
          <w:rFonts w:ascii="Segoe UI" w:hAnsi="Segoe UI" w:cs="Segoe UI"/>
        </w:rPr>
        <w:t>podatek VAT: ............................ (słownie:......................................................................)</w:t>
      </w:r>
    </w:p>
    <w:p w:rsidR="00CC5B00" w:rsidRDefault="00CC5B00" w:rsidP="00CC5B00">
      <w:pPr>
        <w:ind w:left="284" w:hanging="284"/>
        <w:jc w:val="both"/>
        <w:rPr>
          <w:rFonts w:ascii="Segoe UI" w:hAnsi="Segoe UI" w:cs="Segoe UI"/>
        </w:rPr>
      </w:pPr>
      <w:r>
        <w:rPr>
          <w:rFonts w:ascii="Segoe UI" w:hAnsi="Segoe UI" w:cs="Segoe UI"/>
        </w:rPr>
        <w:t xml:space="preserve">     przy zastosowaniu cen jednostkowych poszczególnych asortymentów dostaw zgodnie z ofertą Wykonawcy.</w:t>
      </w:r>
    </w:p>
    <w:p w:rsidR="00CC5B00" w:rsidRDefault="00CC5B00" w:rsidP="00CC5B00">
      <w:pPr>
        <w:ind w:left="284" w:hanging="284"/>
        <w:jc w:val="both"/>
        <w:rPr>
          <w:rFonts w:ascii="Segoe UI" w:hAnsi="Segoe UI" w:cs="Segoe UI"/>
          <w:b/>
        </w:rPr>
      </w:pPr>
      <w:r>
        <w:rPr>
          <w:rFonts w:ascii="Segoe UI" w:hAnsi="Segoe UI" w:cs="Segoe UI"/>
        </w:rPr>
        <w:t xml:space="preserve">2. Wykonawca gwarantuje stałość cen jednostkowych na wyroby określone w </w:t>
      </w:r>
      <w:r>
        <w:rPr>
          <w:rFonts w:ascii="Segoe UI" w:hAnsi="Segoe UI" w:cs="Segoe UI"/>
          <w:b/>
        </w:rPr>
        <w:t>Załączniku Nr 1 do umowy;</w:t>
      </w:r>
    </w:p>
    <w:p w:rsidR="00CC5B00" w:rsidRDefault="00CC5B00" w:rsidP="00CC5B00">
      <w:pPr>
        <w:ind w:left="284" w:hanging="284"/>
        <w:jc w:val="both"/>
        <w:rPr>
          <w:rFonts w:ascii="Segoe UI" w:hAnsi="Segoe UI" w:cs="Segoe UI"/>
        </w:rPr>
      </w:pPr>
      <w:r>
        <w:rPr>
          <w:rFonts w:ascii="Segoe UI" w:hAnsi="Segoe UI" w:cs="Segoe UI"/>
        </w:rPr>
        <w:t xml:space="preserve">3. Jeżeli ilość zamawianych tablic będzie mniejsza niż określona w </w:t>
      </w:r>
      <w:r>
        <w:rPr>
          <w:rFonts w:ascii="Segoe UI" w:hAnsi="Segoe UI" w:cs="Segoe UI"/>
          <w:b/>
        </w:rPr>
        <w:t>Załączniku Nr 1 do</w:t>
      </w:r>
      <w:r>
        <w:rPr>
          <w:rFonts w:ascii="Segoe UI" w:hAnsi="Segoe UI" w:cs="Segoe UI"/>
        </w:rPr>
        <w:t xml:space="preserve"> </w:t>
      </w:r>
      <w:r>
        <w:rPr>
          <w:rFonts w:ascii="Segoe UI" w:hAnsi="Segoe UI" w:cs="Segoe UI"/>
          <w:b/>
        </w:rPr>
        <w:t>umowy</w:t>
      </w:r>
      <w:r>
        <w:rPr>
          <w:rFonts w:ascii="Segoe UI" w:hAnsi="Segoe UI" w:cs="Segoe UI"/>
        </w:rPr>
        <w:t xml:space="preserve"> to wynagrodzenie określone w § 5 pkt 1 będzie proporcjonalnie mniejsze bez zastosowania kar umownych.</w:t>
      </w:r>
    </w:p>
    <w:p w:rsidR="00CC5B00" w:rsidRDefault="00CC5B00" w:rsidP="00CC5B00">
      <w:pPr>
        <w:ind w:left="284" w:hanging="284"/>
        <w:jc w:val="both"/>
        <w:rPr>
          <w:rFonts w:ascii="Segoe UI" w:hAnsi="Segoe UI" w:cs="Segoe UI"/>
        </w:rPr>
      </w:pPr>
      <w:r>
        <w:rPr>
          <w:rFonts w:ascii="Segoe UI" w:hAnsi="Segoe UI" w:cs="Segoe UI"/>
        </w:rPr>
        <w:t>4. Zamawiający będzie dokonywał zapłaty za dostarczone tablice wg cen określonych niniejszą Umową, przelewem na konto Wykonawcy wskazane na fakturze  w terminie 30 dni od daty przedłożenia faktury.</w:t>
      </w:r>
    </w:p>
    <w:p w:rsidR="00CC5B00" w:rsidRDefault="00CC5B00" w:rsidP="00CC5B00">
      <w:pPr>
        <w:ind w:left="284" w:hanging="284"/>
        <w:jc w:val="both"/>
        <w:rPr>
          <w:rFonts w:ascii="Segoe UI" w:hAnsi="Segoe UI" w:cs="Segoe UI"/>
        </w:rPr>
      </w:pPr>
      <w:r>
        <w:rPr>
          <w:rFonts w:ascii="Segoe UI" w:hAnsi="Segoe UI" w:cs="Segoe UI"/>
        </w:rPr>
        <w:t xml:space="preserve">5. Podstawą do wystawienia faktury będzie protokół odbioru dostarczonych tablic podpisany przez Zamawiającego. </w:t>
      </w:r>
    </w:p>
    <w:p w:rsidR="00CC5B00" w:rsidRDefault="00CC5B00" w:rsidP="00CC5B00">
      <w:pPr>
        <w:ind w:left="284" w:hanging="284"/>
        <w:jc w:val="both"/>
        <w:rPr>
          <w:rFonts w:ascii="Segoe UI" w:hAnsi="Segoe UI" w:cs="Segoe UI"/>
        </w:rPr>
      </w:pPr>
      <w:r>
        <w:rPr>
          <w:rFonts w:ascii="Segoe UI" w:hAnsi="Segoe UI" w:cs="Segoe UI"/>
        </w:rPr>
        <w:t>6. W przypadku wadliwie wystawionej faktury termin płatności liczony jest od daty wpływu faktury  wystawionej prawidłowo (korygującej).</w:t>
      </w:r>
    </w:p>
    <w:p w:rsidR="00CC5B00" w:rsidRDefault="00CC5B00" w:rsidP="00CC5B00">
      <w:pPr>
        <w:jc w:val="both"/>
        <w:rPr>
          <w:rFonts w:ascii="Segoe UI" w:hAnsi="Segoe UI" w:cs="Segoe UI"/>
        </w:rPr>
      </w:pPr>
    </w:p>
    <w:p w:rsidR="00CC5B00" w:rsidRDefault="00CC5B00" w:rsidP="00CC5B00">
      <w:pPr>
        <w:jc w:val="center"/>
        <w:rPr>
          <w:rFonts w:ascii="Segoe UI" w:hAnsi="Segoe UI" w:cs="Segoe UI"/>
          <w:b/>
        </w:rPr>
      </w:pPr>
      <w:r>
        <w:rPr>
          <w:rFonts w:ascii="Segoe UI" w:hAnsi="Segoe UI" w:cs="Segoe UI"/>
          <w:b/>
        </w:rPr>
        <w:t>§ 6</w:t>
      </w:r>
    </w:p>
    <w:p w:rsidR="00CC5B00" w:rsidRDefault="00CC5B00" w:rsidP="00CC5B00">
      <w:pPr>
        <w:numPr>
          <w:ilvl w:val="0"/>
          <w:numId w:val="49"/>
        </w:numPr>
        <w:tabs>
          <w:tab w:val="left" w:pos="284"/>
          <w:tab w:val="left" w:pos="426"/>
        </w:tabs>
        <w:ind w:left="284" w:hanging="284"/>
        <w:jc w:val="both"/>
        <w:rPr>
          <w:rFonts w:ascii="Segoe UI" w:hAnsi="Segoe UI" w:cs="Segoe UI"/>
        </w:rPr>
      </w:pPr>
      <w:r>
        <w:rPr>
          <w:rFonts w:ascii="Segoe UI" w:hAnsi="Segoe UI" w:cs="Segoe UI"/>
        </w:rPr>
        <w:t xml:space="preserve">Dostawy będą realizowane partiami po uprzednim złożeniu zamówienia przez Zamawiającego </w:t>
      </w:r>
      <w:r>
        <w:rPr>
          <w:rFonts w:ascii="Segoe UI" w:hAnsi="Segoe UI" w:cs="Segoe UI"/>
        </w:rPr>
        <w:br/>
        <w:t>z podaniem symboli i wyróżników literowo-cyfrowych tablic rejestracyjnych.</w:t>
      </w:r>
    </w:p>
    <w:p w:rsidR="00CC5B00" w:rsidRDefault="00CC5B00" w:rsidP="00CC5B00">
      <w:pPr>
        <w:numPr>
          <w:ilvl w:val="0"/>
          <w:numId w:val="49"/>
        </w:numPr>
        <w:ind w:left="284" w:hanging="284"/>
        <w:jc w:val="both"/>
        <w:rPr>
          <w:rFonts w:ascii="Segoe UI" w:hAnsi="Segoe UI" w:cs="Segoe UI"/>
        </w:rPr>
      </w:pPr>
      <w:r>
        <w:rPr>
          <w:rFonts w:ascii="Segoe UI" w:hAnsi="Segoe UI" w:cs="Segoe UI"/>
        </w:rPr>
        <w:t xml:space="preserve">Za nieterminowe zrealizowanie dostawy Zamawiający naliczy kary w wysokości 1% wartości przedmiotu zamówienia netto, za każdy dzień opóźnienia, licząc od terminu, o którym mowa </w:t>
      </w:r>
      <w:r>
        <w:rPr>
          <w:rFonts w:ascii="Segoe UI" w:hAnsi="Segoe UI" w:cs="Segoe UI"/>
        </w:rPr>
        <w:br/>
        <w:t xml:space="preserve">w </w:t>
      </w:r>
      <w:r>
        <w:rPr>
          <w:rFonts w:ascii="Segoe UI" w:hAnsi="Segoe UI" w:cs="Segoe UI"/>
          <w:b/>
        </w:rPr>
        <w:t>Załączniku Nr 2 do umowy.</w:t>
      </w:r>
    </w:p>
    <w:p w:rsidR="00CC5B00" w:rsidRDefault="00CC5B00" w:rsidP="00CC5B00">
      <w:pPr>
        <w:rPr>
          <w:rFonts w:ascii="Segoe UI" w:hAnsi="Segoe UI" w:cs="Segoe UI"/>
          <w:b/>
        </w:rPr>
      </w:pPr>
    </w:p>
    <w:p w:rsidR="00CC5B00" w:rsidRDefault="00CC5B00" w:rsidP="00CC5B00">
      <w:pPr>
        <w:jc w:val="center"/>
        <w:rPr>
          <w:rFonts w:ascii="Segoe UI" w:hAnsi="Segoe UI" w:cs="Segoe UI"/>
          <w:b/>
        </w:rPr>
      </w:pPr>
      <w:r>
        <w:rPr>
          <w:rFonts w:ascii="Segoe UI" w:hAnsi="Segoe UI" w:cs="Segoe UI"/>
          <w:b/>
        </w:rPr>
        <w:t>§ 7</w:t>
      </w:r>
    </w:p>
    <w:p w:rsidR="00CC5B00" w:rsidRDefault="00CC5B00" w:rsidP="00CC5B00">
      <w:pPr>
        <w:numPr>
          <w:ilvl w:val="0"/>
          <w:numId w:val="50"/>
        </w:numPr>
        <w:jc w:val="both"/>
        <w:rPr>
          <w:rFonts w:ascii="Segoe UI" w:hAnsi="Segoe UI" w:cs="Segoe UI"/>
        </w:rPr>
      </w:pPr>
      <w:r>
        <w:rPr>
          <w:rFonts w:ascii="Segoe UI" w:hAnsi="Segoe UI" w:cs="Segoe UI"/>
        </w:rPr>
        <w:t>Wykonawca udziela Zamawiającemu …. gwarancji na dostarczane tablice. Gwarancja rozpoczyna swój bieg od daty odbioru każdej partii dostarczonych tablic rejestracyjnych.</w:t>
      </w:r>
    </w:p>
    <w:p w:rsidR="00CC5B00" w:rsidRDefault="00CC5B00" w:rsidP="00CC5B00">
      <w:pPr>
        <w:numPr>
          <w:ilvl w:val="0"/>
          <w:numId w:val="50"/>
        </w:numPr>
        <w:jc w:val="both"/>
        <w:rPr>
          <w:rFonts w:ascii="Segoe UI" w:hAnsi="Segoe UI" w:cs="Segoe UI"/>
        </w:rPr>
      </w:pPr>
      <w:r>
        <w:rPr>
          <w:rFonts w:ascii="Segoe UI" w:hAnsi="Segoe UI" w:cs="Segoe UI"/>
        </w:rPr>
        <w:t>W przypadku wystąpienia w  okresie  gwarancji wad, usterek w przedmiocie umowy, Zamawiający  zawiadamia Wykonawcę o powstałych wadach, a Wykonawca Zobowiązuje się w terminie uzgodnionym przez strony do ich bezwzględnego i bezpłatnego usunięcia.</w:t>
      </w:r>
    </w:p>
    <w:p w:rsidR="00CC5B00" w:rsidRDefault="00CC5B00" w:rsidP="00CC5B00">
      <w:pPr>
        <w:ind w:left="-284" w:firstLine="359"/>
        <w:rPr>
          <w:rFonts w:ascii="Segoe UI" w:hAnsi="Segoe UI" w:cs="Segoe UI"/>
          <w:b/>
        </w:rPr>
      </w:pPr>
    </w:p>
    <w:p w:rsidR="00CC5B00" w:rsidRDefault="00CC5B00" w:rsidP="00CC5B00">
      <w:pPr>
        <w:ind w:left="-284" w:firstLine="359"/>
        <w:rPr>
          <w:rFonts w:ascii="Segoe UI" w:hAnsi="Segoe UI" w:cs="Segoe UI"/>
          <w:b/>
        </w:rPr>
      </w:pPr>
    </w:p>
    <w:p w:rsidR="00CC5B00" w:rsidRDefault="00263691" w:rsidP="00CC5B00">
      <w:pPr>
        <w:ind w:left="-284" w:firstLine="359"/>
        <w:jc w:val="center"/>
        <w:rPr>
          <w:rFonts w:ascii="Segoe UI" w:hAnsi="Segoe UI" w:cs="Segoe UI"/>
          <w:b/>
        </w:rPr>
      </w:pPr>
      <w:r>
        <w:rPr>
          <w:rFonts w:ascii="Segoe UI" w:hAnsi="Segoe UI" w:cs="Segoe UI"/>
          <w:b/>
        </w:rPr>
        <w:lastRenderedPageBreak/>
        <w:t>§</w:t>
      </w:r>
      <w:r w:rsidR="00CC5B00">
        <w:rPr>
          <w:rFonts w:ascii="Segoe UI" w:hAnsi="Segoe UI" w:cs="Segoe UI"/>
          <w:b/>
        </w:rPr>
        <w:t xml:space="preserve"> 8</w:t>
      </w:r>
    </w:p>
    <w:p w:rsidR="00CC5B00" w:rsidRDefault="00CC5B00" w:rsidP="00CC5B00">
      <w:pPr>
        <w:ind w:left="75"/>
        <w:jc w:val="both"/>
        <w:rPr>
          <w:rFonts w:ascii="Segoe UI" w:hAnsi="Segoe UI" w:cs="Segoe UI"/>
          <w:bCs/>
        </w:rPr>
      </w:pPr>
      <w:r>
        <w:rPr>
          <w:rFonts w:ascii="Segoe UI" w:hAnsi="Segoe UI" w:cs="Segoe UI"/>
          <w:bCs/>
        </w:rPr>
        <w:t>Zmiany i uzupełnienia postanowień umowy wymagają dla swej ważności formy pisemnej w postaci aneksu, podpisanego przez obie strony.</w:t>
      </w:r>
    </w:p>
    <w:p w:rsidR="00CC5B00" w:rsidRDefault="00CC5B00" w:rsidP="00CC5B00">
      <w:pPr>
        <w:ind w:left="75"/>
        <w:jc w:val="both"/>
        <w:rPr>
          <w:rFonts w:ascii="Segoe UI" w:hAnsi="Segoe UI" w:cs="Segoe UI"/>
          <w:b/>
        </w:rPr>
      </w:pPr>
    </w:p>
    <w:p w:rsidR="00CC5B00" w:rsidRDefault="00263691" w:rsidP="00CC5B00">
      <w:pPr>
        <w:ind w:left="75"/>
        <w:jc w:val="center"/>
        <w:rPr>
          <w:rFonts w:ascii="Segoe UI" w:hAnsi="Segoe UI" w:cs="Segoe UI"/>
          <w:b/>
        </w:rPr>
      </w:pPr>
      <w:r>
        <w:rPr>
          <w:rFonts w:ascii="Segoe UI" w:hAnsi="Segoe UI" w:cs="Segoe UI"/>
          <w:b/>
        </w:rPr>
        <w:t>§</w:t>
      </w:r>
      <w:r w:rsidR="00CC5B00">
        <w:rPr>
          <w:rFonts w:ascii="Segoe UI" w:hAnsi="Segoe UI" w:cs="Segoe UI"/>
          <w:b/>
        </w:rPr>
        <w:t xml:space="preserve"> 9</w:t>
      </w:r>
    </w:p>
    <w:p w:rsidR="00CC5B00" w:rsidRDefault="00CC5B00" w:rsidP="00CC5B00">
      <w:pPr>
        <w:ind w:left="75"/>
        <w:jc w:val="both"/>
        <w:rPr>
          <w:rFonts w:ascii="Segoe UI" w:hAnsi="Segoe UI" w:cs="Segoe UI"/>
        </w:rPr>
      </w:pPr>
      <w:r>
        <w:rPr>
          <w:rFonts w:ascii="Segoe UI" w:hAnsi="Segoe UI" w:cs="Segoe UI"/>
        </w:rPr>
        <w:t>W sprawach nie uregulowanych niniejszą umową mają zastosowanie przepisy ustawy Prawo Zamówień Publicznych oraz przepisy Kodeksu Cywilnego.</w:t>
      </w:r>
    </w:p>
    <w:p w:rsidR="00CC5B00" w:rsidRDefault="00CC5B00" w:rsidP="00CC5B00">
      <w:pPr>
        <w:ind w:left="75"/>
        <w:jc w:val="both"/>
        <w:rPr>
          <w:rFonts w:ascii="Segoe UI" w:hAnsi="Segoe UI" w:cs="Segoe UI"/>
        </w:rPr>
      </w:pPr>
    </w:p>
    <w:p w:rsidR="00CC5B00" w:rsidRDefault="00263691" w:rsidP="00CC5B00">
      <w:pPr>
        <w:ind w:left="75"/>
        <w:jc w:val="center"/>
        <w:rPr>
          <w:rFonts w:ascii="Segoe UI" w:hAnsi="Segoe UI" w:cs="Segoe UI"/>
          <w:b/>
        </w:rPr>
      </w:pPr>
      <w:r>
        <w:rPr>
          <w:rFonts w:ascii="Segoe UI" w:hAnsi="Segoe UI" w:cs="Segoe UI"/>
          <w:b/>
        </w:rPr>
        <w:t>§</w:t>
      </w:r>
      <w:r w:rsidR="00CC5B00">
        <w:rPr>
          <w:rFonts w:ascii="Segoe UI" w:hAnsi="Segoe UI" w:cs="Segoe UI"/>
          <w:b/>
        </w:rPr>
        <w:t xml:space="preserve"> 10</w:t>
      </w:r>
    </w:p>
    <w:p w:rsidR="00CC5B00" w:rsidRDefault="00CC5B00" w:rsidP="00CC5B00">
      <w:pPr>
        <w:numPr>
          <w:ilvl w:val="0"/>
          <w:numId w:val="51"/>
        </w:numPr>
        <w:ind w:left="284" w:hanging="284"/>
        <w:jc w:val="both"/>
        <w:rPr>
          <w:rFonts w:ascii="Segoe UI" w:hAnsi="Segoe UI" w:cs="Segoe UI"/>
        </w:rPr>
      </w:pPr>
      <w:r>
        <w:rPr>
          <w:rFonts w:ascii="Segoe UI" w:hAnsi="Segoe UI" w:cs="Segoe UI"/>
        </w:rPr>
        <w:t xml:space="preserve">Wszelkie spory powstałe na tle umowy rozstrzygane będą przez właściwy rzeczowo sąd </w:t>
      </w:r>
      <w:r>
        <w:rPr>
          <w:rFonts w:ascii="Segoe UI" w:hAnsi="Segoe UI" w:cs="Segoe UI"/>
        </w:rPr>
        <w:br/>
        <w:t>w Koszalinie.</w:t>
      </w:r>
    </w:p>
    <w:p w:rsidR="00CC5B00" w:rsidRDefault="00CC5B00" w:rsidP="00CC5B00">
      <w:pPr>
        <w:numPr>
          <w:ilvl w:val="0"/>
          <w:numId w:val="51"/>
        </w:numPr>
        <w:ind w:left="284" w:hanging="284"/>
        <w:jc w:val="both"/>
        <w:rPr>
          <w:rFonts w:ascii="Segoe UI" w:hAnsi="Segoe UI" w:cs="Segoe UI"/>
        </w:rPr>
      </w:pPr>
      <w:r>
        <w:rPr>
          <w:rFonts w:ascii="Segoe UI" w:hAnsi="Segoe UI" w:cs="Segoe UI"/>
        </w:rPr>
        <w:t xml:space="preserve">Wykonawca ma obowiązek informowania o wszelkich zmianach statusu prawnego swojej firmy, </w:t>
      </w:r>
      <w:r>
        <w:rPr>
          <w:rFonts w:ascii="Segoe UI" w:hAnsi="Segoe UI" w:cs="Segoe UI"/>
        </w:rPr>
        <w:br/>
        <w:t>a także o wszczęciu postępowania upadłościowego, układowego i likwidacyjnego.</w:t>
      </w:r>
    </w:p>
    <w:p w:rsidR="00CC5B00" w:rsidRDefault="00CC5B00" w:rsidP="00CC5B00">
      <w:pPr>
        <w:ind w:left="75"/>
        <w:jc w:val="both"/>
        <w:rPr>
          <w:rFonts w:ascii="Segoe UI" w:hAnsi="Segoe UI" w:cs="Segoe UI"/>
        </w:rPr>
      </w:pPr>
    </w:p>
    <w:p w:rsidR="00CC5B00" w:rsidRDefault="00263691" w:rsidP="00CC5B00">
      <w:pPr>
        <w:ind w:left="75"/>
        <w:jc w:val="center"/>
        <w:rPr>
          <w:rFonts w:ascii="Segoe UI" w:hAnsi="Segoe UI" w:cs="Segoe UI"/>
          <w:b/>
        </w:rPr>
      </w:pPr>
      <w:r>
        <w:rPr>
          <w:rFonts w:ascii="Segoe UI" w:hAnsi="Segoe UI" w:cs="Segoe UI"/>
          <w:b/>
        </w:rPr>
        <w:t>§</w:t>
      </w:r>
      <w:r w:rsidR="00CC5B00">
        <w:rPr>
          <w:rFonts w:ascii="Segoe UI" w:hAnsi="Segoe UI" w:cs="Segoe UI"/>
          <w:b/>
        </w:rPr>
        <w:t xml:space="preserve"> 11</w:t>
      </w:r>
    </w:p>
    <w:p w:rsidR="00CC5B00" w:rsidRDefault="00CC5B00" w:rsidP="00CC5B00">
      <w:pPr>
        <w:jc w:val="both"/>
        <w:rPr>
          <w:rFonts w:ascii="Segoe UI" w:hAnsi="Segoe UI" w:cs="Segoe UI"/>
        </w:rPr>
      </w:pPr>
      <w:r>
        <w:rPr>
          <w:rFonts w:ascii="Segoe UI" w:hAnsi="Segoe UI" w:cs="Segoe UI"/>
        </w:rPr>
        <w:t>Integralną część niniejszej umowy stanowią załączniki:</w:t>
      </w:r>
    </w:p>
    <w:p w:rsidR="00CC5B00" w:rsidRDefault="00CC5B00" w:rsidP="00CC5B00">
      <w:pPr>
        <w:numPr>
          <w:ilvl w:val="0"/>
          <w:numId w:val="52"/>
        </w:numPr>
        <w:tabs>
          <w:tab w:val="left" w:pos="284"/>
        </w:tabs>
        <w:ind w:left="0" w:firstLine="0"/>
        <w:jc w:val="both"/>
        <w:rPr>
          <w:rFonts w:ascii="Segoe UI" w:hAnsi="Segoe UI" w:cs="Segoe UI"/>
        </w:rPr>
      </w:pPr>
      <w:r>
        <w:rPr>
          <w:rFonts w:ascii="Segoe UI" w:hAnsi="Segoe UI" w:cs="Segoe UI"/>
        </w:rPr>
        <w:t>Opis przedmiotu zamówienia zawarty w specyfikacji istotnych warunków zamówienia,</w:t>
      </w:r>
    </w:p>
    <w:p w:rsidR="00CC5B00" w:rsidRDefault="00CC5B00" w:rsidP="00CC5B00">
      <w:pPr>
        <w:numPr>
          <w:ilvl w:val="0"/>
          <w:numId w:val="52"/>
        </w:numPr>
        <w:tabs>
          <w:tab w:val="left" w:pos="284"/>
        </w:tabs>
        <w:ind w:left="0" w:firstLine="0"/>
        <w:jc w:val="both"/>
        <w:rPr>
          <w:rFonts w:ascii="Segoe UI" w:hAnsi="Segoe UI" w:cs="Segoe UI"/>
        </w:rPr>
      </w:pPr>
      <w:r>
        <w:rPr>
          <w:rFonts w:ascii="Segoe UI" w:hAnsi="Segoe UI" w:cs="Segoe UI"/>
        </w:rPr>
        <w:t>Oferta Wykonawcy,</w:t>
      </w:r>
    </w:p>
    <w:p w:rsidR="00CC5B00" w:rsidRDefault="00CC5B00" w:rsidP="00CC5B00">
      <w:pPr>
        <w:numPr>
          <w:ilvl w:val="0"/>
          <w:numId w:val="52"/>
        </w:numPr>
        <w:tabs>
          <w:tab w:val="left" w:pos="284"/>
        </w:tabs>
        <w:ind w:left="0" w:firstLine="0"/>
        <w:jc w:val="both"/>
        <w:rPr>
          <w:rFonts w:ascii="Segoe UI" w:hAnsi="Segoe UI" w:cs="Segoe UI"/>
        </w:rPr>
      </w:pPr>
      <w:r>
        <w:rPr>
          <w:rFonts w:ascii="Segoe UI" w:hAnsi="Segoe UI" w:cs="Segoe UI"/>
        </w:rPr>
        <w:t>Wykaz pracowników.</w:t>
      </w:r>
    </w:p>
    <w:p w:rsidR="00CC5B00" w:rsidRDefault="00CC5B00" w:rsidP="00CC5B00">
      <w:pPr>
        <w:jc w:val="both"/>
        <w:rPr>
          <w:rFonts w:ascii="Segoe UI" w:hAnsi="Segoe UI" w:cs="Segoe UI"/>
        </w:rPr>
      </w:pPr>
    </w:p>
    <w:p w:rsidR="00CC5B00" w:rsidRDefault="00263691" w:rsidP="00CC5B00">
      <w:pPr>
        <w:jc w:val="center"/>
        <w:rPr>
          <w:rFonts w:ascii="Segoe UI" w:hAnsi="Segoe UI" w:cs="Segoe UI"/>
          <w:b/>
        </w:rPr>
      </w:pPr>
      <w:r>
        <w:rPr>
          <w:rFonts w:ascii="Segoe UI" w:hAnsi="Segoe UI" w:cs="Segoe UI"/>
          <w:b/>
        </w:rPr>
        <w:t>§</w:t>
      </w:r>
      <w:r w:rsidR="00CC5B00">
        <w:rPr>
          <w:rFonts w:ascii="Segoe UI" w:hAnsi="Segoe UI" w:cs="Segoe UI"/>
          <w:b/>
        </w:rPr>
        <w:t xml:space="preserve"> 12</w:t>
      </w:r>
    </w:p>
    <w:p w:rsidR="00CC5B00" w:rsidRDefault="00CC5B00" w:rsidP="00CC5B00">
      <w:pPr>
        <w:jc w:val="both"/>
        <w:rPr>
          <w:rFonts w:ascii="Segoe UI" w:hAnsi="Segoe UI" w:cs="Segoe UI"/>
        </w:rPr>
      </w:pPr>
      <w:r>
        <w:rPr>
          <w:rFonts w:ascii="Segoe UI" w:hAnsi="Segoe UI" w:cs="Segoe UI"/>
        </w:rPr>
        <w:t>Umowę sporządzono w czterech jednobrzmiących egzemplarzach, po dwa dla każdej ze stron.</w:t>
      </w:r>
    </w:p>
    <w:p w:rsidR="00CC5B00" w:rsidRDefault="00CC5B00" w:rsidP="00CC5B00">
      <w:pPr>
        <w:ind w:left="75"/>
        <w:jc w:val="both"/>
        <w:rPr>
          <w:rFonts w:ascii="Segoe UI" w:hAnsi="Segoe UI" w:cs="Segoe UI"/>
        </w:rPr>
      </w:pPr>
    </w:p>
    <w:p w:rsidR="00CC5B00" w:rsidRDefault="00CC5B00" w:rsidP="00CC5B00">
      <w:pPr>
        <w:ind w:left="75"/>
        <w:rPr>
          <w:rFonts w:ascii="Segoe UI" w:hAnsi="Segoe UI" w:cs="Segoe UI"/>
        </w:rPr>
      </w:pPr>
    </w:p>
    <w:p w:rsidR="00263691" w:rsidRDefault="00263691" w:rsidP="00CC5B00">
      <w:pPr>
        <w:ind w:left="75"/>
        <w:rPr>
          <w:rFonts w:ascii="Segoe UI" w:hAnsi="Segoe UI" w:cs="Segoe UI"/>
        </w:rPr>
      </w:pPr>
    </w:p>
    <w:p w:rsidR="00CC5B00" w:rsidRDefault="00CC5B00" w:rsidP="00CC5B00">
      <w:pPr>
        <w:ind w:left="75"/>
        <w:rPr>
          <w:rFonts w:ascii="Segoe UI" w:hAnsi="Segoe UI" w:cs="Segoe UI"/>
          <w:b/>
        </w:rPr>
      </w:pPr>
      <w:r>
        <w:rPr>
          <w:rFonts w:ascii="Segoe UI" w:hAnsi="Segoe UI" w:cs="Segoe UI"/>
          <w:b/>
        </w:rPr>
        <w:t xml:space="preserve">           ZAMAWIAJĄCY:                                                                          WYKONAWCA:</w:t>
      </w:r>
    </w:p>
    <w:p w:rsidR="00CC5B00" w:rsidRDefault="00CC5B00" w:rsidP="00CC5B00">
      <w:pPr>
        <w:ind w:left="75"/>
        <w:rPr>
          <w:rFonts w:ascii="Segoe UI" w:hAnsi="Segoe UI" w:cs="Segoe UI"/>
          <w:b/>
        </w:rPr>
      </w:pPr>
    </w:p>
    <w:p w:rsidR="00CC5B00" w:rsidRDefault="00CC5B00" w:rsidP="00CC5B00">
      <w:pPr>
        <w:ind w:left="75"/>
        <w:rPr>
          <w:rFonts w:ascii="Segoe UI" w:hAnsi="Segoe UI" w:cs="Segoe UI"/>
          <w:b/>
        </w:rPr>
      </w:pPr>
    </w:p>
    <w:p w:rsidR="00CC5B00" w:rsidRDefault="00CC5B00" w:rsidP="00CC5B00">
      <w:pPr>
        <w:ind w:left="75"/>
        <w:rPr>
          <w:rFonts w:ascii="Segoe UI" w:hAnsi="Segoe UI" w:cs="Segoe UI"/>
          <w:b/>
        </w:rPr>
      </w:pPr>
    </w:p>
    <w:p w:rsidR="00CC5B00" w:rsidRDefault="00CC5B00" w:rsidP="00CC5B00">
      <w:pPr>
        <w:ind w:left="75"/>
        <w:rPr>
          <w:rFonts w:ascii="Segoe UI" w:hAnsi="Segoe UI" w:cs="Segoe UI"/>
          <w:b/>
        </w:rPr>
      </w:pPr>
    </w:p>
    <w:p w:rsidR="00CC5B00" w:rsidRDefault="00CC5B00" w:rsidP="00CC5B00">
      <w:pPr>
        <w:ind w:left="75"/>
        <w:rPr>
          <w:rFonts w:ascii="Segoe UI" w:hAnsi="Segoe UI" w:cs="Segoe UI"/>
          <w:b/>
        </w:rPr>
      </w:pPr>
    </w:p>
    <w:p w:rsidR="00CC5B00" w:rsidRDefault="00CC5B00" w:rsidP="00CC5B00">
      <w:pPr>
        <w:ind w:left="75"/>
        <w:rPr>
          <w:rFonts w:ascii="Segoe UI" w:hAnsi="Segoe UI" w:cs="Segoe UI"/>
          <w:b/>
        </w:rPr>
      </w:pPr>
    </w:p>
    <w:p w:rsidR="00CC5B00" w:rsidRDefault="00CC5B00" w:rsidP="00CC5B00">
      <w:pPr>
        <w:ind w:left="75"/>
        <w:rPr>
          <w:rFonts w:ascii="Segoe UI" w:hAnsi="Segoe UI" w:cs="Segoe UI"/>
          <w:b/>
        </w:rPr>
      </w:pPr>
    </w:p>
    <w:p w:rsidR="00CC5B00" w:rsidRDefault="00CC5B00" w:rsidP="00CC5B00">
      <w:pPr>
        <w:ind w:left="75"/>
        <w:rPr>
          <w:rFonts w:ascii="Segoe UI" w:hAnsi="Segoe UI" w:cs="Segoe UI"/>
          <w:b/>
        </w:rPr>
      </w:pPr>
    </w:p>
    <w:p w:rsidR="00CC5B00" w:rsidRDefault="00CC5B00" w:rsidP="00CC5B00">
      <w:pPr>
        <w:ind w:left="75"/>
        <w:rPr>
          <w:rFonts w:ascii="Segoe UI" w:hAnsi="Segoe UI" w:cs="Segoe UI"/>
          <w:b/>
        </w:rPr>
      </w:pPr>
    </w:p>
    <w:p w:rsidR="00CC5B00" w:rsidRDefault="00CC5B00" w:rsidP="00CC5B00">
      <w:pPr>
        <w:ind w:left="75"/>
        <w:rPr>
          <w:rFonts w:ascii="Segoe UI" w:hAnsi="Segoe UI" w:cs="Segoe UI"/>
          <w:b/>
        </w:rPr>
      </w:pPr>
    </w:p>
    <w:p w:rsidR="00CC5B00" w:rsidRDefault="00CC5B00" w:rsidP="00CC5B00">
      <w:pPr>
        <w:ind w:left="75"/>
        <w:rPr>
          <w:rFonts w:ascii="Segoe UI" w:hAnsi="Segoe UI" w:cs="Segoe UI"/>
          <w:b/>
        </w:rPr>
      </w:pPr>
    </w:p>
    <w:p w:rsidR="00CC5B00" w:rsidRDefault="00CC5B00" w:rsidP="00CC5B00">
      <w:pPr>
        <w:ind w:left="75"/>
        <w:rPr>
          <w:rFonts w:ascii="Segoe UI" w:hAnsi="Segoe UI" w:cs="Segoe UI"/>
          <w:b/>
        </w:rPr>
      </w:pPr>
    </w:p>
    <w:p w:rsidR="00CC5B00" w:rsidRDefault="00CC5B00" w:rsidP="00CC5B00">
      <w:pPr>
        <w:ind w:left="75"/>
        <w:rPr>
          <w:rFonts w:ascii="Segoe UI" w:hAnsi="Segoe UI" w:cs="Segoe UI"/>
          <w:b/>
        </w:rPr>
      </w:pPr>
    </w:p>
    <w:p w:rsidR="00CC5B00" w:rsidRDefault="00CC5B00" w:rsidP="00CC5B00">
      <w:pPr>
        <w:ind w:left="75"/>
        <w:rPr>
          <w:rFonts w:ascii="Segoe UI" w:hAnsi="Segoe UI" w:cs="Segoe UI"/>
          <w:b/>
        </w:rPr>
      </w:pPr>
    </w:p>
    <w:p w:rsidR="00CC5B00" w:rsidRDefault="00CC5B00" w:rsidP="00CC5B00">
      <w:pPr>
        <w:ind w:left="75"/>
        <w:rPr>
          <w:rFonts w:ascii="Segoe UI" w:hAnsi="Segoe UI" w:cs="Segoe UI"/>
          <w:b/>
        </w:rPr>
      </w:pPr>
    </w:p>
    <w:p w:rsidR="00CC5B00" w:rsidRDefault="00CC5B00" w:rsidP="00CC5B00">
      <w:pPr>
        <w:ind w:left="75"/>
        <w:rPr>
          <w:rFonts w:ascii="Segoe UI" w:hAnsi="Segoe UI" w:cs="Segoe UI"/>
          <w:b/>
        </w:rPr>
      </w:pPr>
    </w:p>
    <w:p w:rsidR="00CC5B00" w:rsidRDefault="00CC5B00" w:rsidP="00CC5B00">
      <w:pPr>
        <w:ind w:left="75"/>
        <w:rPr>
          <w:rFonts w:ascii="Segoe UI" w:hAnsi="Segoe UI" w:cs="Segoe UI"/>
          <w:b/>
        </w:rPr>
      </w:pPr>
    </w:p>
    <w:p w:rsidR="00CC5B00" w:rsidRDefault="00CC5B00" w:rsidP="00CC5B00">
      <w:pPr>
        <w:ind w:left="75"/>
        <w:rPr>
          <w:rFonts w:ascii="Segoe UI" w:hAnsi="Segoe UI" w:cs="Segoe UI"/>
          <w:b/>
        </w:rPr>
      </w:pPr>
    </w:p>
    <w:p w:rsidR="00CC5B00" w:rsidRDefault="00CC5B00" w:rsidP="00CC5B00">
      <w:pPr>
        <w:ind w:left="75"/>
        <w:rPr>
          <w:rFonts w:ascii="Segoe UI" w:hAnsi="Segoe UI" w:cs="Segoe UI"/>
          <w:b/>
        </w:rPr>
      </w:pPr>
    </w:p>
    <w:p w:rsidR="00CC5B00" w:rsidRDefault="00CC5B00" w:rsidP="00CC5B00">
      <w:pPr>
        <w:ind w:left="75"/>
        <w:rPr>
          <w:rFonts w:ascii="Segoe UI" w:hAnsi="Segoe UI" w:cs="Segoe UI"/>
          <w:b/>
        </w:rPr>
      </w:pPr>
    </w:p>
    <w:p w:rsidR="00CC5B00" w:rsidRDefault="00CC5B00" w:rsidP="00CC5B00">
      <w:pPr>
        <w:ind w:left="75"/>
        <w:rPr>
          <w:rFonts w:ascii="Segoe UI" w:hAnsi="Segoe UI" w:cs="Segoe UI"/>
          <w:b/>
        </w:rPr>
      </w:pPr>
    </w:p>
    <w:p w:rsidR="00CC5B00" w:rsidRDefault="00CC5B00" w:rsidP="00CC5B00">
      <w:pPr>
        <w:ind w:left="75"/>
        <w:rPr>
          <w:rFonts w:ascii="Segoe UI" w:hAnsi="Segoe UI" w:cs="Segoe UI"/>
          <w:b/>
        </w:rPr>
      </w:pPr>
    </w:p>
    <w:p w:rsidR="00CC5B00" w:rsidRDefault="00CC5B00" w:rsidP="00CC5B00">
      <w:pPr>
        <w:ind w:left="75"/>
        <w:rPr>
          <w:rFonts w:ascii="Segoe UI" w:hAnsi="Segoe UI" w:cs="Segoe UI"/>
          <w:b/>
        </w:rPr>
      </w:pPr>
    </w:p>
    <w:p w:rsidR="00CC5B00" w:rsidRDefault="00CC5B00" w:rsidP="00CC5B00">
      <w:pPr>
        <w:ind w:left="75"/>
        <w:rPr>
          <w:rFonts w:ascii="Segoe UI" w:hAnsi="Segoe UI" w:cs="Segoe UI"/>
          <w:b/>
        </w:rPr>
      </w:pPr>
    </w:p>
    <w:p w:rsidR="00CC5B00" w:rsidRDefault="00CC5B00" w:rsidP="00CC5B00">
      <w:pPr>
        <w:ind w:left="75"/>
        <w:rPr>
          <w:rFonts w:ascii="Segoe UI" w:hAnsi="Segoe UI" w:cs="Segoe UI"/>
          <w:b/>
        </w:rPr>
      </w:pPr>
    </w:p>
    <w:p w:rsidR="00CC5B00" w:rsidRDefault="00CC5B00" w:rsidP="00CC5B00">
      <w:pPr>
        <w:ind w:left="75"/>
        <w:rPr>
          <w:rFonts w:ascii="Segoe UI" w:hAnsi="Segoe UI" w:cs="Segoe UI"/>
          <w:b/>
        </w:rPr>
      </w:pPr>
    </w:p>
    <w:p w:rsidR="00CC5B00" w:rsidRDefault="00CC5B00" w:rsidP="00CC5B00">
      <w:pPr>
        <w:ind w:left="75"/>
        <w:rPr>
          <w:rFonts w:ascii="Segoe UI" w:hAnsi="Segoe UI" w:cs="Segoe UI"/>
          <w:b/>
        </w:rPr>
      </w:pPr>
    </w:p>
    <w:p w:rsidR="00CC5B00" w:rsidRDefault="00CC5B00" w:rsidP="00CC5B00">
      <w:pPr>
        <w:jc w:val="right"/>
        <w:rPr>
          <w:rFonts w:ascii="Segoe UI" w:hAnsi="Segoe UI" w:cs="Segoe UI"/>
          <w:i/>
        </w:rPr>
      </w:pPr>
      <w:r>
        <w:rPr>
          <w:rFonts w:ascii="Segoe UI" w:hAnsi="Segoe UI" w:cs="Segoe UI"/>
          <w:i/>
        </w:rPr>
        <w:t>Załącznik nr 3 do Umowy nr ……………………. z dnia ………………………</w:t>
      </w:r>
    </w:p>
    <w:p w:rsidR="00CC5B00" w:rsidRDefault="00CC5B00" w:rsidP="00CC5B00">
      <w:pPr>
        <w:jc w:val="right"/>
        <w:rPr>
          <w:rFonts w:ascii="Segoe UI" w:hAnsi="Segoe UI" w:cs="Segoe UI"/>
          <w:i/>
        </w:rPr>
      </w:pPr>
    </w:p>
    <w:p w:rsidR="00CC5B00" w:rsidRDefault="00CC5B00" w:rsidP="00CC5B00">
      <w:pPr>
        <w:jc w:val="right"/>
        <w:rPr>
          <w:rFonts w:ascii="Segoe UI" w:hAnsi="Segoe UI" w:cs="Segoe UI"/>
          <w:i/>
        </w:rPr>
      </w:pPr>
      <w:r>
        <w:rPr>
          <w:rFonts w:ascii="Segoe UI" w:hAnsi="Segoe UI" w:cs="Segoe UI"/>
          <w:i/>
        </w:rPr>
        <w:t xml:space="preserve"> </w:t>
      </w:r>
    </w:p>
    <w:p w:rsidR="00CC5B00" w:rsidRDefault="00CC5B00" w:rsidP="00CC5B00">
      <w:pPr>
        <w:jc w:val="center"/>
        <w:rPr>
          <w:rFonts w:ascii="Segoe UI" w:hAnsi="Segoe UI" w:cs="Segoe UI"/>
          <w:b/>
        </w:rPr>
      </w:pPr>
      <w:r>
        <w:rPr>
          <w:rFonts w:ascii="Segoe UI" w:hAnsi="Segoe UI" w:cs="Segoe UI"/>
          <w:b/>
        </w:rPr>
        <w:t xml:space="preserve">Wykaz pracowników Referatu Rejestracji Pojazdów Wydziału Komunikacji </w:t>
      </w:r>
      <w:r>
        <w:rPr>
          <w:rFonts w:ascii="Segoe UI" w:hAnsi="Segoe UI" w:cs="Segoe UI"/>
          <w:b/>
        </w:rPr>
        <w:br/>
        <w:t>w Urzędzie Miejskim w Koszalinie</w:t>
      </w:r>
    </w:p>
    <w:p w:rsidR="00CC5B00" w:rsidRDefault="00CC5B00" w:rsidP="00CC5B00">
      <w:pPr>
        <w:rPr>
          <w:rFonts w:ascii="Segoe UI" w:hAnsi="Segoe UI" w:cs="Segoe UI"/>
        </w:rPr>
      </w:pPr>
    </w:p>
    <w:p w:rsidR="00CC5B00" w:rsidRDefault="00CC5B00" w:rsidP="00CC5B00">
      <w:pPr>
        <w:ind w:firstLine="708"/>
        <w:jc w:val="both"/>
        <w:rPr>
          <w:rFonts w:ascii="Segoe UI" w:hAnsi="Segoe UI" w:cs="Segoe UI"/>
        </w:rPr>
      </w:pPr>
      <w:r>
        <w:rPr>
          <w:rFonts w:ascii="Segoe UI" w:hAnsi="Segoe UI" w:cs="Segoe UI"/>
        </w:rPr>
        <w:t>W celu realizacji ustaleń zawartych w § 1 i w § 6 Umowy na wykonanie i dostawę tablic rejestracyjnych oraz odbiór i złomowanie wycofanych z użytku tablic rejestrac</w:t>
      </w:r>
      <w:r w:rsidR="00263691">
        <w:rPr>
          <w:rFonts w:ascii="Segoe UI" w:hAnsi="Segoe UI" w:cs="Segoe UI"/>
        </w:rPr>
        <w:t>yjnych w roku 2021</w:t>
      </w:r>
      <w:r>
        <w:rPr>
          <w:rFonts w:ascii="Segoe UI" w:hAnsi="Segoe UI" w:cs="Segoe UI"/>
        </w:rPr>
        <w:t xml:space="preserve"> dodatkowo upoważniam n/w pracowników:</w:t>
      </w:r>
    </w:p>
    <w:p w:rsidR="00CC5B00" w:rsidRDefault="00CC5B00" w:rsidP="00CC5B00">
      <w:pPr>
        <w:rPr>
          <w:rFonts w:ascii="Segoe UI" w:hAnsi="Segoe UI" w:cs="Segoe UI"/>
        </w:rPr>
      </w:pPr>
    </w:p>
    <w:p w:rsidR="00CC5B00" w:rsidRDefault="00CC5B00" w:rsidP="00CC5B00">
      <w:pPr>
        <w:pStyle w:val="Akapitzlist"/>
        <w:numPr>
          <w:ilvl w:val="0"/>
          <w:numId w:val="53"/>
        </w:numPr>
        <w:spacing w:after="160" w:line="252" w:lineRule="auto"/>
        <w:contextualSpacing/>
        <w:rPr>
          <w:rFonts w:ascii="Segoe UI" w:hAnsi="Segoe UI" w:cs="Segoe UI"/>
          <w:sz w:val="20"/>
        </w:rPr>
      </w:pPr>
      <w:r>
        <w:rPr>
          <w:rFonts w:ascii="Segoe UI" w:hAnsi="Segoe UI" w:cs="Segoe UI"/>
          <w:sz w:val="20"/>
        </w:rPr>
        <w:t>Do odbioru zamówionych tablic rejestracyjnych:</w:t>
      </w:r>
    </w:p>
    <w:p w:rsidR="00CC5B00" w:rsidRDefault="00CC5B00" w:rsidP="00CC5B00">
      <w:pPr>
        <w:pStyle w:val="Akapitzlist"/>
        <w:numPr>
          <w:ilvl w:val="0"/>
          <w:numId w:val="54"/>
        </w:numPr>
        <w:spacing w:after="160" w:line="252" w:lineRule="auto"/>
        <w:contextualSpacing/>
        <w:rPr>
          <w:rFonts w:ascii="Segoe UI" w:hAnsi="Segoe UI" w:cs="Segoe UI"/>
          <w:sz w:val="20"/>
        </w:rPr>
      </w:pPr>
      <w:r>
        <w:rPr>
          <w:rFonts w:ascii="Segoe UI" w:hAnsi="Segoe UI" w:cs="Segoe UI"/>
          <w:sz w:val="20"/>
        </w:rPr>
        <w:t>Maciej Łopuch</w:t>
      </w:r>
      <w:r w:rsidR="005575E3">
        <w:rPr>
          <w:rFonts w:ascii="Segoe UI" w:hAnsi="Segoe UI" w:cs="Segoe UI"/>
          <w:sz w:val="20"/>
        </w:rPr>
        <w:t>,</w:t>
      </w:r>
    </w:p>
    <w:p w:rsidR="00CC5B00" w:rsidRDefault="00CC5B00" w:rsidP="00CC5B00">
      <w:pPr>
        <w:pStyle w:val="Akapitzlist"/>
        <w:numPr>
          <w:ilvl w:val="0"/>
          <w:numId w:val="54"/>
        </w:numPr>
        <w:spacing w:after="160" w:line="252" w:lineRule="auto"/>
        <w:contextualSpacing/>
        <w:rPr>
          <w:rFonts w:ascii="Segoe UI" w:hAnsi="Segoe UI" w:cs="Segoe UI"/>
          <w:sz w:val="20"/>
        </w:rPr>
      </w:pPr>
      <w:r>
        <w:rPr>
          <w:rFonts w:ascii="Segoe UI" w:hAnsi="Segoe UI" w:cs="Segoe UI"/>
          <w:sz w:val="20"/>
        </w:rPr>
        <w:t>Marcin Fedorowicz,</w:t>
      </w:r>
    </w:p>
    <w:p w:rsidR="00CC5B00" w:rsidRDefault="00CC5B00" w:rsidP="00CC5B00">
      <w:pPr>
        <w:pStyle w:val="Akapitzlist"/>
        <w:numPr>
          <w:ilvl w:val="0"/>
          <w:numId w:val="54"/>
        </w:numPr>
        <w:spacing w:after="160" w:line="252" w:lineRule="auto"/>
        <w:contextualSpacing/>
        <w:rPr>
          <w:rFonts w:ascii="Segoe UI" w:hAnsi="Segoe UI" w:cs="Segoe UI"/>
          <w:sz w:val="20"/>
        </w:rPr>
      </w:pPr>
      <w:r>
        <w:rPr>
          <w:rFonts w:ascii="Segoe UI" w:hAnsi="Segoe UI" w:cs="Segoe UI"/>
          <w:sz w:val="20"/>
        </w:rPr>
        <w:t>Marcin Czerwiński,</w:t>
      </w:r>
    </w:p>
    <w:p w:rsidR="00CC5B00" w:rsidRDefault="00263691" w:rsidP="00CC5B00">
      <w:pPr>
        <w:pStyle w:val="Akapitzlist"/>
        <w:numPr>
          <w:ilvl w:val="0"/>
          <w:numId w:val="54"/>
        </w:numPr>
        <w:spacing w:after="160" w:line="252" w:lineRule="auto"/>
        <w:contextualSpacing/>
        <w:rPr>
          <w:rFonts w:ascii="Segoe UI" w:hAnsi="Segoe UI" w:cs="Segoe UI"/>
          <w:sz w:val="20"/>
        </w:rPr>
      </w:pPr>
      <w:r>
        <w:rPr>
          <w:rFonts w:ascii="Segoe UI" w:hAnsi="Segoe UI" w:cs="Segoe UI"/>
          <w:sz w:val="20"/>
        </w:rPr>
        <w:t>Tomasz Wolski</w:t>
      </w:r>
      <w:r w:rsidR="00CC5B00">
        <w:rPr>
          <w:rFonts w:ascii="Segoe UI" w:hAnsi="Segoe UI" w:cs="Segoe UI"/>
          <w:sz w:val="20"/>
        </w:rPr>
        <w:t>,</w:t>
      </w:r>
    </w:p>
    <w:p w:rsidR="00CC5B00" w:rsidRDefault="00CC5B00" w:rsidP="00CC5B00">
      <w:pPr>
        <w:pStyle w:val="Akapitzlist"/>
        <w:numPr>
          <w:ilvl w:val="0"/>
          <w:numId w:val="54"/>
        </w:numPr>
        <w:spacing w:after="160" w:line="252" w:lineRule="auto"/>
        <w:contextualSpacing/>
        <w:rPr>
          <w:rFonts w:ascii="Segoe UI" w:hAnsi="Segoe UI" w:cs="Segoe UI"/>
          <w:sz w:val="20"/>
        </w:rPr>
      </w:pPr>
      <w:r>
        <w:rPr>
          <w:rFonts w:ascii="Segoe UI" w:hAnsi="Segoe UI" w:cs="Segoe UI"/>
          <w:sz w:val="20"/>
        </w:rPr>
        <w:t>Zbigniew Miler,</w:t>
      </w:r>
    </w:p>
    <w:p w:rsidR="00CC5B00" w:rsidRDefault="00CC5B00" w:rsidP="00CC5B00">
      <w:pPr>
        <w:pStyle w:val="Akapitzlist"/>
        <w:numPr>
          <w:ilvl w:val="0"/>
          <w:numId w:val="54"/>
        </w:numPr>
        <w:spacing w:after="160" w:line="252" w:lineRule="auto"/>
        <w:contextualSpacing/>
        <w:rPr>
          <w:rFonts w:ascii="Segoe UI" w:hAnsi="Segoe UI" w:cs="Segoe UI"/>
          <w:sz w:val="20"/>
        </w:rPr>
      </w:pPr>
      <w:r>
        <w:rPr>
          <w:rFonts w:ascii="Segoe UI" w:hAnsi="Segoe UI" w:cs="Segoe UI"/>
          <w:sz w:val="20"/>
        </w:rPr>
        <w:t>Adam Burakiewicz</w:t>
      </w:r>
    </w:p>
    <w:p w:rsidR="00CC5B00" w:rsidRDefault="00CC5B00" w:rsidP="00CC5B00">
      <w:pPr>
        <w:pStyle w:val="Akapitzlist"/>
        <w:numPr>
          <w:ilvl w:val="0"/>
          <w:numId w:val="54"/>
        </w:numPr>
        <w:spacing w:after="160" w:line="252" w:lineRule="auto"/>
        <w:contextualSpacing/>
        <w:rPr>
          <w:rFonts w:ascii="Segoe UI" w:hAnsi="Segoe UI" w:cs="Segoe UI"/>
          <w:sz w:val="20"/>
        </w:rPr>
      </w:pPr>
      <w:r>
        <w:rPr>
          <w:rFonts w:ascii="Segoe UI" w:hAnsi="Segoe UI" w:cs="Segoe UI"/>
          <w:sz w:val="20"/>
        </w:rPr>
        <w:t>Łukasz Borczyk</w:t>
      </w:r>
      <w:r w:rsidR="005575E3">
        <w:rPr>
          <w:rFonts w:ascii="Segoe UI" w:hAnsi="Segoe UI" w:cs="Segoe UI"/>
          <w:sz w:val="20"/>
        </w:rPr>
        <w:t>.</w:t>
      </w:r>
    </w:p>
    <w:p w:rsidR="00CC5B00" w:rsidRDefault="00CC5B00" w:rsidP="00CC5B00">
      <w:pPr>
        <w:ind w:left="720"/>
        <w:rPr>
          <w:rFonts w:ascii="Segoe UI" w:hAnsi="Segoe UI" w:cs="Segoe UI"/>
        </w:rPr>
      </w:pPr>
    </w:p>
    <w:p w:rsidR="00CC5B00" w:rsidRDefault="00CC5B00" w:rsidP="00CC5B00">
      <w:pPr>
        <w:rPr>
          <w:rFonts w:ascii="Segoe UI" w:hAnsi="Segoe UI" w:cs="Segoe UI"/>
        </w:rPr>
      </w:pPr>
    </w:p>
    <w:p w:rsidR="00CC5B00" w:rsidRDefault="00CC5B00" w:rsidP="00CC5B00">
      <w:pPr>
        <w:pStyle w:val="Akapitzlist"/>
        <w:numPr>
          <w:ilvl w:val="0"/>
          <w:numId w:val="53"/>
        </w:numPr>
        <w:spacing w:after="160" w:line="252" w:lineRule="auto"/>
        <w:contextualSpacing/>
        <w:jc w:val="both"/>
        <w:rPr>
          <w:rFonts w:ascii="Segoe UI" w:hAnsi="Segoe UI" w:cs="Segoe UI"/>
          <w:sz w:val="20"/>
        </w:rPr>
      </w:pPr>
      <w:r>
        <w:rPr>
          <w:rFonts w:ascii="Segoe UI" w:hAnsi="Segoe UI" w:cs="Segoe UI"/>
          <w:sz w:val="20"/>
        </w:rPr>
        <w:t xml:space="preserve">Do wydawania przedstawicielowi Wykonawcy wycofanych z użytku tablic rejestracyjnych wraz </w:t>
      </w:r>
      <w:r>
        <w:rPr>
          <w:rFonts w:ascii="Segoe UI" w:hAnsi="Segoe UI" w:cs="Segoe UI"/>
          <w:sz w:val="20"/>
        </w:rPr>
        <w:br/>
        <w:t>z protokołem potwierdzającym ilość oraz wyróżniki przekazanych tablic, w celu ich złomowania w siedzibie Wykonawcy:</w:t>
      </w:r>
    </w:p>
    <w:p w:rsidR="00CC5B00" w:rsidRDefault="00CC5B00" w:rsidP="00CC5B00">
      <w:pPr>
        <w:pStyle w:val="Akapitzlist"/>
        <w:numPr>
          <w:ilvl w:val="0"/>
          <w:numId w:val="55"/>
        </w:numPr>
        <w:spacing w:after="160" w:line="252" w:lineRule="auto"/>
        <w:contextualSpacing/>
        <w:rPr>
          <w:rFonts w:ascii="Segoe UI" w:hAnsi="Segoe UI" w:cs="Segoe UI"/>
          <w:sz w:val="20"/>
        </w:rPr>
      </w:pPr>
      <w:r>
        <w:rPr>
          <w:rFonts w:ascii="Segoe UI" w:hAnsi="Segoe UI" w:cs="Segoe UI"/>
          <w:sz w:val="20"/>
        </w:rPr>
        <w:t>Zbigniew Miler,</w:t>
      </w:r>
    </w:p>
    <w:p w:rsidR="00CC5B00" w:rsidRDefault="00CC5B00" w:rsidP="00CC5B00">
      <w:pPr>
        <w:pStyle w:val="Akapitzlist"/>
        <w:numPr>
          <w:ilvl w:val="0"/>
          <w:numId w:val="55"/>
        </w:numPr>
        <w:spacing w:after="160" w:line="252" w:lineRule="auto"/>
        <w:contextualSpacing/>
        <w:rPr>
          <w:rFonts w:ascii="Segoe UI" w:hAnsi="Segoe UI" w:cs="Segoe UI"/>
          <w:sz w:val="20"/>
        </w:rPr>
      </w:pPr>
      <w:r>
        <w:rPr>
          <w:rFonts w:ascii="Segoe UI" w:hAnsi="Segoe UI" w:cs="Segoe UI"/>
          <w:sz w:val="20"/>
        </w:rPr>
        <w:t>Adam Burakiewicz,</w:t>
      </w:r>
    </w:p>
    <w:p w:rsidR="00CC5B00" w:rsidRDefault="00263691" w:rsidP="00CC5B00">
      <w:pPr>
        <w:pStyle w:val="Akapitzlist"/>
        <w:numPr>
          <w:ilvl w:val="0"/>
          <w:numId w:val="55"/>
        </w:numPr>
        <w:spacing w:after="160" w:line="252" w:lineRule="auto"/>
        <w:contextualSpacing/>
        <w:rPr>
          <w:rFonts w:ascii="Segoe UI" w:hAnsi="Segoe UI" w:cs="Segoe UI"/>
          <w:sz w:val="20"/>
        </w:rPr>
      </w:pPr>
      <w:r>
        <w:rPr>
          <w:rFonts w:ascii="Segoe UI" w:hAnsi="Segoe UI" w:cs="Segoe UI"/>
          <w:sz w:val="20"/>
        </w:rPr>
        <w:t>Tomasz Wolski</w:t>
      </w:r>
      <w:r w:rsidR="00CC5B00">
        <w:rPr>
          <w:rFonts w:ascii="Segoe UI" w:hAnsi="Segoe UI" w:cs="Segoe UI"/>
          <w:sz w:val="20"/>
        </w:rPr>
        <w:t>,</w:t>
      </w:r>
    </w:p>
    <w:p w:rsidR="00CC5B00" w:rsidRDefault="00CC5B00" w:rsidP="00CC5B00">
      <w:pPr>
        <w:pStyle w:val="Akapitzlist"/>
        <w:numPr>
          <w:ilvl w:val="0"/>
          <w:numId w:val="55"/>
        </w:numPr>
        <w:spacing w:after="160" w:line="252" w:lineRule="auto"/>
        <w:contextualSpacing/>
        <w:rPr>
          <w:rFonts w:ascii="Segoe UI" w:hAnsi="Segoe UI" w:cs="Segoe UI"/>
          <w:sz w:val="20"/>
        </w:rPr>
      </w:pPr>
      <w:r>
        <w:rPr>
          <w:rFonts w:ascii="Segoe UI" w:hAnsi="Segoe UI" w:cs="Segoe UI"/>
          <w:sz w:val="20"/>
        </w:rPr>
        <w:t>Marcin Czerwiński</w:t>
      </w:r>
      <w:r w:rsidR="005575E3">
        <w:rPr>
          <w:rFonts w:ascii="Segoe UI" w:hAnsi="Segoe UI" w:cs="Segoe UI"/>
          <w:sz w:val="20"/>
        </w:rPr>
        <w:t>,</w:t>
      </w:r>
    </w:p>
    <w:p w:rsidR="00CC5B00" w:rsidRDefault="00CC5B00" w:rsidP="00CC5B00">
      <w:pPr>
        <w:pStyle w:val="Akapitzlist"/>
        <w:numPr>
          <w:ilvl w:val="0"/>
          <w:numId w:val="55"/>
        </w:numPr>
        <w:spacing w:after="160" w:line="252" w:lineRule="auto"/>
        <w:contextualSpacing/>
        <w:rPr>
          <w:rFonts w:ascii="Segoe UI" w:hAnsi="Segoe UI" w:cs="Segoe UI"/>
          <w:sz w:val="20"/>
        </w:rPr>
      </w:pPr>
      <w:r>
        <w:rPr>
          <w:rFonts w:ascii="Segoe UI" w:hAnsi="Segoe UI" w:cs="Segoe UI"/>
          <w:sz w:val="20"/>
        </w:rPr>
        <w:t>Maciej Łopuch</w:t>
      </w:r>
      <w:r w:rsidR="005575E3">
        <w:rPr>
          <w:rFonts w:ascii="Segoe UI" w:hAnsi="Segoe UI" w:cs="Segoe UI"/>
          <w:sz w:val="20"/>
        </w:rPr>
        <w:t>,</w:t>
      </w:r>
    </w:p>
    <w:p w:rsidR="00CC5B00" w:rsidRDefault="00CC5B00" w:rsidP="00CC5B00">
      <w:pPr>
        <w:pStyle w:val="Akapitzlist"/>
        <w:numPr>
          <w:ilvl w:val="0"/>
          <w:numId w:val="55"/>
        </w:numPr>
        <w:spacing w:after="160" w:line="252" w:lineRule="auto"/>
        <w:contextualSpacing/>
        <w:rPr>
          <w:rFonts w:ascii="Segoe UI" w:hAnsi="Segoe UI" w:cs="Segoe UI"/>
          <w:sz w:val="20"/>
        </w:rPr>
      </w:pPr>
      <w:r>
        <w:rPr>
          <w:rFonts w:ascii="Segoe UI" w:hAnsi="Segoe UI" w:cs="Segoe UI"/>
          <w:sz w:val="20"/>
        </w:rPr>
        <w:t>Marcin Fedorowicz</w:t>
      </w:r>
      <w:r w:rsidR="005575E3">
        <w:rPr>
          <w:rFonts w:ascii="Segoe UI" w:hAnsi="Segoe UI" w:cs="Segoe UI"/>
          <w:sz w:val="20"/>
        </w:rPr>
        <w:t>,</w:t>
      </w:r>
    </w:p>
    <w:p w:rsidR="00CC5B00" w:rsidRDefault="00CC5B00" w:rsidP="00CC5B00">
      <w:pPr>
        <w:pStyle w:val="Akapitzlist"/>
        <w:numPr>
          <w:ilvl w:val="0"/>
          <w:numId w:val="55"/>
        </w:numPr>
        <w:spacing w:after="160" w:line="252" w:lineRule="auto"/>
        <w:contextualSpacing/>
        <w:rPr>
          <w:rFonts w:ascii="Segoe UI" w:hAnsi="Segoe UI" w:cs="Segoe UI"/>
          <w:sz w:val="20"/>
        </w:rPr>
      </w:pPr>
      <w:r>
        <w:rPr>
          <w:rFonts w:ascii="Segoe UI" w:hAnsi="Segoe UI" w:cs="Segoe UI"/>
          <w:sz w:val="20"/>
        </w:rPr>
        <w:t>Łukasz Borczyk</w:t>
      </w:r>
      <w:r w:rsidR="005575E3">
        <w:rPr>
          <w:rFonts w:ascii="Segoe UI" w:hAnsi="Segoe UI" w:cs="Segoe UI"/>
          <w:sz w:val="20"/>
        </w:rPr>
        <w:t>.</w:t>
      </w:r>
    </w:p>
    <w:p w:rsidR="00CC5B00" w:rsidRDefault="00CC5B00" w:rsidP="00CC5B00">
      <w:pPr>
        <w:rPr>
          <w:rFonts w:ascii="Segoe UI" w:hAnsi="Segoe UI" w:cs="Segoe UI"/>
        </w:rPr>
      </w:pPr>
    </w:p>
    <w:p w:rsidR="00CC5B00" w:rsidRDefault="00CC5B00" w:rsidP="00CC5B00">
      <w:pPr>
        <w:rPr>
          <w:rFonts w:ascii="Segoe UI" w:hAnsi="Segoe UI" w:cs="Segoe UI"/>
        </w:rPr>
      </w:pPr>
    </w:p>
    <w:p w:rsidR="00CC5B00" w:rsidRDefault="00CC5B00" w:rsidP="00CC5B00">
      <w:pPr>
        <w:ind w:left="75"/>
        <w:rPr>
          <w:rFonts w:ascii="Segoe UI" w:hAnsi="Segoe UI" w:cs="Segoe UI"/>
          <w:b/>
        </w:rPr>
      </w:pPr>
    </w:p>
    <w:p w:rsidR="00CC5B00" w:rsidRDefault="00CC5B00" w:rsidP="00CC5B00">
      <w:pPr>
        <w:ind w:left="75"/>
        <w:rPr>
          <w:rFonts w:ascii="Segoe UI" w:hAnsi="Segoe UI" w:cs="Segoe UI"/>
        </w:rPr>
      </w:pPr>
    </w:p>
    <w:p w:rsidR="00CC5B00" w:rsidRDefault="00CC5B00" w:rsidP="00CC5B00"/>
    <w:p w:rsidR="00CC5B00" w:rsidRDefault="00CC5B00" w:rsidP="00CC5B00">
      <w:pPr>
        <w:keepNext/>
        <w:jc w:val="center"/>
        <w:outlineLvl w:val="0"/>
        <w:rPr>
          <w:rFonts w:ascii="Segoe UI" w:hAnsi="Segoe UI" w:cs="Segoe UI"/>
          <w:b/>
        </w:rPr>
      </w:pPr>
    </w:p>
    <w:p w:rsidR="00C21597" w:rsidRDefault="00C21597"/>
    <w:sectPr w:rsidR="00C215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3B3" w:rsidRDefault="009363B3" w:rsidP="00CC5B00">
      <w:r>
        <w:separator/>
      </w:r>
    </w:p>
  </w:endnote>
  <w:endnote w:type="continuationSeparator" w:id="0">
    <w:p w:rsidR="009363B3" w:rsidRDefault="009363B3" w:rsidP="00CC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altName w:val="Segoe UI"/>
    <w:panose1 w:val="020B0502040204020203"/>
    <w:charset w:val="EE"/>
    <w:family w:val="swiss"/>
    <w:pitch w:val="variable"/>
    <w:sig w:usb0="E4002EFF" w:usb1="C000E47F" w:usb2="00000009" w:usb3="00000000" w:csb0="000001FF" w:csb1="00000000"/>
  </w:font>
  <w:font w:name="TimesNewRoman">
    <w:altName w:val="MS Mincho"/>
    <w:charset w:val="80"/>
    <w:family w:val="auto"/>
    <w:pitch w:val="default"/>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3B3" w:rsidRDefault="009363B3" w:rsidP="00CC5B00">
      <w:r>
        <w:separator/>
      </w:r>
    </w:p>
  </w:footnote>
  <w:footnote w:type="continuationSeparator" w:id="0">
    <w:p w:rsidR="009363B3" w:rsidRDefault="009363B3" w:rsidP="00CC5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3B3" w:rsidRPr="00CC5B00" w:rsidRDefault="009363B3">
    <w:pPr>
      <w:pStyle w:val="Nagwek"/>
      <w:rPr>
        <w:rFonts w:ascii="Segoe UI" w:hAnsi="Segoe UI" w:cs="Segoe UI"/>
      </w:rPr>
    </w:pPr>
    <w:r w:rsidRPr="00CC5B00">
      <w:rPr>
        <w:rFonts w:ascii="Segoe UI" w:hAnsi="Segoe UI" w:cs="Segoe UI"/>
      </w:rPr>
      <w:t>BZP-9.271.1.43.2020.AN</w:t>
    </w:r>
  </w:p>
  <w:p w:rsidR="009363B3" w:rsidRDefault="009363B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CAD"/>
    <w:multiLevelType w:val="hybridMultilevel"/>
    <w:tmpl w:val="96162FE6"/>
    <w:lvl w:ilvl="0" w:tplc="5360DD70">
      <w:start w:val="1"/>
      <w:numFmt w:val="decimal"/>
      <w:lvlText w:val="%1."/>
      <w:lvlJc w:val="left"/>
      <w:pPr>
        <w:ind w:left="435" w:hanging="360"/>
      </w:pPr>
    </w:lvl>
    <w:lvl w:ilvl="1" w:tplc="04150019">
      <w:start w:val="1"/>
      <w:numFmt w:val="lowerLetter"/>
      <w:lvlText w:val="%2."/>
      <w:lvlJc w:val="left"/>
      <w:pPr>
        <w:ind w:left="1155" w:hanging="360"/>
      </w:pPr>
    </w:lvl>
    <w:lvl w:ilvl="2" w:tplc="0415001B">
      <w:start w:val="1"/>
      <w:numFmt w:val="lowerRoman"/>
      <w:lvlText w:val="%3."/>
      <w:lvlJc w:val="right"/>
      <w:pPr>
        <w:ind w:left="1875" w:hanging="180"/>
      </w:pPr>
    </w:lvl>
    <w:lvl w:ilvl="3" w:tplc="0415000F">
      <w:start w:val="1"/>
      <w:numFmt w:val="decimal"/>
      <w:lvlText w:val="%4."/>
      <w:lvlJc w:val="left"/>
      <w:pPr>
        <w:ind w:left="2595" w:hanging="360"/>
      </w:pPr>
    </w:lvl>
    <w:lvl w:ilvl="4" w:tplc="04150019">
      <w:start w:val="1"/>
      <w:numFmt w:val="lowerLetter"/>
      <w:lvlText w:val="%5."/>
      <w:lvlJc w:val="left"/>
      <w:pPr>
        <w:ind w:left="3315" w:hanging="360"/>
      </w:pPr>
    </w:lvl>
    <w:lvl w:ilvl="5" w:tplc="0415001B">
      <w:start w:val="1"/>
      <w:numFmt w:val="lowerRoman"/>
      <w:lvlText w:val="%6."/>
      <w:lvlJc w:val="right"/>
      <w:pPr>
        <w:ind w:left="4035" w:hanging="180"/>
      </w:pPr>
    </w:lvl>
    <w:lvl w:ilvl="6" w:tplc="0415000F">
      <w:start w:val="1"/>
      <w:numFmt w:val="decimal"/>
      <w:lvlText w:val="%7."/>
      <w:lvlJc w:val="left"/>
      <w:pPr>
        <w:ind w:left="4755" w:hanging="360"/>
      </w:pPr>
    </w:lvl>
    <w:lvl w:ilvl="7" w:tplc="04150019">
      <w:start w:val="1"/>
      <w:numFmt w:val="lowerLetter"/>
      <w:lvlText w:val="%8."/>
      <w:lvlJc w:val="left"/>
      <w:pPr>
        <w:ind w:left="5475" w:hanging="360"/>
      </w:pPr>
    </w:lvl>
    <w:lvl w:ilvl="8" w:tplc="0415001B">
      <w:start w:val="1"/>
      <w:numFmt w:val="lowerRoman"/>
      <w:lvlText w:val="%9."/>
      <w:lvlJc w:val="right"/>
      <w:pPr>
        <w:ind w:left="6195" w:hanging="180"/>
      </w:pPr>
    </w:lvl>
  </w:abstractNum>
  <w:abstractNum w:abstractNumId="1" w15:restartNumberingAfterBreak="0">
    <w:nsid w:val="030203F4"/>
    <w:multiLevelType w:val="multilevel"/>
    <w:tmpl w:val="06068034"/>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 w15:restartNumberingAfterBreak="0">
    <w:nsid w:val="043D46D2"/>
    <w:multiLevelType w:val="hybridMultilevel"/>
    <w:tmpl w:val="3794AF84"/>
    <w:lvl w:ilvl="0" w:tplc="E7EE13B0">
      <w:start w:val="1"/>
      <w:numFmt w:val="decimal"/>
      <w:lvlText w:val="%1."/>
      <w:lvlJc w:val="left"/>
      <w:pPr>
        <w:ind w:left="577" w:hanging="360"/>
      </w:pPr>
      <w:rPr>
        <w:b w:val="0"/>
      </w:rPr>
    </w:lvl>
    <w:lvl w:ilvl="1" w:tplc="04150019">
      <w:start w:val="1"/>
      <w:numFmt w:val="lowerLetter"/>
      <w:lvlText w:val="%2."/>
      <w:lvlJc w:val="left"/>
      <w:pPr>
        <w:ind w:left="1515" w:hanging="360"/>
      </w:pPr>
    </w:lvl>
    <w:lvl w:ilvl="2" w:tplc="0415001B">
      <w:start w:val="1"/>
      <w:numFmt w:val="lowerRoman"/>
      <w:lvlText w:val="%3."/>
      <w:lvlJc w:val="right"/>
      <w:pPr>
        <w:ind w:left="2235" w:hanging="180"/>
      </w:pPr>
    </w:lvl>
    <w:lvl w:ilvl="3" w:tplc="0415000F">
      <w:start w:val="1"/>
      <w:numFmt w:val="decimal"/>
      <w:lvlText w:val="%4."/>
      <w:lvlJc w:val="left"/>
      <w:pPr>
        <w:ind w:left="2955" w:hanging="360"/>
      </w:pPr>
    </w:lvl>
    <w:lvl w:ilvl="4" w:tplc="04150019">
      <w:start w:val="1"/>
      <w:numFmt w:val="lowerLetter"/>
      <w:lvlText w:val="%5."/>
      <w:lvlJc w:val="left"/>
      <w:pPr>
        <w:ind w:left="3675" w:hanging="360"/>
      </w:pPr>
    </w:lvl>
    <w:lvl w:ilvl="5" w:tplc="0415001B">
      <w:start w:val="1"/>
      <w:numFmt w:val="lowerRoman"/>
      <w:lvlText w:val="%6."/>
      <w:lvlJc w:val="right"/>
      <w:pPr>
        <w:ind w:left="4395" w:hanging="180"/>
      </w:pPr>
    </w:lvl>
    <w:lvl w:ilvl="6" w:tplc="0415000F">
      <w:start w:val="1"/>
      <w:numFmt w:val="decimal"/>
      <w:lvlText w:val="%7."/>
      <w:lvlJc w:val="left"/>
      <w:pPr>
        <w:ind w:left="5115" w:hanging="360"/>
      </w:pPr>
    </w:lvl>
    <w:lvl w:ilvl="7" w:tplc="04150019">
      <w:start w:val="1"/>
      <w:numFmt w:val="lowerLetter"/>
      <w:lvlText w:val="%8."/>
      <w:lvlJc w:val="left"/>
      <w:pPr>
        <w:ind w:left="5835" w:hanging="360"/>
      </w:pPr>
    </w:lvl>
    <w:lvl w:ilvl="8" w:tplc="0415001B">
      <w:start w:val="1"/>
      <w:numFmt w:val="lowerRoman"/>
      <w:lvlText w:val="%9."/>
      <w:lvlJc w:val="right"/>
      <w:pPr>
        <w:ind w:left="6555" w:hanging="180"/>
      </w:pPr>
    </w:lvl>
  </w:abstractNum>
  <w:abstractNum w:abstractNumId="3" w15:restartNumberingAfterBreak="0">
    <w:nsid w:val="06E53091"/>
    <w:multiLevelType w:val="singleLevel"/>
    <w:tmpl w:val="C402FC0C"/>
    <w:lvl w:ilvl="0">
      <w:start w:val="1"/>
      <w:numFmt w:val="lowerLetter"/>
      <w:lvlText w:val="%1)"/>
      <w:lvlJc w:val="left"/>
      <w:pPr>
        <w:tabs>
          <w:tab w:val="num" w:pos="718"/>
        </w:tabs>
        <w:ind w:left="718" w:hanging="360"/>
      </w:pPr>
    </w:lvl>
  </w:abstractNum>
  <w:abstractNum w:abstractNumId="4" w15:restartNumberingAfterBreak="0">
    <w:nsid w:val="0BAA1982"/>
    <w:multiLevelType w:val="hybridMultilevel"/>
    <w:tmpl w:val="4F0C031C"/>
    <w:lvl w:ilvl="0" w:tplc="27CC2704">
      <w:start w:val="1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FF2639"/>
    <w:multiLevelType w:val="hybridMultilevel"/>
    <w:tmpl w:val="D57A1FBE"/>
    <w:lvl w:ilvl="0" w:tplc="0415000F">
      <w:start w:val="1"/>
      <w:numFmt w:val="decimal"/>
      <w:lvlText w:val="%1."/>
      <w:lvlJc w:val="left"/>
      <w:pPr>
        <w:ind w:left="502"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1581170"/>
    <w:multiLevelType w:val="singleLevel"/>
    <w:tmpl w:val="605031AE"/>
    <w:lvl w:ilvl="0">
      <w:start w:val="1"/>
      <w:numFmt w:val="decimal"/>
      <w:lvlText w:val="%1)"/>
      <w:lvlJc w:val="left"/>
      <w:pPr>
        <w:tabs>
          <w:tab w:val="num" w:pos="720"/>
        </w:tabs>
        <w:ind w:left="720" w:hanging="360"/>
      </w:pPr>
      <w:rPr>
        <w:rFonts w:cs="Times New Roman"/>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1E137374"/>
    <w:multiLevelType w:val="hybridMultilevel"/>
    <w:tmpl w:val="F23C9C94"/>
    <w:lvl w:ilvl="0" w:tplc="D2BE38D0">
      <w:start w:val="1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E5F64E8"/>
    <w:multiLevelType w:val="hybridMultilevel"/>
    <w:tmpl w:val="C1FC868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 w15:restartNumberingAfterBreak="0">
    <w:nsid w:val="1EEE51CC"/>
    <w:multiLevelType w:val="multilevel"/>
    <w:tmpl w:val="6E2E4FFE"/>
    <w:lvl w:ilvl="0">
      <w:start w:val="5"/>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20A33B3C"/>
    <w:multiLevelType w:val="hybridMultilevel"/>
    <w:tmpl w:val="5B880460"/>
    <w:lvl w:ilvl="0" w:tplc="6C4879C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256825"/>
    <w:multiLevelType w:val="hybridMultilevel"/>
    <w:tmpl w:val="33767C9E"/>
    <w:lvl w:ilvl="0" w:tplc="26C0E956">
      <w:start w:val="1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5223D62"/>
    <w:multiLevelType w:val="hybridMultilevel"/>
    <w:tmpl w:val="5240C4C2"/>
    <w:lvl w:ilvl="0" w:tplc="FFD8CECE">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7523A8A"/>
    <w:multiLevelType w:val="hybridMultilevel"/>
    <w:tmpl w:val="AFCEE952"/>
    <w:lvl w:ilvl="0" w:tplc="5190604C">
      <w:start w:val="1"/>
      <w:numFmt w:val="decimal"/>
      <w:lvlText w:val="%1)"/>
      <w:lvlJc w:val="left"/>
      <w:pPr>
        <w:ind w:left="502"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6" w15:restartNumberingAfterBreak="0">
    <w:nsid w:val="2BB46438"/>
    <w:multiLevelType w:val="hybridMultilevel"/>
    <w:tmpl w:val="274A88C2"/>
    <w:lvl w:ilvl="0" w:tplc="C5C0FA8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D0E2CD7"/>
    <w:multiLevelType w:val="hybridMultilevel"/>
    <w:tmpl w:val="9CAAB940"/>
    <w:lvl w:ilvl="0" w:tplc="4F7815B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EE96D17"/>
    <w:multiLevelType w:val="hybridMultilevel"/>
    <w:tmpl w:val="55ECBE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F7851BE"/>
    <w:multiLevelType w:val="hybridMultilevel"/>
    <w:tmpl w:val="3A948DAA"/>
    <w:lvl w:ilvl="0" w:tplc="20A81E20">
      <w:start w:val="1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FD66838"/>
    <w:multiLevelType w:val="hybridMultilevel"/>
    <w:tmpl w:val="30AC854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08D4F50"/>
    <w:multiLevelType w:val="hybridMultilevel"/>
    <w:tmpl w:val="CB007194"/>
    <w:lvl w:ilvl="0" w:tplc="04150001">
      <w:start w:val="1"/>
      <w:numFmt w:val="bullet"/>
      <w:lvlText w:val=""/>
      <w:lvlJc w:val="left"/>
      <w:pPr>
        <w:ind w:left="1185" w:hanging="360"/>
      </w:pPr>
      <w:rPr>
        <w:rFonts w:ascii="Symbol" w:hAnsi="Symbol" w:hint="default"/>
      </w:rPr>
    </w:lvl>
    <w:lvl w:ilvl="1" w:tplc="04150003">
      <w:start w:val="1"/>
      <w:numFmt w:val="bullet"/>
      <w:lvlText w:val="o"/>
      <w:lvlJc w:val="left"/>
      <w:pPr>
        <w:ind w:left="1905" w:hanging="360"/>
      </w:pPr>
      <w:rPr>
        <w:rFonts w:ascii="Courier New" w:hAnsi="Courier New" w:cs="Courier New" w:hint="default"/>
      </w:rPr>
    </w:lvl>
    <w:lvl w:ilvl="2" w:tplc="04150005">
      <w:start w:val="1"/>
      <w:numFmt w:val="bullet"/>
      <w:lvlText w:val=""/>
      <w:lvlJc w:val="left"/>
      <w:pPr>
        <w:ind w:left="2625" w:hanging="360"/>
      </w:pPr>
      <w:rPr>
        <w:rFonts w:ascii="Wingdings" w:hAnsi="Wingdings" w:hint="default"/>
      </w:rPr>
    </w:lvl>
    <w:lvl w:ilvl="3" w:tplc="04150001">
      <w:start w:val="1"/>
      <w:numFmt w:val="bullet"/>
      <w:lvlText w:val=""/>
      <w:lvlJc w:val="left"/>
      <w:pPr>
        <w:ind w:left="3345" w:hanging="360"/>
      </w:pPr>
      <w:rPr>
        <w:rFonts w:ascii="Symbol" w:hAnsi="Symbol" w:hint="default"/>
      </w:rPr>
    </w:lvl>
    <w:lvl w:ilvl="4" w:tplc="04150003">
      <w:start w:val="1"/>
      <w:numFmt w:val="bullet"/>
      <w:lvlText w:val="o"/>
      <w:lvlJc w:val="left"/>
      <w:pPr>
        <w:ind w:left="4065" w:hanging="360"/>
      </w:pPr>
      <w:rPr>
        <w:rFonts w:ascii="Courier New" w:hAnsi="Courier New" w:cs="Courier New" w:hint="default"/>
      </w:rPr>
    </w:lvl>
    <w:lvl w:ilvl="5" w:tplc="04150005">
      <w:start w:val="1"/>
      <w:numFmt w:val="bullet"/>
      <w:lvlText w:val=""/>
      <w:lvlJc w:val="left"/>
      <w:pPr>
        <w:ind w:left="4785" w:hanging="360"/>
      </w:pPr>
      <w:rPr>
        <w:rFonts w:ascii="Wingdings" w:hAnsi="Wingdings" w:hint="default"/>
      </w:rPr>
    </w:lvl>
    <w:lvl w:ilvl="6" w:tplc="04150001">
      <w:start w:val="1"/>
      <w:numFmt w:val="bullet"/>
      <w:lvlText w:val=""/>
      <w:lvlJc w:val="left"/>
      <w:pPr>
        <w:ind w:left="5505" w:hanging="360"/>
      </w:pPr>
      <w:rPr>
        <w:rFonts w:ascii="Symbol" w:hAnsi="Symbol" w:hint="default"/>
      </w:rPr>
    </w:lvl>
    <w:lvl w:ilvl="7" w:tplc="04150003">
      <w:start w:val="1"/>
      <w:numFmt w:val="bullet"/>
      <w:lvlText w:val="o"/>
      <w:lvlJc w:val="left"/>
      <w:pPr>
        <w:ind w:left="6225" w:hanging="360"/>
      </w:pPr>
      <w:rPr>
        <w:rFonts w:ascii="Courier New" w:hAnsi="Courier New" w:cs="Courier New" w:hint="default"/>
      </w:rPr>
    </w:lvl>
    <w:lvl w:ilvl="8" w:tplc="04150005">
      <w:start w:val="1"/>
      <w:numFmt w:val="bullet"/>
      <w:lvlText w:val=""/>
      <w:lvlJc w:val="left"/>
      <w:pPr>
        <w:ind w:left="6945" w:hanging="360"/>
      </w:pPr>
      <w:rPr>
        <w:rFonts w:ascii="Wingdings" w:hAnsi="Wingdings" w:hint="default"/>
      </w:rPr>
    </w:lvl>
  </w:abstractNum>
  <w:abstractNum w:abstractNumId="22" w15:restartNumberingAfterBreak="0">
    <w:nsid w:val="32146B02"/>
    <w:multiLevelType w:val="hybridMultilevel"/>
    <w:tmpl w:val="6F825DAC"/>
    <w:lvl w:ilvl="0" w:tplc="791C87B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395F37C7"/>
    <w:multiLevelType w:val="hybridMultilevel"/>
    <w:tmpl w:val="EE9095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CB07F75"/>
    <w:multiLevelType w:val="hybridMultilevel"/>
    <w:tmpl w:val="2F7616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E574474"/>
    <w:multiLevelType w:val="hybridMultilevel"/>
    <w:tmpl w:val="823CBD28"/>
    <w:lvl w:ilvl="0" w:tplc="5ADC2EC6">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19249FB"/>
    <w:multiLevelType w:val="hybridMultilevel"/>
    <w:tmpl w:val="B2E823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267253B"/>
    <w:multiLevelType w:val="multilevel"/>
    <w:tmpl w:val="F412E3E6"/>
    <w:lvl w:ilvl="0">
      <w:start w:val="2"/>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713452"/>
    <w:multiLevelType w:val="singleLevel"/>
    <w:tmpl w:val="3B8CC7EA"/>
    <w:name w:val="Tiret 1"/>
    <w:lvl w:ilvl="0">
      <w:start w:val="1"/>
      <w:numFmt w:val="bullet"/>
      <w:lvlText w:val="–"/>
      <w:lvlJc w:val="left"/>
      <w:pPr>
        <w:tabs>
          <w:tab w:val="num" w:pos="1417"/>
        </w:tabs>
        <w:ind w:left="1417" w:hanging="567"/>
      </w:pPr>
    </w:lvl>
  </w:abstractNum>
  <w:abstractNum w:abstractNumId="30" w15:restartNumberingAfterBreak="0">
    <w:nsid w:val="44970740"/>
    <w:multiLevelType w:val="hybridMultilevel"/>
    <w:tmpl w:val="BD829A92"/>
    <w:lvl w:ilvl="0" w:tplc="04150011">
      <w:start w:val="1"/>
      <w:numFmt w:val="decimal"/>
      <w:lvlText w:val="%1)"/>
      <w:lvlJc w:val="left"/>
      <w:pPr>
        <w:tabs>
          <w:tab w:val="num" w:pos="780"/>
        </w:tabs>
        <w:ind w:left="780" w:hanging="360"/>
      </w:pPr>
    </w:lvl>
    <w:lvl w:ilvl="1" w:tplc="04150019">
      <w:start w:val="1"/>
      <w:numFmt w:val="lowerLetter"/>
      <w:lvlText w:val="%2)"/>
      <w:lvlJc w:val="left"/>
      <w:pPr>
        <w:tabs>
          <w:tab w:val="num" w:pos="1500"/>
        </w:tabs>
        <w:ind w:left="1500" w:hanging="360"/>
      </w:pPr>
    </w:lvl>
    <w:lvl w:ilvl="2" w:tplc="0415001B">
      <w:start w:val="2"/>
      <w:numFmt w:val="decimal"/>
      <w:lvlText w:val="%3."/>
      <w:lvlJc w:val="left"/>
      <w:pPr>
        <w:tabs>
          <w:tab w:val="num" w:pos="2400"/>
        </w:tabs>
        <w:ind w:left="2400" w:hanging="36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31" w15:restartNumberingAfterBreak="0">
    <w:nsid w:val="46432A29"/>
    <w:multiLevelType w:val="multilevel"/>
    <w:tmpl w:val="29423E0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48327327"/>
    <w:multiLevelType w:val="hybridMultilevel"/>
    <w:tmpl w:val="2376AADC"/>
    <w:lvl w:ilvl="0" w:tplc="FB22CEB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EE907C7"/>
    <w:multiLevelType w:val="hybridMultilevel"/>
    <w:tmpl w:val="EF1A4DEA"/>
    <w:lvl w:ilvl="0" w:tplc="493CF39A">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FB50D8A"/>
    <w:multiLevelType w:val="multilevel"/>
    <w:tmpl w:val="21F86C1C"/>
    <w:lvl w:ilvl="0">
      <w:start w:val="12"/>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50312D0F"/>
    <w:multiLevelType w:val="hybridMultilevel"/>
    <w:tmpl w:val="B37E92F0"/>
    <w:lvl w:ilvl="0" w:tplc="AD38EC26">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6" w15:restartNumberingAfterBreak="0">
    <w:nsid w:val="5106071C"/>
    <w:multiLevelType w:val="hybridMultilevel"/>
    <w:tmpl w:val="72C6B3CE"/>
    <w:lvl w:ilvl="0" w:tplc="10B6789C">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4131FF1"/>
    <w:multiLevelType w:val="hybridMultilevel"/>
    <w:tmpl w:val="C63A58B8"/>
    <w:lvl w:ilvl="0" w:tplc="7F8CA12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6BA7360"/>
    <w:multiLevelType w:val="hybridMultilevel"/>
    <w:tmpl w:val="49E435A0"/>
    <w:lvl w:ilvl="0" w:tplc="21D2CF14">
      <w:start w:val="1"/>
      <w:numFmt w:val="decimal"/>
      <w:lvlText w:val="%1."/>
      <w:lvlJc w:val="left"/>
      <w:pPr>
        <w:ind w:left="435" w:hanging="360"/>
      </w:pPr>
    </w:lvl>
    <w:lvl w:ilvl="1" w:tplc="04150019">
      <w:start w:val="1"/>
      <w:numFmt w:val="lowerLetter"/>
      <w:lvlText w:val="%2."/>
      <w:lvlJc w:val="left"/>
      <w:pPr>
        <w:ind w:left="1155" w:hanging="360"/>
      </w:pPr>
    </w:lvl>
    <w:lvl w:ilvl="2" w:tplc="0415001B">
      <w:start w:val="1"/>
      <w:numFmt w:val="lowerRoman"/>
      <w:lvlText w:val="%3."/>
      <w:lvlJc w:val="right"/>
      <w:pPr>
        <w:ind w:left="1875" w:hanging="180"/>
      </w:pPr>
    </w:lvl>
    <w:lvl w:ilvl="3" w:tplc="0415000F">
      <w:start w:val="1"/>
      <w:numFmt w:val="decimal"/>
      <w:lvlText w:val="%4."/>
      <w:lvlJc w:val="left"/>
      <w:pPr>
        <w:ind w:left="2595" w:hanging="360"/>
      </w:pPr>
    </w:lvl>
    <w:lvl w:ilvl="4" w:tplc="04150019">
      <w:start w:val="1"/>
      <w:numFmt w:val="lowerLetter"/>
      <w:lvlText w:val="%5."/>
      <w:lvlJc w:val="left"/>
      <w:pPr>
        <w:ind w:left="3315" w:hanging="360"/>
      </w:pPr>
    </w:lvl>
    <w:lvl w:ilvl="5" w:tplc="0415001B">
      <w:start w:val="1"/>
      <w:numFmt w:val="lowerRoman"/>
      <w:lvlText w:val="%6."/>
      <w:lvlJc w:val="right"/>
      <w:pPr>
        <w:ind w:left="4035" w:hanging="180"/>
      </w:pPr>
    </w:lvl>
    <w:lvl w:ilvl="6" w:tplc="0415000F">
      <w:start w:val="1"/>
      <w:numFmt w:val="decimal"/>
      <w:lvlText w:val="%7."/>
      <w:lvlJc w:val="left"/>
      <w:pPr>
        <w:ind w:left="4755" w:hanging="360"/>
      </w:pPr>
    </w:lvl>
    <w:lvl w:ilvl="7" w:tplc="04150019">
      <w:start w:val="1"/>
      <w:numFmt w:val="lowerLetter"/>
      <w:lvlText w:val="%8."/>
      <w:lvlJc w:val="left"/>
      <w:pPr>
        <w:ind w:left="5475" w:hanging="360"/>
      </w:pPr>
    </w:lvl>
    <w:lvl w:ilvl="8" w:tplc="0415001B">
      <w:start w:val="1"/>
      <w:numFmt w:val="lowerRoman"/>
      <w:lvlText w:val="%9."/>
      <w:lvlJc w:val="right"/>
      <w:pPr>
        <w:ind w:left="6195" w:hanging="180"/>
      </w:pPr>
    </w:lvl>
  </w:abstractNum>
  <w:abstractNum w:abstractNumId="39" w15:restartNumberingAfterBreak="0">
    <w:nsid w:val="5BB20FDF"/>
    <w:multiLevelType w:val="hybridMultilevel"/>
    <w:tmpl w:val="02665E68"/>
    <w:lvl w:ilvl="0" w:tplc="E084D11E">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CA31A15"/>
    <w:multiLevelType w:val="singleLevel"/>
    <w:tmpl w:val="CB981644"/>
    <w:name w:val="Tiret 0"/>
    <w:lvl w:ilvl="0">
      <w:start w:val="1"/>
      <w:numFmt w:val="bullet"/>
      <w:lvlText w:val="–"/>
      <w:lvlJc w:val="left"/>
      <w:pPr>
        <w:tabs>
          <w:tab w:val="num" w:pos="850"/>
        </w:tabs>
        <w:ind w:left="850" w:hanging="850"/>
      </w:pPr>
    </w:lvl>
  </w:abstractNum>
  <w:abstractNum w:abstractNumId="41" w15:restartNumberingAfterBreak="0">
    <w:nsid w:val="5E150363"/>
    <w:multiLevelType w:val="hybridMultilevel"/>
    <w:tmpl w:val="244E1350"/>
    <w:lvl w:ilvl="0" w:tplc="2ADEE776">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E89097D"/>
    <w:multiLevelType w:val="hybridMultilevel"/>
    <w:tmpl w:val="7BEA411A"/>
    <w:lvl w:ilvl="0" w:tplc="E14CB41E">
      <w:start w:val="1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0113DE1"/>
    <w:multiLevelType w:val="hybridMultilevel"/>
    <w:tmpl w:val="B21094AC"/>
    <w:lvl w:ilvl="0" w:tplc="DDB27C1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8BE1C49"/>
    <w:multiLevelType w:val="hybridMultilevel"/>
    <w:tmpl w:val="B05E9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A0341D4"/>
    <w:multiLevelType w:val="hybridMultilevel"/>
    <w:tmpl w:val="06D206EC"/>
    <w:lvl w:ilvl="0" w:tplc="E24E7868">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B93299B"/>
    <w:multiLevelType w:val="hybridMultilevel"/>
    <w:tmpl w:val="8AF2DA2C"/>
    <w:lvl w:ilvl="0" w:tplc="E7EE13B0">
      <w:start w:val="1"/>
      <w:numFmt w:val="decimal"/>
      <w:lvlText w:val="%1."/>
      <w:lvlJc w:val="left"/>
      <w:pPr>
        <w:ind w:left="502" w:hanging="360"/>
      </w:pPr>
      <w:rPr>
        <w:b w:val="0"/>
      </w:rPr>
    </w:lvl>
    <w:lvl w:ilvl="1" w:tplc="04150019">
      <w:start w:val="1"/>
      <w:numFmt w:val="lowerLetter"/>
      <w:lvlText w:val="%2."/>
      <w:lvlJc w:val="left"/>
      <w:pPr>
        <w:ind w:left="1155" w:hanging="360"/>
      </w:pPr>
    </w:lvl>
    <w:lvl w:ilvl="2" w:tplc="0415001B">
      <w:start w:val="1"/>
      <w:numFmt w:val="lowerRoman"/>
      <w:lvlText w:val="%3."/>
      <w:lvlJc w:val="right"/>
      <w:pPr>
        <w:ind w:left="1875" w:hanging="180"/>
      </w:pPr>
    </w:lvl>
    <w:lvl w:ilvl="3" w:tplc="0415000F">
      <w:start w:val="1"/>
      <w:numFmt w:val="decimal"/>
      <w:lvlText w:val="%4."/>
      <w:lvlJc w:val="left"/>
      <w:pPr>
        <w:ind w:left="2595" w:hanging="360"/>
      </w:pPr>
    </w:lvl>
    <w:lvl w:ilvl="4" w:tplc="04150019">
      <w:start w:val="1"/>
      <w:numFmt w:val="lowerLetter"/>
      <w:lvlText w:val="%5."/>
      <w:lvlJc w:val="left"/>
      <w:pPr>
        <w:ind w:left="3315" w:hanging="360"/>
      </w:pPr>
    </w:lvl>
    <w:lvl w:ilvl="5" w:tplc="0415001B">
      <w:start w:val="1"/>
      <w:numFmt w:val="lowerRoman"/>
      <w:lvlText w:val="%6."/>
      <w:lvlJc w:val="right"/>
      <w:pPr>
        <w:ind w:left="4035" w:hanging="180"/>
      </w:pPr>
    </w:lvl>
    <w:lvl w:ilvl="6" w:tplc="0415000F">
      <w:start w:val="1"/>
      <w:numFmt w:val="decimal"/>
      <w:lvlText w:val="%7."/>
      <w:lvlJc w:val="left"/>
      <w:pPr>
        <w:ind w:left="4755" w:hanging="360"/>
      </w:pPr>
    </w:lvl>
    <w:lvl w:ilvl="7" w:tplc="04150019">
      <w:start w:val="1"/>
      <w:numFmt w:val="lowerLetter"/>
      <w:lvlText w:val="%8."/>
      <w:lvlJc w:val="left"/>
      <w:pPr>
        <w:ind w:left="5475" w:hanging="360"/>
      </w:pPr>
    </w:lvl>
    <w:lvl w:ilvl="8" w:tplc="0415001B">
      <w:start w:val="1"/>
      <w:numFmt w:val="lowerRoman"/>
      <w:lvlText w:val="%9."/>
      <w:lvlJc w:val="right"/>
      <w:pPr>
        <w:ind w:left="6195" w:hanging="180"/>
      </w:pPr>
    </w:lvl>
  </w:abstractNum>
  <w:abstractNum w:abstractNumId="47" w15:restartNumberingAfterBreak="0">
    <w:nsid w:val="6C566BCA"/>
    <w:multiLevelType w:val="multilevel"/>
    <w:tmpl w:val="C41CE698"/>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6E2261E9"/>
    <w:multiLevelType w:val="hybridMultilevel"/>
    <w:tmpl w:val="BFFE0E3E"/>
    <w:lvl w:ilvl="0" w:tplc="5B984962">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9" w15:restartNumberingAfterBreak="0">
    <w:nsid w:val="712E3161"/>
    <w:multiLevelType w:val="hybridMultilevel"/>
    <w:tmpl w:val="56FECE10"/>
    <w:lvl w:ilvl="0" w:tplc="E85829A6">
      <w:start w:val="1"/>
      <w:numFmt w:val="decimal"/>
      <w:lvlText w:val="%1)"/>
      <w:lvlJc w:val="left"/>
      <w:pPr>
        <w:tabs>
          <w:tab w:val="num" w:pos="720"/>
        </w:tabs>
        <w:ind w:left="720" w:hanging="360"/>
      </w:pPr>
      <w:rPr>
        <w:b w:val="0"/>
      </w:rPr>
    </w:lvl>
    <w:lvl w:ilvl="1" w:tplc="97DEA81C">
      <w:start w:val="5"/>
      <w:numFmt w:val="lowerLetter"/>
      <w:lvlText w:val="%2)"/>
      <w:lvlJc w:val="left"/>
      <w:pPr>
        <w:tabs>
          <w:tab w:val="num" w:pos="1440"/>
        </w:tabs>
        <w:ind w:left="1440" w:hanging="360"/>
      </w:pPr>
    </w:lvl>
    <w:lvl w:ilvl="2" w:tplc="32C88278">
      <w:start w:val="2"/>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74F93C50"/>
    <w:multiLevelType w:val="hybridMultilevel"/>
    <w:tmpl w:val="3976C006"/>
    <w:lvl w:ilvl="0" w:tplc="C5F61112">
      <w:start w:val="1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665418D"/>
    <w:multiLevelType w:val="hybridMultilevel"/>
    <w:tmpl w:val="67ACCB94"/>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76C529A4"/>
    <w:multiLevelType w:val="hybridMultilevel"/>
    <w:tmpl w:val="448C125E"/>
    <w:lvl w:ilvl="0" w:tplc="B1269322">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C510D12"/>
    <w:multiLevelType w:val="hybridMultilevel"/>
    <w:tmpl w:val="73E8020A"/>
    <w:lvl w:ilvl="0" w:tplc="8972572A">
      <w:start w:val="1"/>
      <w:numFmt w:val="decimal"/>
      <w:lvlText w:val="%1."/>
      <w:lvlJc w:val="left"/>
      <w:pPr>
        <w:tabs>
          <w:tab w:val="num" w:pos="435"/>
        </w:tabs>
        <w:ind w:left="435" w:hanging="360"/>
      </w:pPr>
    </w:lvl>
    <w:lvl w:ilvl="1" w:tplc="04150019">
      <w:start w:val="1"/>
      <w:numFmt w:val="lowerLetter"/>
      <w:lvlText w:val="%2."/>
      <w:lvlJc w:val="left"/>
      <w:pPr>
        <w:tabs>
          <w:tab w:val="num" w:pos="1155"/>
        </w:tabs>
        <w:ind w:left="1155" w:hanging="360"/>
      </w:pPr>
    </w:lvl>
    <w:lvl w:ilvl="2" w:tplc="0415001B">
      <w:start w:val="1"/>
      <w:numFmt w:val="lowerRoman"/>
      <w:lvlText w:val="%3."/>
      <w:lvlJc w:val="right"/>
      <w:pPr>
        <w:tabs>
          <w:tab w:val="num" w:pos="1875"/>
        </w:tabs>
        <w:ind w:left="1875" w:hanging="180"/>
      </w:pPr>
    </w:lvl>
    <w:lvl w:ilvl="3" w:tplc="0415000F">
      <w:start w:val="1"/>
      <w:numFmt w:val="decimal"/>
      <w:lvlText w:val="%4."/>
      <w:lvlJc w:val="left"/>
      <w:pPr>
        <w:tabs>
          <w:tab w:val="num" w:pos="2595"/>
        </w:tabs>
        <w:ind w:left="2595" w:hanging="360"/>
      </w:pPr>
    </w:lvl>
    <w:lvl w:ilvl="4" w:tplc="04150019">
      <w:start w:val="1"/>
      <w:numFmt w:val="lowerLetter"/>
      <w:lvlText w:val="%5."/>
      <w:lvlJc w:val="left"/>
      <w:pPr>
        <w:tabs>
          <w:tab w:val="num" w:pos="3315"/>
        </w:tabs>
        <w:ind w:left="3315" w:hanging="360"/>
      </w:pPr>
    </w:lvl>
    <w:lvl w:ilvl="5" w:tplc="0415001B">
      <w:start w:val="1"/>
      <w:numFmt w:val="lowerRoman"/>
      <w:lvlText w:val="%6."/>
      <w:lvlJc w:val="right"/>
      <w:pPr>
        <w:tabs>
          <w:tab w:val="num" w:pos="4035"/>
        </w:tabs>
        <w:ind w:left="4035" w:hanging="180"/>
      </w:pPr>
    </w:lvl>
    <w:lvl w:ilvl="6" w:tplc="0415000F">
      <w:start w:val="1"/>
      <w:numFmt w:val="decimal"/>
      <w:lvlText w:val="%7."/>
      <w:lvlJc w:val="left"/>
      <w:pPr>
        <w:tabs>
          <w:tab w:val="num" w:pos="4755"/>
        </w:tabs>
        <w:ind w:left="4755" w:hanging="360"/>
      </w:pPr>
    </w:lvl>
    <w:lvl w:ilvl="7" w:tplc="04150019">
      <w:start w:val="1"/>
      <w:numFmt w:val="lowerLetter"/>
      <w:lvlText w:val="%8."/>
      <w:lvlJc w:val="left"/>
      <w:pPr>
        <w:tabs>
          <w:tab w:val="num" w:pos="5475"/>
        </w:tabs>
        <w:ind w:left="5475" w:hanging="360"/>
      </w:pPr>
    </w:lvl>
    <w:lvl w:ilvl="8" w:tplc="0415001B">
      <w:start w:val="1"/>
      <w:numFmt w:val="lowerRoman"/>
      <w:lvlText w:val="%9."/>
      <w:lvlJc w:val="right"/>
      <w:pPr>
        <w:tabs>
          <w:tab w:val="num" w:pos="6195"/>
        </w:tabs>
        <w:ind w:left="6195" w:hanging="180"/>
      </w:pPr>
    </w:lvl>
  </w:abstractNum>
  <w:abstractNum w:abstractNumId="54" w15:restartNumberingAfterBreak="0">
    <w:nsid w:val="7C9817C8"/>
    <w:multiLevelType w:val="hybridMultilevel"/>
    <w:tmpl w:val="05167EB4"/>
    <w:lvl w:ilvl="0" w:tplc="342CF39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2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lvlOverride w:ilvl="0">
      <w:startOverride w:val="1"/>
    </w:lvlOverride>
    <w:lvlOverride w:ilvl="1">
      <w:startOverride w:val="5"/>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23"/>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num>
  <w:num w:numId="55">
    <w:abstractNumId w:val="21"/>
  </w:num>
  <w:num w:numId="56">
    <w:abstractNumId w:val="0"/>
  </w:num>
  <w:num w:numId="57">
    <w:abstractNumId w:val="20"/>
  </w:num>
  <w:num w:numId="58">
    <w:abstractNumId w:val="51"/>
  </w:num>
  <w:num w:numId="59">
    <w:abstractNumId w:val="44"/>
  </w:num>
  <w:num w:numId="60">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B00"/>
    <w:rsid w:val="000A607E"/>
    <w:rsid w:val="00115461"/>
    <w:rsid w:val="00166AA5"/>
    <w:rsid w:val="00263691"/>
    <w:rsid w:val="003B537D"/>
    <w:rsid w:val="003D2B66"/>
    <w:rsid w:val="003E550C"/>
    <w:rsid w:val="004E7912"/>
    <w:rsid w:val="005575E3"/>
    <w:rsid w:val="00567720"/>
    <w:rsid w:val="005F643C"/>
    <w:rsid w:val="006E40D1"/>
    <w:rsid w:val="0070653B"/>
    <w:rsid w:val="007731F4"/>
    <w:rsid w:val="00795138"/>
    <w:rsid w:val="00795944"/>
    <w:rsid w:val="00836922"/>
    <w:rsid w:val="0090383E"/>
    <w:rsid w:val="009363B3"/>
    <w:rsid w:val="00963DA3"/>
    <w:rsid w:val="00AA1156"/>
    <w:rsid w:val="00AE1E17"/>
    <w:rsid w:val="00B667D3"/>
    <w:rsid w:val="00BB20BC"/>
    <w:rsid w:val="00C20B2A"/>
    <w:rsid w:val="00C21597"/>
    <w:rsid w:val="00C87DF5"/>
    <w:rsid w:val="00CC5B00"/>
    <w:rsid w:val="00D0415B"/>
    <w:rsid w:val="00D669E4"/>
    <w:rsid w:val="00E05C77"/>
    <w:rsid w:val="00F51B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49220"/>
  <w15:docId w15:val="{178F90AC-2969-4F8F-A622-4933469C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5B00"/>
    <w:pPr>
      <w:spacing w:after="0" w:line="240" w:lineRule="auto"/>
    </w:pPr>
    <w:rPr>
      <w:rFonts w:ascii="Times New Roman" w:eastAsia="Times New Roman" w:hAnsi="Times New Roman" w:cs="Times New Roman"/>
      <w:sz w:val="20"/>
      <w:szCs w:val="20"/>
      <w:lang w:eastAsia="pl-PL"/>
    </w:rPr>
  </w:style>
  <w:style w:type="paragraph" w:styleId="Nagwek1">
    <w:name w:val="heading 1"/>
    <w:aliases w:val="Heading 1 Char"/>
    <w:basedOn w:val="Normalny"/>
    <w:next w:val="Normalny"/>
    <w:link w:val="Nagwek1Znak"/>
    <w:qFormat/>
    <w:rsid w:val="00CC5B00"/>
    <w:pPr>
      <w:keepNext/>
      <w:spacing w:line="360" w:lineRule="auto"/>
      <w:outlineLvl w:val="0"/>
    </w:pPr>
    <w:rPr>
      <w:b/>
      <w:bCs/>
      <w:sz w:val="24"/>
    </w:rPr>
  </w:style>
  <w:style w:type="paragraph" w:styleId="Nagwek2">
    <w:name w:val="heading 2"/>
    <w:basedOn w:val="Normalny"/>
    <w:next w:val="Normalny"/>
    <w:link w:val="Nagwek2Znak"/>
    <w:semiHidden/>
    <w:unhideWhenUsed/>
    <w:qFormat/>
    <w:rsid w:val="00CC5B00"/>
    <w:pPr>
      <w:keepNext/>
      <w:widowControl w:val="0"/>
      <w:jc w:val="center"/>
      <w:outlineLvl w:val="1"/>
    </w:pPr>
    <w:rPr>
      <w:b/>
      <w:sz w:val="24"/>
    </w:rPr>
  </w:style>
  <w:style w:type="paragraph" w:styleId="Nagwek3">
    <w:name w:val="heading 3"/>
    <w:basedOn w:val="Normalny"/>
    <w:next w:val="Normalny"/>
    <w:link w:val="Nagwek3Znak"/>
    <w:semiHidden/>
    <w:unhideWhenUsed/>
    <w:qFormat/>
    <w:rsid w:val="00CC5B0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CC5B00"/>
    <w:pPr>
      <w:keepNext/>
      <w:spacing w:before="240" w:after="60"/>
      <w:outlineLvl w:val="3"/>
    </w:pPr>
    <w:rPr>
      <w:b/>
      <w:bCs/>
      <w:sz w:val="28"/>
      <w:szCs w:val="28"/>
    </w:rPr>
  </w:style>
  <w:style w:type="paragraph" w:styleId="Nagwek5">
    <w:name w:val="heading 5"/>
    <w:basedOn w:val="Normalny"/>
    <w:next w:val="Normalny"/>
    <w:link w:val="Nagwek5Znak"/>
    <w:semiHidden/>
    <w:unhideWhenUsed/>
    <w:qFormat/>
    <w:rsid w:val="00CC5B00"/>
    <w:pPr>
      <w:spacing w:before="240" w:after="60"/>
      <w:outlineLvl w:val="4"/>
    </w:pPr>
    <w:rPr>
      <w:b/>
      <w:bCs/>
      <w:i/>
      <w:iCs/>
      <w:sz w:val="26"/>
      <w:szCs w:val="26"/>
      <w:lang w:eastAsia="ar-SA"/>
    </w:rPr>
  </w:style>
  <w:style w:type="paragraph" w:styleId="Nagwek6">
    <w:name w:val="heading 6"/>
    <w:basedOn w:val="Normalny"/>
    <w:next w:val="Normalny"/>
    <w:link w:val="Nagwek6Znak"/>
    <w:semiHidden/>
    <w:unhideWhenUsed/>
    <w:qFormat/>
    <w:rsid w:val="00CC5B00"/>
    <w:pPr>
      <w:spacing w:before="240" w:after="60"/>
      <w:outlineLvl w:val="5"/>
    </w:pPr>
    <w:rPr>
      <w:b/>
      <w:bCs/>
      <w:sz w:val="22"/>
      <w:szCs w:val="22"/>
    </w:rPr>
  </w:style>
  <w:style w:type="paragraph" w:styleId="Nagwek7">
    <w:name w:val="heading 7"/>
    <w:basedOn w:val="Normalny"/>
    <w:next w:val="Normalny"/>
    <w:link w:val="Nagwek7Znak"/>
    <w:semiHidden/>
    <w:unhideWhenUsed/>
    <w:qFormat/>
    <w:rsid w:val="00CC5B00"/>
    <w:pPr>
      <w:spacing w:before="240" w:after="60"/>
      <w:outlineLvl w:val="6"/>
    </w:pPr>
    <w:rPr>
      <w:sz w:val="24"/>
      <w:szCs w:val="24"/>
    </w:rPr>
  </w:style>
  <w:style w:type="paragraph" w:styleId="Nagwek8">
    <w:name w:val="heading 8"/>
    <w:basedOn w:val="Normalny"/>
    <w:next w:val="Normalny"/>
    <w:link w:val="Nagwek8Znak"/>
    <w:semiHidden/>
    <w:unhideWhenUsed/>
    <w:qFormat/>
    <w:rsid w:val="00CC5B00"/>
    <w:pPr>
      <w:keepNext/>
      <w:outlineLvl w:val="7"/>
    </w:pPr>
    <w:rPr>
      <w:rFonts w:ascii="Calibri" w:hAnsi="Calibri"/>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1"/>
    <w:basedOn w:val="Domylnaczcionkaakapitu"/>
    <w:link w:val="Nagwek1"/>
    <w:rsid w:val="00CC5B00"/>
    <w:rPr>
      <w:rFonts w:ascii="Times New Roman" w:eastAsia="Times New Roman" w:hAnsi="Times New Roman" w:cs="Times New Roman"/>
      <w:b/>
      <w:bCs/>
      <w:sz w:val="24"/>
      <w:szCs w:val="20"/>
      <w:lang w:eastAsia="pl-PL"/>
    </w:rPr>
  </w:style>
  <w:style w:type="character" w:customStyle="1" w:styleId="Nagwek2Znak">
    <w:name w:val="Nagłówek 2 Znak"/>
    <w:basedOn w:val="Domylnaczcionkaakapitu"/>
    <w:link w:val="Nagwek2"/>
    <w:semiHidden/>
    <w:rsid w:val="00CC5B00"/>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semiHidden/>
    <w:rsid w:val="00CC5B00"/>
    <w:rPr>
      <w:rFonts w:ascii="Arial" w:eastAsia="Times New Roman" w:hAnsi="Arial" w:cs="Arial"/>
      <w:b/>
      <w:bCs/>
      <w:sz w:val="26"/>
      <w:szCs w:val="26"/>
      <w:lang w:eastAsia="pl-PL"/>
    </w:rPr>
  </w:style>
  <w:style w:type="character" w:customStyle="1" w:styleId="Nagwek5Znak">
    <w:name w:val="Nagłówek 5 Znak"/>
    <w:basedOn w:val="Domylnaczcionkaakapitu"/>
    <w:link w:val="Nagwek5"/>
    <w:semiHidden/>
    <w:rsid w:val="00CC5B00"/>
    <w:rPr>
      <w:rFonts w:ascii="Times New Roman" w:eastAsia="Times New Roman" w:hAnsi="Times New Roman" w:cs="Times New Roman"/>
      <w:b/>
      <w:bCs/>
      <w:i/>
      <w:iCs/>
      <w:sz w:val="26"/>
      <w:szCs w:val="26"/>
      <w:lang w:eastAsia="ar-SA"/>
    </w:rPr>
  </w:style>
  <w:style w:type="character" w:customStyle="1" w:styleId="Nagwek4Znak">
    <w:name w:val="Nagłówek 4 Znak"/>
    <w:basedOn w:val="Domylnaczcionkaakapitu"/>
    <w:link w:val="Nagwek4"/>
    <w:semiHidden/>
    <w:rsid w:val="00CC5B00"/>
    <w:rPr>
      <w:rFonts w:ascii="Times New Roman" w:eastAsia="Times New Roman" w:hAnsi="Times New Roman" w:cs="Times New Roman"/>
      <w:b/>
      <w:bCs/>
      <w:sz w:val="28"/>
      <w:szCs w:val="28"/>
      <w:lang w:eastAsia="pl-PL"/>
    </w:rPr>
  </w:style>
  <w:style w:type="character" w:customStyle="1" w:styleId="Nagwek6Znak">
    <w:name w:val="Nagłówek 6 Znak"/>
    <w:basedOn w:val="Domylnaczcionkaakapitu"/>
    <w:link w:val="Nagwek6"/>
    <w:semiHidden/>
    <w:rsid w:val="00CC5B00"/>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CC5B00"/>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CC5B00"/>
    <w:rPr>
      <w:rFonts w:ascii="Calibri" w:eastAsia="Times New Roman" w:hAnsi="Calibri" w:cs="Times New Roman"/>
      <w:i/>
      <w:sz w:val="20"/>
      <w:szCs w:val="20"/>
      <w:lang w:eastAsia="pl-PL"/>
    </w:rPr>
  </w:style>
  <w:style w:type="character" w:customStyle="1" w:styleId="Nagwek1Znak1">
    <w:name w:val="Nagłówek 1 Znak1"/>
    <w:aliases w:val="Heading 1 Char Znak"/>
    <w:basedOn w:val="Domylnaczcionkaakapitu"/>
    <w:rsid w:val="00CC5B00"/>
    <w:rPr>
      <w:rFonts w:asciiTheme="majorHAnsi" w:eastAsiaTheme="majorEastAsia" w:hAnsiTheme="majorHAnsi" w:cstheme="majorBidi"/>
      <w:color w:val="2E74B5" w:themeColor="accent1" w:themeShade="BF"/>
      <w:sz w:val="32"/>
      <w:szCs w:val="32"/>
    </w:rPr>
  </w:style>
  <w:style w:type="paragraph" w:customStyle="1" w:styleId="msonormal0">
    <w:name w:val="msonormal"/>
    <w:basedOn w:val="Normalny"/>
    <w:rsid w:val="00CC5B00"/>
    <w:pPr>
      <w:spacing w:before="100" w:beforeAutospacing="1" w:after="100" w:afterAutospacing="1"/>
    </w:pPr>
    <w:rPr>
      <w:sz w:val="24"/>
      <w:szCs w:val="24"/>
    </w:rPr>
  </w:style>
  <w:style w:type="paragraph" w:styleId="Tekstprzypisudolnego">
    <w:name w:val="footnote text"/>
    <w:basedOn w:val="Normalny"/>
    <w:link w:val="TekstprzypisudolnegoZnak"/>
    <w:semiHidden/>
    <w:unhideWhenUsed/>
    <w:rsid w:val="00CC5B00"/>
  </w:style>
  <w:style w:type="character" w:customStyle="1" w:styleId="TekstprzypisudolnegoZnak">
    <w:name w:val="Tekst przypisu dolnego Znak"/>
    <w:basedOn w:val="Domylnaczcionkaakapitu"/>
    <w:link w:val="Tekstprzypisudolnego"/>
    <w:semiHidden/>
    <w:rsid w:val="00CC5B00"/>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CC5B00"/>
    <w:pPr>
      <w:tabs>
        <w:tab w:val="center" w:pos="4536"/>
        <w:tab w:val="right" w:pos="9072"/>
      </w:tabs>
    </w:pPr>
  </w:style>
  <w:style w:type="character" w:customStyle="1" w:styleId="NagwekZnak">
    <w:name w:val="Nagłówek Znak"/>
    <w:basedOn w:val="Domylnaczcionkaakapitu"/>
    <w:link w:val="Nagwek"/>
    <w:uiPriority w:val="99"/>
    <w:rsid w:val="00CC5B00"/>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CC5B00"/>
    <w:pPr>
      <w:tabs>
        <w:tab w:val="center" w:pos="4536"/>
        <w:tab w:val="right" w:pos="9072"/>
      </w:tabs>
    </w:pPr>
  </w:style>
  <w:style w:type="character" w:customStyle="1" w:styleId="StopkaZnak">
    <w:name w:val="Stopka Znak"/>
    <w:basedOn w:val="Domylnaczcionkaakapitu"/>
    <w:link w:val="Stopka"/>
    <w:rsid w:val="00CC5B00"/>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C5B0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CC5B00"/>
  </w:style>
  <w:style w:type="paragraph" w:styleId="Tytu">
    <w:name w:val="Title"/>
    <w:basedOn w:val="Normalny"/>
    <w:link w:val="TytuZnak"/>
    <w:qFormat/>
    <w:rsid w:val="00CC5B00"/>
    <w:pPr>
      <w:jc w:val="center"/>
    </w:pPr>
    <w:rPr>
      <w:b/>
      <w:sz w:val="36"/>
    </w:rPr>
  </w:style>
  <w:style w:type="character" w:customStyle="1" w:styleId="TytuZnak">
    <w:name w:val="Tytuł Znak"/>
    <w:basedOn w:val="Domylnaczcionkaakapitu"/>
    <w:link w:val="Tytu"/>
    <w:rsid w:val="00CC5B00"/>
    <w:rPr>
      <w:rFonts w:ascii="Times New Roman" w:eastAsia="Times New Roman" w:hAnsi="Times New Roman" w:cs="Times New Roman"/>
      <w:b/>
      <w:sz w:val="36"/>
      <w:szCs w:val="20"/>
      <w:lang w:eastAsia="pl-PL"/>
    </w:rPr>
  </w:style>
  <w:style w:type="character" w:customStyle="1" w:styleId="TekstpodstawowyZnak">
    <w:name w:val="Tekst podstawowy Znak"/>
    <w:aliases w:val="Body Text Char2 Znak Znak1,Body Text Char Char Znak Znak1,Body Text Char1 Char1 Char Znak Znak1,Body Text Char Char1 Char Char Znak Znak1,Body Text Char Char Char Char Char Znak Znak1,Body Text Char1 Char Char Char Znak Znak1"/>
    <w:basedOn w:val="Domylnaczcionkaakapitu"/>
    <w:link w:val="Tekstpodstawowy"/>
    <w:semiHidden/>
    <w:locked/>
    <w:rsid w:val="00CC5B00"/>
    <w:rPr>
      <w:b/>
      <w:i/>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semiHidden/>
    <w:unhideWhenUsed/>
    <w:rsid w:val="00CC5B00"/>
    <w:pPr>
      <w:jc w:val="center"/>
    </w:pPr>
    <w:rPr>
      <w:rFonts w:asciiTheme="minorHAnsi" w:eastAsiaTheme="minorHAnsi" w:hAnsiTheme="minorHAnsi" w:cstheme="minorBidi"/>
      <w:b/>
      <w:i/>
      <w:sz w:val="28"/>
      <w:szCs w:val="22"/>
      <w:lang w:eastAsia="en-US"/>
    </w:rPr>
  </w:style>
  <w:style w:type="character" w:customStyle="1" w:styleId="TekstpodstawowyZnak1">
    <w:name w:val="Tekst podstawowy Znak1"/>
    <w:aliases w:val="Body Text Char2 Znak Znak,Body Text Char Char Znak Znak,Body Text Char1 Char1 Char Znak Znak,Body Text Char Char1 Char Char Znak Znak,Body Text Char Char Char Char Char Znak Znak,Body Text Char1 Char Char Char Znak Znak,LOAN Znak"/>
    <w:basedOn w:val="Domylnaczcionkaakapitu"/>
    <w:semiHidden/>
    <w:rsid w:val="00CC5B0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CC5B00"/>
    <w:pPr>
      <w:spacing w:before="120" w:line="288" w:lineRule="auto"/>
      <w:ind w:left="180"/>
      <w:jc w:val="both"/>
    </w:pPr>
    <w:rPr>
      <w:bCs/>
      <w:sz w:val="24"/>
      <w:szCs w:val="24"/>
    </w:rPr>
  </w:style>
  <w:style w:type="character" w:customStyle="1" w:styleId="TekstpodstawowywcityZnak">
    <w:name w:val="Tekst podstawowy wcięty Znak"/>
    <w:basedOn w:val="Domylnaczcionkaakapitu"/>
    <w:link w:val="Tekstpodstawowywcity"/>
    <w:uiPriority w:val="99"/>
    <w:semiHidden/>
    <w:rsid w:val="00CC5B00"/>
    <w:rPr>
      <w:rFonts w:ascii="Times New Roman" w:eastAsia="Times New Roman" w:hAnsi="Times New Roman" w:cs="Times New Roman"/>
      <w:bCs/>
      <w:sz w:val="24"/>
      <w:szCs w:val="24"/>
      <w:lang w:eastAsia="pl-PL"/>
    </w:rPr>
  </w:style>
  <w:style w:type="paragraph" w:styleId="Podtytu">
    <w:name w:val="Subtitle"/>
    <w:basedOn w:val="Normalny"/>
    <w:link w:val="PodtytuZnak"/>
    <w:qFormat/>
    <w:rsid w:val="00CC5B00"/>
    <w:pPr>
      <w:widowControl w:val="0"/>
      <w:jc w:val="center"/>
    </w:pPr>
    <w:rPr>
      <w:b/>
      <w:sz w:val="28"/>
    </w:rPr>
  </w:style>
  <w:style w:type="character" w:customStyle="1" w:styleId="PodtytuZnak">
    <w:name w:val="Podtytuł Znak"/>
    <w:basedOn w:val="Domylnaczcionkaakapitu"/>
    <w:link w:val="Podtytu"/>
    <w:rsid w:val="00CC5B00"/>
    <w:rPr>
      <w:rFonts w:ascii="Times New Roman" w:eastAsia="Times New Roman" w:hAnsi="Times New Roman" w:cs="Times New Roman"/>
      <w:b/>
      <w:sz w:val="28"/>
      <w:szCs w:val="20"/>
      <w:lang w:eastAsia="pl-PL"/>
    </w:rPr>
  </w:style>
  <w:style w:type="character" w:customStyle="1" w:styleId="Tekstpodstawowyzwciciem2Znak">
    <w:name w:val="Tekst podstawowy z wcięciem 2 Znak"/>
    <w:basedOn w:val="TekstpodstawowywcityZnak"/>
    <w:link w:val="Tekstpodstawowyzwciciem2"/>
    <w:semiHidden/>
    <w:rsid w:val="00CC5B00"/>
    <w:rPr>
      <w:rFonts w:ascii="Calibri" w:eastAsia="Times New Roman" w:hAnsi="Calibri" w:cs="Times New Roman"/>
      <w:bCs w:val="0"/>
      <w:sz w:val="24"/>
      <w:szCs w:val="24"/>
      <w:lang w:eastAsia="pl-PL"/>
    </w:rPr>
  </w:style>
  <w:style w:type="paragraph" w:styleId="Tekstpodstawowyzwciciem2">
    <w:name w:val="Body Text First Indent 2"/>
    <w:basedOn w:val="Tekstpodstawowywcity"/>
    <w:link w:val="Tekstpodstawowyzwciciem2Znak"/>
    <w:semiHidden/>
    <w:unhideWhenUsed/>
    <w:rsid w:val="00CC5B00"/>
    <w:pPr>
      <w:spacing w:before="0" w:after="120" w:line="240" w:lineRule="auto"/>
      <w:ind w:left="283" w:firstLine="210"/>
      <w:jc w:val="left"/>
    </w:pPr>
    <w:rPr>
      <w:rFonts w:ascii="Calibri" w:hAnsi="Calibri"/>
      <w:bCs w:val="0"/>
      <w:sz w:val="22"/>
      <w:szCs w:val="22"/>
    </w:rPr>
  </w:style>
  <w:style w:type="paragraph" w:styleId="Tekstpodstawowy2">
    <w:name w:val="Body Text 2"/>
    <w:basedOn w:val="Normalny"/>
    <w:link w:val="Tekstpodstawowy2Znak"/>
    <w:semiHidden/>
    <w:unhideWhenUsed/>
    <w:rsid w:val="00CC5B00"/>
    <w:pPr>
      <w:spacing w:after="120" w:line="480" w:lineRule="auto"/>
    </w:pPr>
  </w:style>
  <w:style w:type="character" w:customStyle="1" w:styleId="Tekstpodstawowy2Znak">
    <w:name w:val="Tekst podstawowy 2 Znak"/>
    <w:basedOn w:val="Domylnaczcionkaakapitu"/>
    <w:link w:val="Tekstpodstawowy2"/>
    <w:semiHidden/>
    <w:rsid w:val="00CC5B00"/>
    <w:rPr>
      <w:rFonts w:ascii="Times New Roman" w:eastAsia="Times New Roman" w:hAnsi="Times New Roman" w:cs="Times New Roman"/>
      <w:sz w:val="20"/>
      <w:szCs w:val="20"/>
      <w:lang w:eastAsia="pl-PL"/>
    </w:rPr>
  </w:style>
  <w:style w:type="character" w:customStyle="1" w:styleId="Tekstpodstawowy3Znak">
    <w:name w:val="Tekst podstawowy 3 Znak"/>
    <w:basedOn w:val="Domylnaczcionkaakapitu"/>
    <w:link w:val="Tekstpodstawowy3"/>
    <w:semiHidden/>
    <w:rsid w:val="00CC5B00"/>
    <w:rPr>
      <w:rFonts w:ascii="Times New Roman" w:eastAsia="Times New Roman" w:hAnsi="Times New Roman" w:cs="Times New Roman"/>
      <w:sz w:val="26"/>
      <w:szCs w:val="20"/>
      <w:lang w:val="x-none" w:eastAsia="x-none"/>
    </w:rPr>
  </w:style>
  <w:style w:type="paragraph" w:styleId="Tekstpodstawowy3">
    <w:name w:val="Body Text 3"/>
    <w:basedOn w:val="Normalny"/>
    <w:link w:val="Tekstpodstawowy3Znak"/>
    <w:semiHidden/>
    <w:unhideWhenUsed/>
    <w:rsid w:val="00CC5B00"/>
    <w:pPr>
      <w:widowControl w:val="0"/>
      <w:jc w:val="both"/>
    </w:pPr>
    <w:rPr>
      <w:sz w:val="26"/>
      <w:lang w:val="x-none" w:eastAsia="x-none"/>
    </w:rPr>
  </w:style>
  <w:style w:type="character" w:customStyle="1" w:styleId="Tekstpodstawowywcity2Znak">
    <w:name w:val="Tekst podstawowy wcięty 2 Znak"/>
    <w:basedOn w:val="Domylnaczcionkaakapitu"/>
    <w:link w:val="Tekstpodstawowywcity2"/>
    <w:semiHidden/>
    <w:rsid w:val="00CC5B00"/>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semiHidden/>
    <w:unhideWhenUsed/>
    <w:rsid w:val="00CC5B00"/>
    <w:pPr>
      <w:spacing w:after="120" w:line="480" w:lineRule="auto"/>
      <w:ind w:left="283"/>
    </w:pPr>
  </w:style>
  <w:style w:type="paragraph" w:styleId="Tekstpodstawowywcity3">
    <w:name w:val="Body Text Indent 3"/>
    <w:basedOn w:val="Normalny"/>
    <w:link w:val="Tekstpodstawowywcity3Znak"/>
    <w:semiHidden/>
    <w:unhideWhenUsed/>
    <w:rsid w:val="00CC5B00"/>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CC5B00"/>
    <w:rPr>
      <w:rFonts w:ascii="Times New Roman" w:eastAsia="Times New Roman" w:hAnsi="Times New Roman" w:cs="Times New Roman"/>
      <w:sz w:val="16"/>
      <w:szCs w:val="16"/>
      <w:lang w:eastAsia="pl-PL"/>
    </w:rPr>
  </w:style>
  <w:style w:type="character" w:customStyle="1" w:styleId="TekstdymkaZnak">
    <w:name w:val="Tekst dymka Znak"/>
    <w:basedOn w:val="Domylnaczcionkaakapitu"/>
    <w:link w:val="Tekstdymka"/>
    <w:semiHidden/>
    <w:rsid w:val="00CC5B00"/>
    <w:rPr>
      <w:rFonts w:ascii="Tahoma" w:eastAsia="Times New Roman" w:hAnsi="Tahoma" w:cs="Tahoma"/>
      <w:sz w:val="16"/>
      <w:szCs w:val="16"/>
      <w:lang w:eastAsia="pl-PL"/>
    </w:rPr>
  </w:style>
  <w:style w:type="paragraph" w:styleId="Tekstdymka">
    <w:name w:val="Balloon Text"/>
    <w:basedOn w:val="Normalny"/>
    <w:link w:val="TekstdymkaZnak"/>
    <w:semiHidden/>
    <w:unhideWhenUsed/>
    <w:rsid w:val="00CC5B00"/>
    <w:rPr>
      <w:rFonts w:ascii="Tahoma" w:hAnsi="Tahoma" w:cs="Tahoma"/>
      <w:sz w:val="16"/>
      <w:szCs w:val="16"/>
    </w:rPr>
  </w:style>
  <w:style w:type="paragraph" w:styleId="Bezodstpw">
    <w:name w:val="No Spacing"/>
    <w:uiPriority w:val="1"/>
    <w:qFormat/>
    <w:rsid w:val="00CC5B00"/>
    <w:pPr>
      <w:suppressAutoHyphens/>
      <w:spacing w:after="0" w:line="240" w:lineRule="auto"/>
    </w:pPr>
    <w:rPr>
      <w:rFonts w:ascii="Calibri" w:eastAsia="Calibri" w:hAnsi="Calibri" w:cs="Times New Roman"/>
      <w:lang w:eastAsia="zh-CN"/>
    </w:rPr>
  </w:style>
  <w:style w:type="character" w:customStyle="1" w:styleId="AkapitzlistZnak">
    <w:name w:val="Akapit z listą Znak"/>
    <w:aliases w:val="L1 Znak,Numerowanie Znak,CW_Lista Znak"/>
    <w:link w:val="Akapitzlist"/>
    <w:uiPriority w:val="34"/>
    <w:locked/>
    <w:rsid w:val="00CC5B00"/>
    <w:rPr>
      <w:rFonts w:ascii="Calibri" w:hAnsi="Calibri" w:cs="Calibri"/>
    </w:rPr>
  </w:style>
  <w:style w:type="paragraph" w:styleId="Akapitzlist">
    <w:name w:val="List Paragraph"/>
    <w:aliases w:val="L1,Numerowanie,CW_Lista"/>
    <w:basedOn w:val="Normalny"/>
    <w:link w:val="AkapitzlistZnak"/>
    <w:uiPriority w:val="34"/>
    <w:qFormat/>
    <w:rsid w:val="00CC5B00"/>
    <w:pPr>
      <w:spacing w:after="200" w:line="276" w:lineRule="auto"/>
      <w:ind w:left="720"/>
    </w:pPr>
    <w:rPr>
      <w:rFonts w:ascii="Calibri" w:eastAsiaTheme="minorHAnsi" w:hAnsi="Calibri" w:cs="Calibri"/>
      <w:sz w:val="22"/>
      <w:szCs w:val="22"/>
      <w:lang w:eastAsia="en-US"/>
    </w:rPr>
  </w:style>
  <w:style w:type="paragraph" w:customStyle="1" w:styleId="ZnakZnakZnak">
    <w:name w:val="Znak Znak Znak"/>
    <w:basedOn w:val="Normalny"/>
    <w:rsid w:val="00CC5B00"/>
    <w:rPr>
      <w:rFonts w:ascii="Arial" w:hAnsi="Arial" w:cs="Arial"/>
      <w:sz w:val="24"/>
      <w:szCs w:val="24"/>
    </w:rPr>
  </w:style>
  <w:style w:type="paragraph" w:customStyle="1" w:styleId="Default">
    <w:name w:val="Default"/>
    <w:rsid w:val="00CC5B00"/>
    <w:pPr>
      <w:widowControl w:val="0"/>
      <w:autoSpaceDE w:val="0"/>
      <w:autoSpaceDN w:val="0"/>
      <w:adjustRightInd w:val="0"/>
      <w:spacing w:after="0" w:line="240" w:lineRule="auto"/>
      <w:ind w:firstLine="708"/>
      <w:jc w:val="both"/>
    </w:pPr>
    <w:rPr>
      <w:rFonts w:ascii="Times New Roman" w:eastAsia="Times New Roman" w:hAnsi="Times New Roman" w:cs="Times New Roman"/>
      <w:b/>
      <w:bCs/>
      <w:sz w:val="24"/>
      <w:szCs w:val="24"/>
      <w:lang w:eastAsia="pl-PL"/>
    </w:rPr>
  </w:style>
  <w:style w:type="paragraph" w:customStyle="1" w:styleId="FR1">
    <w:name w:val="FR1"/>
    <w:rsid w:val="00CC5B00"/>
    <w:pPr>
      <w:widowControl w:val="0"/>
      <w:autoSpaceDE w:val="0"/>
      <w:autoSpaceDN w:val="0"/>
      <w:adjustRightInd w:val="0"/>
      <w:spacing w:after="0" w:line="300" w:lineRule="auto"/>
    </w:pPr>
    <w:rPr>
      <w:rFonts w:ascii="Times New Roman" w:eastAsia="Times New Roman" w:hAnsi="Times New Roman" w:cs="Times New Roman"/>
      <w:lang w:eastAsia="pl-PL"/>
    </w:rPr>
  </w:style>
  <w:style w:type="paragraph" w:customStyle="1" w:styleId="Tekstpodstawowy21">
    <w:name w:val="Tekst podstawowy 21"/>
    <w:basedOn w:val="Normalny"/>
    <w:rsid w:val="00CC5B00"/>
    <w:pPr>
      <w:spacing w:line="360" w:lineRule="auto"/>
      <w:jc w:val="both"/>
    </w:pPr>
    <w:rPr>
      <w:sz w:val="24"/>
    </w:rPr>
  </w:style>
  <w:style w:type="paragraph" w:customStyle="1" w:styleId="xl84">
    <w:name w:val="xl84"/>
    <w:basedOn w:val="Normalny"/>
    <w:rsid w:val="00CC5B00"/>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Legenda1">
    <w:name w:val="Legenda1"/>
    <w:basedOn w:val="Normalny"/>
    <w:next w:val="Normalny"/>
    <w:rsid w:val="00CC5B00"/>
    <w:pPr>
      <w:suppressAutoHyphens/>
      <w:jc w:val="both"/>
    </w:pPr>
    <w:rPr>
      <w:rFonts w:ascii="Arial Narrow" w:hAnsi="Arial Narrow"/>
      <w:b/>
      <w:sz w:val="22"/>
      <w:lang w:eastAsia="ar-SA"/>
    </w:rPr>
  </w:style>
  <w:style w:type="paragraph" w:customStyle="1" w:styleId="Style19">
    <w:name w:val="Style19"/>
    <w:basedOn w:val="Normalny"/>
    <w:rsid w:val="00CC5B00"/>
    <w:pPr>
      <w:widowControl w:val="0"/>
      <w:autoSpaceDE w:val="0"/>
      <w:autoSpaceDN w:val="0"/>
      <w:adjustRightInd w:val="0"/>
      <w:spacing w:line="275" w:lineRule="exact"/>
      <w:ind w:hanging="365"/>
      <w:jc w:val="both"/>
    </w:pPr>
    <w:rPr>
      <w:sz w:val="24"/>
      <w:szCs w:val="24"/>
    </w:rPr>
  </w:style>
  <w:style w:type="paragraph" w:customStyle="1" w:styleId="Style4">
    <w:name w:val="Style4"/>
    <w:basedOn w:val="Normalny"/>
    <w:rsid w:val="00CC5B00"/>
    <w:pPr>
      <w:widowControl w:val="0"/>
      <w:autoSpaceDE w:val="0"/>
      <w:autoSpaceDN w:val="0"/>
      <w:adjustRightInd w:val="0"/>
      <w:spacing w:line="276" w:lineRule="exact"/>
      <w:ind w:firstLine="187"/>
      <w:jc w:val="both"/>
    </w:pPr>
    <w:rPr>
      <w:sz w:val="24"/>
      <w:szCs w:val="24"/>
    </w:rPr>
  </w:style>
  <w:style w:type="paragraph" w:customStyle="1" w:styleId="Tekstpodstawowywcity21">
    <w:name w:val="Tekst podstawowy wcięty 21"/>
    <w:basedOn w:val="Normalny"/>
    <w:rsid w:val="00CC5B00"/>
    <w:pPr>
      <w:overflowPunct w:val="0"/>
      <w:autoSpaceDE w:val="0"/>
      <w:autoSpaceDN w:val="0"/>
      <w:adjustRightInd w:val="0"/>
      <w:ind w:left="720"/>
    </w:pPr>
    <w:rPr>
      <w:rFonts w:ascii="Arial" w:hAnsi="Arial"/>
    </w:rPr>
  </w:style>
  <w:style w:type="paragraph" w:customStyle="1" w:styleId="BodyText21">
    <w:name w:val="Body Text 21"/>
    <w:basedOn w:val="Normalny"/>
    <w:rsid w:val="00CC5B00"/>
    <w:pPr>
      <w:spacing w:line="360" w:lineRule="auto"/>
      <w:jc w:val="both"/>
    </w:pPr>
    <w:rPr>
      <w:sz w:val="24"/>
    </w:rPr>
  </w:style>
  <w:style w:type="paragraph" w:customStyle="1" w:styleId="Tekstpodstawowywcity1">
    <w:name w:val="Tekst podstawowy wcięty1"/>
    <w:basedOn w:val="Normalny"/>
    <w:rsid w:val="00CC5B00"/>
    <w:pPr>
      <w:spacing w:before="120" w:line="288" w:lineRule="auto"/>
      <w:ind w:left="180"/>
      <w:jc w:val="both"/>
    </w:pPr>
    <w:rPr>
      <w:sz w:val="24"/>
      <w:szCs w:val="24"/>
    </w:rPr>
  </w:style>
  <w:style w:type="paragraph" w:customStyle="1" w:styleId="cm39">
    <w:name w:val="cm39"/>
    <w:basedOn w:val="Default"/>
    <w:next w:val="Default"/>
    <w:rsid w:val="00CC5B00"/>
    <w:pPr>
      <w:spacing w:line="276" w:lineRule="atLeast"/>
      <w:ind w:firstLine="0"/>
      <w:jc w:val="left"/>
    </w:pPr>
    <w:rPr>
      <w:b w:val="0"/>
      <w:bCs w:val="0"/>
    </w:rPr>
  </w:style>
  <w:style w:type="paragraph" w:customStyle="1" w:styleId="CM43">
    <w:name w:val="CM43"/>
    <w:basedOn w:val="Default"/>
    <w:next w:val="Default"/>
    <w:rsid w:val="00CC5B00"/>
    <w:pPr>
      <w:spacing w:after="275"/>
    </w:pPr>
  </w:style>
  <w:style w:type="paragraph" w:customStyle="1" w:styleId="Tekstpodstawowywcity210">
    <w:name w:val="Tekst podstawowy wcięty 21"/>
    <w:basedOn w:val="Normalny"/>
    <w:rsid w:val="00CC5B00"/>
    <w:pPr>
      <w:widowControl w:val="0"/>
      <w:suppressAutoHyphens/>
      <w:ind w:left="284" w:hanging="284"/>
      <w:jc w:val="both"/>
    </w:pPr>
    <w:rPr>
      <w:sz w:val="24"/>
      <w:lang w:eastAsia="ar-SA"/>
    </w:rPr>
  </w:style>
  <w:style w:type="paragraph" w:customStyle="1" w:styleId="WW-Nagwekwykazurde">
    <w:name w:val="WW-Nagłówek wykazu źródeł"/>
    <w:basedOn w:val="Normalny"/>
    <w:next w:val="Normalny"/>
    <w:rsid w:val="00CC5B00"/>
    <w:pPr>
      <w:tabs>
        <w:tab w:val="left" w:pos="9000"/>
        <w:tab w:val="right" w:pos="9360"/>
      </w:tabs>
      <w:suppressAutoHyphens/>
      <w:jc w:val="both"/>
    </w:pPr>
    <w:rPr>
      <w:sz w:val="24"/>
      <w:lang w:val="en-US" w:eastAsia="ar-SA"/>
    </w:rPr>
  </w:style>
  <w:style w:type="paragraph" w:customStyle="1" w:styleId="Tretekstu">
    <w:name w:val="Treść tekstu"/>
    <w:basedOn w:val="Normalny"/>
    <w:qFormat/>
    <w:rsid w:val="00CC5B00"/>
    <w:pPr>
      <w:tabs>
        <w:tab w:val="left" w:pos="708"/>
      </w:tabs>
      <w:suppressAutoHyphens/>
      <w:jc w:val="center"/>
    </w:pPr>
    <w:rPr>
      <w:b/>
      <w:i/>
      <w:sz w:val="28"/>
    </w:rPr>
  </w:style>
  <w:style w:type="paragraph" w:customStyle="1" w:styleId="Akapitzlist1">
    <w:name w:val="Akapit z listą1"/>
    <w:basedOn w:val="Normalny"/>
    <w:rsid w:val="00CC5B00"/>
    <w:pPr>
      <w:tabs>
        <w:tab w:val="left" w:pos="708"/>
      </w:tabs>
      <w:suppressAutoHyphens/>
      <w:spacing w:after="200" w:line="276" w:lineRule="auto"/>
      <w:ind w:left="720"/>
    </w:pPr>
    <w:rPr>
      <w:rFonts w:ascii="Calibri" w:hAnsi="Calibri"/>
      <w:sz w:val="22"/>
      <w:szCs w:val="22"/>
      <w:lang w:eastAsia="en-US"/>
    </w:rPr>
  </w:style>
  <w:style w:type="paragraph" w:customStyle="1" w:styleId="Domylnie">
    <w:name w:val="Domyślnie"/>
    <w:rsid w:val="00CC5B00"/>
    <w:pPr>
      <w:tabs>
        <w:tab w:val="left" w:pos="708"/>
      </w:tabs>
      <w:suppressAutoHyphens/>
      <w:spacing w:after="0" w:line="240" w:lineRule="auto"/>
    </w:pPr>
    <w:rPr>
      <w:rFonts w:ascii="Times New Roman" w:eastAsia="Times New Roman" w:hAnsi="Times New Roman" w:cs="Times New Roman"/>
      <w:sz w:val="20"/>
      <w:szCs w:val="20"/>
      <w:lang w:eastAsia="pl-PL"/>
    </w:rPr>
  </w:style>
  <w:style w:type="paragraph" w:customStyle="1" w:styleId="Nagwektabeli">
    <w:name w:val="Nagłówek tabeli"/>
    <w:basedOn w:val="Domylnie"/>
    <w:rsid w:val="00CC5B00"/>
    <w:pPr>
      <w:suppressLineNumbers/>
      <w:jc w:val="center"/>
    </w:pPr>
    <w:rPr>
      <w:rFonts w:ascii="Arial" w:hAnsi="Arial"/>
      <w:b/>
      <w:bCs/>
      <w:i/>
      <w:sz w:val="24"/>
    </w:rPr>
  </w:style>
  <w:style w:type="paragraph" w:customStyle="1" w:styleId="Tekstpodstawowy211">
    <w:name w:val="Tekst podstawowy 211"/>
    <w:basedOn w:val="Domylnie"/>
    <w:rsid w:val="00CC5B00"/>
    <w:pPr>
      <w:jc w:val="center"/>
    </w:pPr>
    <w:rPr>
      <w:b/>
      <w:sz w:val="24"/>
      <w:lang w:eastAsia="ar-SA"/>
    </w:rPr>
  </w:style>
  <w:style w:type="paragraph" w:customStyle="1" w:styleId="ZnakZnakZnak1">
    <w:name w:val="Znak Znak Znak1"/>
    <w:basedOn w:val="Domylnie"/>
    <w:rsid w:val="00CC5B00"/>
    <w:rPr>
      <w:rFonts w:ascii="Arial" w:hAnsi="Arial" w:cs="Arial"/>
      <w:sz w:val="24"/>
      <w:szCs w:val="24"/>
    </w:rPr>
  </w:style>
  <w:style w:type="paragraph" w:customStyle="1" w:styleId="Styl">
    <w:name w:val="Styl"/>
    <w:rsid w:val="00CC5B0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210">
    <w:name w:val="Tekst podstawowy 21"/>
    <w:basedOn w:val="Normalny"/>
    <w:rsid w:val="00CC5B00"/>
    <w:pPr>
      <w:spacing w:line="360" w:lineRule="auto"/>
      <w:jc w:val="both"/>
    </w:pPr>
    <w:rPr>
      <w:rFonts w:eastAsia="Calibri"/>
      <w:sz w:val="24"/>
    </w:rPr>
  </w:style>
  <w:style w:type="paragraph" w:customStyle="1" w:styleId="Bezodstpw1">
    <w:name w:val="Bez odstępów1"/>
    <w:rsid w:val="00CC5B00"/>
    <w:pPr>
      <w:spacing w:after="0" w:line="240" w:lineRule="auto"/>
    </w:pPr>
    <w:rPr>
      <w:rFonts w:ascii="Calibri" w:eastAsia="Times New Roman" w:hAnsi="Calibri" w:cs="Times New Roman"/>
    </w:rPr>
  </w:style>
  <w:style w:type="paragraph" w:customStyle="1" w:styleId="Styl2">
    <w:name w:val="Styl2"/>
    <w:basedOn w:val="Domylnie"/>
    <w:rsid w:val="00CC5B00"/>
    <w:pPr>
      <w:tabs>
        <w:tab w:val="num" w:pos="360"/>
      </w:tabs>
      <w:ind w:left="360" w:hanging="360"/>
      <w:outlineLvl w:val="0"/>
    </w:pPr>
    <w:rPr>
      <w:sz w:val="26"/>
      <w:szCs w:val="24"/>
    </w:rPr>
  </w:style>
  <w:style w:type="paragraph" w:customStyle="1" w:styleId="Akapitzlist10">
    <w:name w:val="Akapit z listą1"/>
    <w:basedOn w:val="Normalny"/>
    <w:rsid w:val="00CC5B00"/>
    <w:pPr>
      <w:suppressAutoHyphens/>
      <w:spacing w:after="200" w:line="276" w:lineRule="auto"/>
      <w:ind w:left="720"/>
    </w:pPr>
    <w:rPr>
      <w:rFonts w:ascii="Calibri" w:hAnsi="Calibri"/>
      <w:sz w:val="22"/>
      <w:szCs w:val="22"/>
      <w:lang w:eastAsia="zh-CN"/>
    </w:rPr>
  </w:style>
  <w:style w:type="paragraph" w:customStyle="1" w:styleId="msonospacing0">
    <w:name w:val="msonospacing"/>
    <w:basedOn w:val="Normalny"/>
    <w:rsid w:val="00CC5B00"/>
    <w:pPr>
      <w:spacing w:before="100" w:beforeAutospacing="1" w:after="100" w:afterAutospacing="1"/>
    </w:pPr>
    <w:rPr>
      <w:rFonts w:ascii="Arial Unicode MS" w:eastAsia="Arial Unicode MS" w:hAnsi="Arial Unicode MS" w:cs="Arial Unicode MS"/>
      <w:sz w:val="24"/>
      <w:szCs w:val="24"/>
    </w:rPr>
  </w:style>
  <w:style w:type="paragraph" w:customStyle="1" w:styleId="Teksttreci">
    <w:name w:val="Tekst treści"/>
    <w:basedOn w:val="Normalny"/>
    <w:rsid w:val="00CC5B00"/>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rsid w:val="00CC5B00"/>
    <w:pPr>
      <w:widowControl w:val="0"/>
      <w:shd w:val="clear" w:color="auto" w:fill="FFFFFF"/>
      <w:spacing w:after="300" w:line="0" w:lineRule="atLeast"/>
      <w:ind w:hanging="780"/>
      <w:jc w:val="both"/>
      <w:outlineLvl w:val="2"/>
    </w:pPr>
    <w:rPr>
      <w:rFonts w:ascii="Arial" w:eastAsia="Arial" w:hAnsi="Arial" w:cs="Arial"/>
      <w:color w:val="000000"/>
      <w:sz w:val="22"/>
      <w:szCs w:val="22"/>
    </w:rPr>
  </w:style>
  <w:style w:type="paragraph" w:customStyle="1" w:styleId="Teksttreci1">
    <w:name w:val="Tekst treści1"/>
    <w:basedOn w:val="Normalny"/>
    <w:rsid w:val="00CC5B00"/>
    <w:pPr>
      <w:shd w:val="clear" w:color="auto" w:fill="FFFFFF"/>
      <w:spacing w:line="250" w:lineRule="exact"/>
      <w:ind w:hanging="520"/>
      <w:jc w:val="center"/>
    </w:pPr>
    <w:rPr>
      <w:sz w:val="21"/>
      <w:szCs w:val="21"/>
    </w:rPr>
  </w:style>
  <w:style w:type="paragraph" w:customStyle="1" w:styleId="Podpistabeli">
    <w:name w:val="Podpis tabeli"/>
    <w:basedOn w:val="Normalny"/>
    <w:rsid w:val="00CC5B00"/>
    <w:pPr>
      <w:widowControl w:val="0"/>
      <w:shd w:val="clear" w:color="auto" w:fill="FFFFFF"/>
      <w:spacing w:line="0" w:lineRule="atLeast"/>
      <w:ind w:hanging="140"/>
    </w:pPr>
    <w:rPr>
      <w:rFonts w:ascii="Arial" w:eastAsia="Arial" w:hAnsi="Arial" w:cs="Arial"/>
      <w:sz w:val="22"/>
      <w:szCs w:val="22"/>
    </w:rPr>
  </w:style>
  <w:style w:type="paragraph" w:customStyle="1" w:styleId="TEKST">
    <w:name w:val="TEKST"/>
    <w:basedOn w:val="Normalny"/>
    <w:autoRedefine/>
    <w:rsid w:val="00CC5B00"/>
    <w:pPr>
      <w:tabs>
        <w:tab w:val="left" w:pos="426"/>
      </w:tabs>
      <w:jc w:val="both"/>
    </w:pPr>
    <w:rPr>
      <w:rFonts w:ascii="Calibri" w:hAnsi="Calibri"/>
      <w:bCs/>
      <w:iCs/>
    </w:rPr>
  </w:style>
  <w:style w:type="paragraph" w:customStyle="1" w:styleId="Tekstpodstawowywcity31">
    <w:name w:val="Tekst podstawowy wcięty 31"/>
    <w:basedOn w:val="Normalny"/>
    <w:rsid w:val="00CC5B00"/>
    <w:pPr>
      <w:widowControl w:val="0"/>
      <w:ind w:left="284" w:hanging="284"/>
      <w:jc w:val="both"/>
    </w:pPr>
    <w:rPr>
      <w:rFonts w:ascii="Arial" w:eastAsia="Calibri" w:hAnsi="Arial"/>
      <w:sz w:val="24"/>
      <w:lang w:eastAsia="ar-SA"/>
    </w:rPr>
  </w:style>
  <w:style w:type="character" w:customStyle="1" w:styleId="NormalBoldChar">
    <w:name w:val="NormalBold Char"/>
    <w:link w:val="NormalBold"/>
    <w:locked/>
    <w:rsid w:val="00CC5B00"/>
    <w:rPr>
      <w:b/>
      <w:sz w:val="24"/>
      <w:lang w:eastAsia="en-GB"/>
    </w:rPr>
  </w:style>
  <w:style w:type="paragraph" w:customStyle="1" w:styleId="NormalBold">
    <w:name w:val="NormalBold"/>
    <w:basedOn w:val="Normalny"/>
    <w:link w:val="NormalBoldChar"/>
    <w:rsid w:val="00CC5B00"/>
    <w:pPr>
      <w:widowControl w:val="0"/>
    </w:pPr>
    <w:rPr>
      <w:rFonts w:asciiTheme="minorHAnsi" w:eastAsiaTheme="minorHAnsi" w:hAnsiTheme="minorHAnsi" w:cstheme="minorBidi"/>
      <w:b/>
      <w:sz w:val="24"/>
      <w:szCs w:val="22"/>
      <w:lang w:eastAsia="en-GB"/>
    </w:rPr>
  </w:style>
  <w:style w:type="paragraph" w:customStyle="1" w:styleId="Text1">
    <w:name w:val="Text 1"/>
    <w:basedOn w:val="Normalny"/>
    <w:rsid w:val="00CC5B00"/>
    <w:pPr>
      <w:spacing w:before="120" w:after="120"/>
      <w:ind w:left="850"/>
      <w:jc w:val="both"/>
    </w:pPr>
    <w:rPr>
      <w:rFonts w:eastAsia="Calibri"/>
      <w:sz w:val="24"/>
      <w:szCs w:val="22"/>
      <w:lang w:eastAsia="en-GB"/>
    </w:rPr>
  </w:style>
  <w:style w:type="paragraph" w:customStyle="1" w:styleId="NormalLeft">
    <w:name w:val="Normal Left"/>
    <w:basedOn w:val="Normalny"/>
    <w:rsid w:val="00CC5B00"/>
    <w:pPr>
      <w:spacing w:before="120" w:after="120"/>
    </w:pPr>
    <w:rPr>
      <w:rFonts w:eastAsia="Calibri"/>
      <w:sz w:val="24"/>
      <w:szCs w:val="22"/>
      <w:lang w:eastAsia="en-GB"/>
    </w:rPr>
  </w:style>
  <w:style w:type="paragraph" w:customStyle="1" w:styleId="Tiret0">
    <w:name w:val="Tiret 0"/>
    <w:basedOn w:val="Normalny"/>
    <w:rsid w:val="00CC5B00"/>
    <w:pPr>
      <w:tabs>
        <w:tab w:val="num" w:pos="850"/>
      </w:tabs>
      <w:spacing w:before="120" w:after="120"/>
      <w:ind w:left="850" w:hanging="850"/>
      <w:jc w:val="both"/>
    </w:pPr>
    <w:rPr>
      <w:rFonts w:eastAsia="Calibri"/>
      <w:sz w:val="24"/>
      <w:szCs w:val="22"/>
      <w:lang w:eastAsia="en-GB"/>
    </w:rPr>
  </w:style>
  <w:style w:type="paragraph" w:customStyle="1" w:styleId="Tiret1">
    <w:name w:val="Tiret 1"/>
    <w:basedOn w:val="Normalny"/>
    <w:rsid w:val="00CC5B00"/>
    <w:pPr>
      <w:tabs>
        <w:tab w:val="num" w:pos="1417"/>
      </w:tabs>
      <w:spacing w:before="120" w:after="120"/>
      <w:ind w:left="1417" w:hanging="567"/>
      <w:jc w:val="both"/>
    </w:pPr>
    <w:rPr>
      <w:rFonts w:eastAsia="Calibri"/>
      <w:sz w:val="24"/>
      <w:szCs w:val="22"/>
      <w:lang w:eastAsia="en-GB"/>
    </w:rPr>
  </w:style>
  <w:style w:type="paragraph" w:customStyle="1" w:styleId="NumPar1">
    <w:name w:val="NumPar 1"/>
    <w:basedOn w:val="Normalny"/>
    <w:next w:val="Text1"/>
    <w:rsid w:val="00CC5B00"/>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Text1"/>
    <w:rsid w:val="00CC5B00"/>
    <w:pPr>
      <w:tabs>
        <w:tab w:val="num" w:pos="850"/>
      </w:tabs>
      <w:spacing w:before="120" w:after="120"/>
      <w:ind w:left="850" w:hanging="850"/>
      <w:jc w:val="both"/>
    </w:pPr>
    <w:rPr>
      <w:rFonts w:eastAsia="Calibri"/>
      <w:sz w:val="24"/>
      <w:szCs w:val="22"/>
      <w:lang w:eastAsia="en-GB"/>
    </w:rPr>
  </w:style>
  <w:style w:type="paragraph" w:customStyle="1" w:styleId="NumPar3">
    <w:name w:val="NumPar 3"/>
    <w:basedOn w:val="Normalny"/>
    <w:next w:val="Text1"/>
    <w:rsid w:val="00CC5B00"/>
    <w:pPr>
      <w:tabs>
        <w:tab w:val="num" w:pos="850"/>
      </w:tabs>
      <w:spacing w:before="120" w:after="120"/>
      <w:ind w:left="850" w:hanging="850"/>
      <w:jc w:val="both"/>
    </w:pPr>
    <w:rPr>
      <w:rFonts w:eastAsia="Calibri"/>
      <w:sz w:val="24"/>
      <w:szCs w:val="22"/>
      <w:lang w:eastAsia="en-GB"/>
    </w:rPr>
  </w:style>
  <w:style w:type="paragraph" w:customStyle="1" w:styleId="NumPar4">
    <w:name w:val="NumPar 4"/>
    <w:basedOn w:val="Normalny"/>
    <w:next w:val="Text1"/>
    <w:rsid w:val="00CC5B00"/>
    <w:pPr>
      <w:tabs>
        <w:tab w:val="num" w:pos="850"/>
      </w:tabs>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CC5B0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C5B0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C5B00"/>
    <w:pPr>
      <w:spacing w:before="120" w:after="120"/>
      <w:jc w:val="center"/>
    </w:pPr>
    <w:rPr>
      <w:rFonts w:eastAsia="Calibri"/>
      <w:b/>
      <w:sz w:val="24"/>
      <w:szCs w:val="22"/>
      <w:u w:val="single"/>
      <w:lang w:eastAsia="en-GB"/>
    </w:rPr>
  </w:style>
  <w:style w:type="character" w:customStyle="1" w:styleId="Bodytext2">
    <w:name w:val="Body text (2)_"/>
    <w:link w:val="Bodytext20"/>
    <w:locked/>
    <w:rsid w:val="00CC5B00"/>
    <w:rPr>
      <w:rFonts w:ascii="Calibri" w:hAnsi="Calibri" w:cs="Calibri"/>
      <w:sz w:val="24"/>
      <w:szCs w:val="24"/>
      <w:shd w:val="clear" w:color="auto" w:fill="FFFFFF"/>
    </w:rPr>
  </w:style>
  <w:style w:type="paragraph" w:customStyle="1" w:styleId="Bodytext20">
    <w:name w:val="Body text (2)"/>
    <w:basedOn w:val="Normalny"/>
    <w:link w:val="Bodytext2"/>
    <w:rsid w:val="00CC5B00"/>
    <w:pPr>
      <w:widowControl w:val="0"/>
      <w:shd w:val="clear" w:color="auto" w:fill="FFFFFF"/>
      <w:spacing w:before="720" w:after="240" w:line="240" w:lineRule="atLeast"/>
      <w:ind w:hanging="480"/>
      <w:jc w:val="both"/>
    </w:pPr>
    <w:rPr>
      <w:rFonts w:ascii="Calibri" w:eastAsiaTheme="minorHAnsi" w:hAnsi="Calibri" w:cs="Calibri"/>
      <w:sz w:val="24"/>
      <w:szCs w:val="24"/>
      <w:lang w:eastAsia="en-US"/>
    </w:rPr>
  </w:style>
  <w:style w:type="paragraph" w:customStyle="1" w:styleId="Standard">
    <w:name w:val="Standard"/>
    <w:rsid w:val="00CC5B00"/>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Teksttreci2">
    <w:name w:val="Tekst treści (2)_"/>
    <w:link w:val="Teksttreci20"/>
    <w:locked/>
    <w:rsid w:val="00CC5B00"/>
    <w:rPr>
      <w:sz w:val="17"/>
      <w:szCs w:val="17"/>
      <w:shd w:val="clear" w:color="auto" w:fill="FFFFFF"/>
    </w:rPr>
  </w:style>
  <w:style w:type="paragraph" w:customStyle="1" w:styleId="Teksttreci20">
    <w:name w:val="Tekst treści (2)"/>
    <w:basedOn w:val="Normalny"/>
    <w:link w:val="Teksttreci2"/>
    <w:rsid w:val="00CC5B00"/>
    <w:pPr>
      <w:widowControl w:val="0"/>
      <w:shd w:val="clear" w:color="auto" w:fill="FFFFFF"/>
      <w:spacing w:line="0" w:lineRule="atLeast"/>
    </w:pPr>
    <w:rPr>
      <w:rFonts w:asciiTheme="minorHAnsi" w:eastAsiaTheme="minorHAnsi" w:hAnsiTheme="minorHAnsi" w:cstheme="minorBidi"/>
      <w:sz w:val="17"/>
      <w:szCs w:val="17"/>
      <w:lang w:eastAsia="en-US"/>
    </w:rPr>
  </w:style>
  <w:style w:type="character" w:customStyle="1" w:styleId="Teksttreci4">
    <w:name w:val="Tekst treści (4)_"/>
    <w:link w:val="Teksttreci40"/>
    <w:locked/>
    <w:rsid w:val="00CC5B00"/>
    <w:rPr>
      <w:sz w:val="19"/>
      <w:szCs w:val="19"/>
      <w:shd w:val="clear" w:color="auto" w:fill="FFFFFF"/>
    </w:rPr>
  </w:style>
  <w:style w:type="paragraph" w:customStyle="1" w:styleId="Teksttreci40">
    <w:name w:val="Tekst treści (4)"/>
    <w:basedOn w:val="Normalny"/>
    <w:link w:val="Teksttreci4"/>
    <w:rsid w:val="00CC5B00"/>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
    <w:name w:val="Body"/>
    <w:rsid w:val="00CC5B00"/>
    <w:pPr>
      <w:spacing w:line="256" w:lineRule="auto"/>
    </w:pPr>
    <w:rPr>
      <w:rFonts w:ascii="Calibri" w:eastAsia="Arial Unicode MS" w:hAnsi="Calibri" w:cs="Arial Unicode MS"/>
      <w:color w:val="000000"/>
      <w:u w:color="000000"/>
      <w:lang w:eastAsia="en-GB"/>
    </w:rPr>
  </w:style>
  <w:style w:type="paragraph" w:customStyle="1" w:styleId="Akapitzlist2">
    <w:name w:val="Akapit z listą2"/>
    <w:basedOn w:val="Normalny"/>
    <w:uiPriority w:val="99"/>
    <w:rsid w:val="00CC5B00"/>
    <w:pPr>
      <w:suppressAutoHyphens/>
      <w:autoSpaceDN w:val="0"/>
      <w:spacing w:before="120"/>
      <w:ind w:left="720"/>
      <w:jc w:val="both"/>
    </w:pPr>
    <w:rPr>
      <w:rFonts w:ascii="Tahoma" w:hAnsi="Tahoma" w:cs="Tahoma"/>
      <w:sz w:val="24"/>
      <w:szCs w:val="24"/>
    </w:rPr>
  </w:style>
  <w:style w:type="character" w:customStyle="1" w:styleId="FontStyle34">
    <w:name w:val="Font Style34"/>
    <w:rsid w:val="00CC5B00"/>
    <w:rPr>
      <w:rFonts w:ascii="Times New Roman" w:hAnsi="Times New Roman" w:cs="Times New Roman" w:hint="default"/>
      <w:sz w:val="22"/>
      <w:szCs w:val="22"/>
    </w:rPr>
  </w:style>
  <w:style w:type="character" w:customStyle="1" w:styleId="ZnakZnak7">
    <w:name w:val="Znak Znak7"/>
    <w:rsid w:val="00CC5B00"/>
    <w:rPr>
      <w:b/>
      <w:bCs/>
      <w:sz w:val="24"/>
      <w:lang w:val="pl-PL" w:eastAsia="pl-PL" w:bidi="ar-SA"/>
    </w:rPr>
  </w:style>
  <w:style w:type="character" w:customStyle="1" w:styleId="FontStyle33">
    <w:name w:val="Font Style33"/>
    <w:rsid w:val="00CC5B00"/>
    <w:rPr>
      <w:rFonts w:ascii="Times New Roman" w:hAnsi="Times New Roman" w:cs="Times New Roman" w:hint="default"/>
      <w:b/>
      <w:bCs/>
      <w:sz w:val="22"/>
      <w:szCs w:val="22"/>
    </w:rPr>
  </w:style>
  <w:style w:type="character" w:customStyle="1" w:styleId="WW8Num17z0">
    <w:name w:val="WW8Num17z0"/>
    <w:rsid w:val="00CC5B00"/>
    <w:rPr>
      <w:rFonts w:ascii="Times New Roman" w:hAnsi="Times New Roman" w:cs="Times New Roman" w:hint="default"/>
    </w:rPr>
  </w:style>
  <w:style w:type="character" w:customStyle="1" w:styleId="ZnakZnak1">
    <w:name w:val="Znak Znak1"/>
    <w:rsid w:val="00CC5B00"/>
    <w:rPr>
      <w:lang w:val="pl-PL" w:eastAsia="pl-PL" w:bidi="ar-SA"/>
    </w:rPr>
  </w:style>
  <w:style w:type="character" w:customStyle="1" w:styleId="WW8Num10z1">
    <w:name w:val="WW8Num10z1"/>
    <w:rsid w:val="00CC5B00"/>
    <w:rPr>
      <w:rFonts w:ascii="Symbol" w:hAnsi="Symbol" w:hint="default"/>
    </w:rPr>
  </w:style>
  <w:style w:type="character" w:customStyle="1" w:styleId="luchililuchiliselected">
    <w:name w:val="luc_hili luc_hili_selected"/>
    <w:basedOn w:val="Domylnaczcionkaakapitu"/>
    <w:rsid w:val="00CC5B00"/>
  </w:style>
  <w:style w:type="character" w:customStyle="1" w:styleId="luchili">
    <w:name w:val="luc_hili"/>
    <w:basedOn w:val="Domylnaczcionkaakapitu"/>
    <w:rsid w:val="00CC5B00"/>
  </w:style>
  <w:style w:type="character" w:customStyle="1" w:styleId="apple-style-span">
    <w:name w:val="apple-style-span"/>
    <w:basedOn w:val="Domylnaczcionkaakapitu"/>
    <w:rsid w:val="00CC5B00"/>
  </w:style>
  <w:style w:type="character" w:customStyle="1" w:styleId="normaltextrunscx190956978">
    <w:name w:val="normaltextrun scx190956978"/>
    <w:basedOn w:val="Domylnaczcionkaakapitu"/>
    <w:rsid w:val="00CC5B00"/>
  </w:style>
  <w:style w:type="character" w:customStyle="1" w:styleId="DeltaViewInsertion">
    <w:name w:val="DeltaView Insertion"/>
    <w:rsid w:val="00CC5B00"/>
    <w:rPr>
      <w:b/>
      <w:bCs w:val="0"/>
      <w:i/>
      <w:iCs w:val="0"/>
      <w:spacing w:val="0"/>
    </w:rPr>
  </w:style>
  <w:style w:type="character" w:customStyle="1" w:styleId="BodyTextChar1">
    <w:name w:val="Body Text Char1"/>
    <w:aliases w:val="Body Text Char2 Znak Char1,Body Text Char Char Znak Char1,Body Text Char1 Char1 Char Znak Char1,Body Text Char Char1 Char Char Znak Char1,Body Text Char Char Char Char Char Znak Char1,Body Text Char1 Char Char Char Znak Char1"/>
    <w:locked/>
    <w:rsid w:val="00CC5B00"/>
    <w:rPr>
      <w:rFonts w:ascii="Times New Roman" w:hAnsi="Times New Roman" w:cs="Times New Roman" w:hint="default"/>
      <w:b/>
      <w:bCs w:val="0"/>
      <w:i/>
      <w:iCs w:val="0"/>
      <w:sz w:val="28"/>
    </w:rPr>
  </w:style>
  <w:style w:type="character" w:customStyle="1" w:styleId="HeaderChar">
    <w:name w:val="Header Char"/>
    <w:locked/>
    <w:rsid w:val="00CC5B00"/>
    <w:rPr>
      <w:rFonts w:ascii="Times New Roman" w:hAnsi="Times New Roman" w:cs="Times New Roman" w:hint="default"/>
      <w:lang w:val="pl-PL" w:eastAsia="pl-PL" w:bidi="ar-SA"/>
    </w:rPr>
  </w:style>
  <w:style w:type="character" w:customStyle="1" w:styleId="Teksttreci0">
    <w:name w:val="Tekst treści_"/>
    <w:locked/>
    <w:rsid w:val="00CC5B00"/>
    <w:rPr>
      <w:lang w:bidi="ar-SA"/>
    </w:rPr>
  </w:style>
  <w:style w:type="character" w:customStyle="1" w:styleId="Hyperlink0">
    <w:name w:val="Hyperlink.0"/>
    <w:rsid w:val="00CC5B00"/>
    <w:rPr>
      <w:rFonts w:ascii="Calibri" w:eastAsia="Calibri" w:hAnsi="Calibri" w:cs="Calibri" w:hint="default"/>
    </w:rPr>
  </w:style>
  <w:style w:type="character" w:customStyle="1" w:styleId="None">
    <w:name w:val="None"/>
    <w:rsid w:val="00CC5B00"/>
  </w:style>
  <w:style w:type="character" w:customStyle="1" w:styleId="mh6">
    <w:name w:val="_mh6"/>
    <w:rsid w:val="00CC5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56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odwołanie numeryczne" Version="1987"/>
</file>

<file path=customXml/itemProps1.xml><?xml version="1.0" encoding="utf-8"?>
<ds:datastoreItem xmlns:ds="http://schemas.openxmlformats.org/officeDocument/2006/customXml" ds:itemID="{1F04D44F-7D84-4EA3-B9FC-A0A109D8B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7074</Words>
  <Characters>42448</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49424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Niedziałek</dc:creator>
  <cp:lastModifiedBy>Anna Niedziałek</cp:lastModifiedBy>
  <cp:revision>3</cp:revision>
  <cp:lastPrinted>2020-11-03T11:40:00Z</cp:lastPrinted>
  <dcterms:created xsi:type="dcterms:W3CDTF">2020-11-05T10:39:00Z</dcterms:created>
  <dcterms:modified xsi:type="dcterms:W3CDTF">2020-11-05T13:01:00Z</dcterms:modified>
</cp:coreProperties>
</file>